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719" w:rsidRDefault="00F04719" w:rsidP="00F0471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ESCUELA NORMAL DE EDUCACIÓN PRESCOLAR DEL ESTADO DE COAHUILA</w:t>
      </w:r>
    </w:p>
    <w:p w:rsidR="00F04719" w:rsidRDefault="00F04719" w:rsidP="00F04719">
      <w:pPr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1548765</wp:posOffset>
            </wp:positionH>
            <wp:positionV relativeFrom="paragraph">
              <wp:posOffset>113030</wp:posOffset>
            </wp:positionV>
            <wp:extent cx="2476500" cy="1838325"/>
            <wp:effectExtent l="0" t="0" r="0" b="0"/>
            <wp:wrapSquare wrapText="bothSides"/>
            <wp:docPr id="3" name="Imagen 3" descr="C:\Documents and Settings\comp\Escritorio\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comp\Escritorio\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4719" w:rsidRDefault="00F04719" w:rsidP="00F04719">
      <w:pPr>
        <w:rPr>
          <w:rFonts w:cs="Arial"/>
          <w:b/>
          <w:szCs w:val="24"/>
        </w:rPr>
      </w:pPr>
    </w:p>
    <w:p w:rsidR="00F04719" w:rsidRDefault="00F04719" w:rsidP="00F04719">
      <w:pPr>
        <w:rPr>
          <w:rFonts w:cs="Arial"/>
          <w:b/>
          <w:szCs w:val="24"/>
        </w:rPr>
      </w:pPr>
    </w:p>
    <w:p w:rsidR="00F04719" w:rsidRDefault="00F04719" w:rsidP="00F04719">
      <w:pPr>
        <w:rPr>
          <w:rFonts w:cs="Arial"/>
          <w:b/>
          <w:szCs w:val="24"/>
        </w:rPr>
      </w:pPr>
    </w:p>
    <w:p w:rsidR="00F04719" w:rsidRDefault="00F04719" w:rsidP="00F04719">
      <w:pPr>
        <w:rPr>
          <w:rFonts w:cs="Arial"/>
          <w:b/>
          <w:szCs w:val="24"/>
        </w:rPr>
      </w:pPr>
    </w:p>
    <w:p w:rsidR="00F04719" w:rsidRDefault="00F04719" w:rsidP="00F04719">
      <w:pPr>
        <w:rPr>
          <w:rFonts w:cs="Arial"/>
          <w:b/>
          <w:szCs w:val="24"/>
        </w:rPr>
      </w:pPr>
    </w:p>
    <w:p w:rsidR="00F04719" w:rsidRDefault="00F04719" w:rsidP="00F04719">
      <w:pPr>
        <w:rPr>
          <w:rFonts w:cs="Arial"/>
          <w:b/>
          <w:szCs w:val="24"/>
        </w:rPr>
      </w:pPr>
    </w:p>
    <w:p w:rsidR="00F04719" w:rsidRDefault="00F04719" w:rsidP="00F04719">
      <w:pPr>
        <w:rPr>
          <w:rFonts w:cs="Arial"/>
          <w:b/>
          <w:szCs w:val="24"/>
        </w:rPr>
      </w:pPr>
    </w:p>
    <w:p w:rsidR="00F04719" w:rsidRDefault="00F04719" w:rsidP="00F0471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LA TECNOLOGÍA INFORMÁTICA APLICADA A LOS</w:t>
      </w:r>
      <w:r w:rsidR="0091272F">
        <w:rPr>
          <w:rFonts w:cs="Arial"/>
          <w:b/>
          <w:szCs w:val="24"/>
        </w:rPr>
        <w:t xml:space="preserve"> CENTROS ESCOLARES</w:t>
      </w:r>
    </w:p>
    <w:p w:rsidR="0091272F" w:rsidRDefault="0091272F" w:rsidP="00F0471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PROF. PABLO ROLANDO DE LEON DAVILA</w:t>
      </w:r>
    </w:p>
    <w:p w:rsidR="0091272F" w:rsidRDefault="0091272F" w:rsidP="00F0471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“LOS JUEGOS EDUCATIVOS”</w:t>
      </w:r>
    </w:p>
    <w:p w:rsidR="0091272F" w:rsidRDefault="0091272F" w:rsidP="00F0471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KARLA MERARI MOLINA REYES</w:t>
      </w:r>
    </w:p>
    <w:p w:rsidR="0091272F" w:rsidRDefault="0091272F" w:rsidP="00F0471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1° GRADO SECCIÓN “B”</w:t>
      </w:r>
    </w:p>
    <w:p w:rsidR="0091272F" w:rsidRDefault="0091272F" w:rsidP="00F04719">
      <w:pPr>
        <w:jc w:val="center"/>
        <w:rPr>
          <w:rFonts w:cs="Arial"/>
          <w:b/>
          <w:szCs w:val="24"/>
        </w:rPr>
      </w:pPr>
    </w:p>
    <w:p w:rsidR="0091272F" w:rsidRDefault="0091272F" w:rsidP="00F04719">
      <w:pPr>
        <w:jc w:val="center"/>
        <w:rPr>
          <w:rFonts w:cs="Arial"/>
          <w:b/>
          <w:szCs w:val="24"/>
        </w:rPr>
      </w:pPr>
    </w:p>
    <w:p w:rsidR="0091272F" w:rsidRDefault="0091272F" w:rsidP="00F04719">
      <w:pPr>
        <w:jc w:val="center"/>
        <w:rPr>
          <w:rFonts w:cs="Arial"/>
          <w:b/>
          <w:szCs w:val="24"/>
        </w:rPr>
      </w:pPr>
    </w:p>
    <w:p w:rsidR="0091272F" w:rsidRDefault="0091272F" w:rsidP="00F04719">
      <w:pPr>
        <w:jc w:val="center"/>
        <w:rPr>
          <w:rFonts w:cs="Arial"/>
          <w:b/>
          <w:szCs w:val="24"/>
        </w:rPr>
      </w:pPr>
    </w:p>
    <w:p w:rsidR="0091272F" w:rsidRDefault="0091272F" w:rsidP="00F04719">
      <w:pPr>
        <w:jc w:val="center"/>
        <w:rPr>
          <w:rFonts w:cs="Arial"/>
          <w:b/>
          <w:szCs w:val="24"/>
        </w:rPr>
      </w:pPr>
    </w:p>
    <w:p w:rsidR="0091272F" w:rsidRDefault="0091272F" w:rsidP="0091272F">
      <w:pPr>
        <w:jc w:val="right"/>
        <w:rPr>
          <w:rFonts w:cs="Arial"/>
          <w:b/>
          <w:szCs w:val="24"/>
        </w:rPr>
      </w:pPr>
      <w:r>
        <w:rPr>
          <w:rFonts w:cs="Arial"/>
          <w:b/>
          <w:szCs w:val="24"/>
        </w:rPr>
        <w:t>SALTILLO COAHUILA A 06 DE MARZO 2013</w:t>
      </w:r>
    </w:p>
    <w:p w:rsidR="00F04719" w:rsidRDefault="00F04719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br w:type="page"/>
      </w:r>
    </w:p>
    <w:p w:rsidR="00F04719" w:rsidRDefault="00F04719" w:rsidP="00F04719">
      <w:pPr>
        <w:rPr>
          <w:rFonts w:cs="Arial"/>
          <w:b/>
          <w:szCs w:val="24"/>
        </w:rPr>
      </w:pPr>
    </w:p>
    <w:p w:rsidR="003C5464" w:rsidRPr="00C97FED" w:rsidRDefault="003C5464" w:rsidP="00267745">
      <w:pPr>
        <w:pStyle w:val="Prrafodelista"/>
        <w:numPr>
          <w:ilvl w:val="0"/>
          <w:numId w:val="1"/>
        </w:numPr>
        <w:jc w:val="both"/>
        <w:rPr>
          <w:rFonts w:cs="Arial"/>
          <w:b/>
          <w:szCs w:val="24"/>
        </w:rPr>
      </w:pPr>
      <w:r w:rsidRPr="00C97FED">
        <w:rPr>
          <w:rFonts w:cs="Arial"/>
          <w:b/>
          <w:szCs w:val="24"/>
        </w:rPr>
        <w:t>Potencial educativo de los videojuegos.</w:t>
      </w:r>
    </w:p>
    <w:p w:rsidR="00DD7509" w:rsidRPr="00DD7509" w:rsidRDefault="00DD7509" w:rsidP="00267745">
      <w:pPr>
        <w:pStyle w:val="Prrafodelista"/>
        <w:numPr>
          <w:ilvl w:val="0"/>
          <w:numId w:val="2"/>
        </w:numPr>
        <w:jc w:val="both"/>
        <w:rPr>
          <w:rFonts w:cs="Arial"/>
          <w:szCs w:val="24"/>
        </w:rPr>
      </w:pPr>
      <w:r w:rsidRPr="00DD7509">
        <w:rPr>
          <w:rFonts w:cs="Arial"/>
          <w:szCs w:val="24"/>
        </w:rPr>
        <w:t>Pueden desarrollar habilidades cognitivas, espaciales, motoras y mejorar las habilidades de las TIC.</w:t>
      </w:r>
    </w:p>
    <w:p w:rsidR="00DD7509" w:rsidRDefault="00267745" w:rsidP="00267745">
      <w:pPr>
        <w:pStyle w:val="Prrafodelista"/>
        <w:numPr>
          <w:ilvl w:val="0"/>
          <w:numId w:val="2"/>
        </w:numPr>
        <w:jc w:val="both"/>
      </w:pPr>
      <w:r>
        <w:t>Desarrolla habilidad de memorización, resolución de problemas complejos y aumentan su creatividad.</w:t>
      </w:r>
    </w:p>
    <w:p w:rsidR="00267745" w:rsidRDefault="00267745" w:rsidP="00267745">
      <w:pPr>
        <w:pStyle w:val="Prrafodelista"/>
        <w:numPr>
          <w:ilvl w:val="0"/>
          <w:numId w:val="2"/>
        </w:numPr>
        <w:jc w:val="both"/>
      </w:pPr>
      <w:r>
        <w:t>Fomentan la colaboración real entre usuarios y su aprendizaje colaborativo.</w:t>
      </w:r>
    </w:p>
    <w:p w:rsidR="00267745" w:rsidRDefault="00267745" w:rsidP="00267745">
      <w:pPr>
        <w:pStyle w:val="Prrafodelista"/>
        <w:numPr>
          <w:ilvl w:val="0"/>
          <w:numId w:val="2"/>
        </w:numPr>
        <w:jc w:val="both"/>
      </w:pPr>
      <w:r>
        <w:t>Pueden mejorar su autoestima y participar en actividades sociales.</w:t>
      </w:r>
    </w:p>
    <w:p w:rsidR="00267745" w:rsidRDefault="00C97FED" w:rsidP="00267745">
      <w:pPr>
        <w:pStyle w:val="Prrafodelista"/>
        <w:numPr>
          <w:ilvl w:val="0"/>
          <w:numId w:val="2"/>
        </w:numPr>
        <w:jc w:val="both"/>
      </w:pPr>
      <w:r>
        <w:t>Se adapta de forma dinámica mediante la interacción.</w:t>
      </w:r>
    </w:p>
    <w:p w:rsidR="00C97FED" w:rsidRDefault="00C97FED" w:rsidP="00267745">
      <w:pPr>
        <w:pStyle w:val="Prrafodelista"/>
        <w:numPr>
          <w:ilvl w:val="0"/>
          <w:numId w:val="2"/>
        </w:numPr>
        <w:jc w:val="both"/>
      </w:pPr>
      <w:r>
        <w:t>Los juegos los acercan a su realidad.</w:t>
      </w:r>
    </w:p>
    <w:p w:rsidR="00C97FED" w:rsidRDefault="00C97FED" w:rsidP="00C97FED">
      <w:pPr>
        <w:pStyle w:val="Prrafodelista"/>
        <w:ind w:left="1080"/>
        <w:jc w:val="both"/>
      </w:pPr>
    </w:p>
    <w:p w:rsidR="003C5464" w:rsidRDefault="003C5464" w:rsidP="00267745">
      <w:pPr>
        <w:jc w:val="both"/>
      </w:pPr>
      <w:r>
        <w:br w:type="page"/>
      </w:r>
    </w:p>
    <w:p w:rsidR="00DD7509" w:rsidRDefault="00953E57" w:rsidP="00267745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lastRenderedPageBreak/>
        <w:t>Videojuego educativo</w:t>
      </w:r>
    </w:p>
    <w:p w:rsidR="00C97FED" w:rsidRPr="00953E57" w:rsidRDefault="00953E57" w:rsidP="00C97FED">
      <w:pPr>
        <w:pStyle w:val="Prrafodelista"/>
        <w:numPr>
          <w:ilvl w:val="0"/>
          <w:numId w:val="3"/>
        </w:numPr>
        <w:jc w:val="both"/>
      </w:pPr>
      <w:r w:rsidRPr="00953E57">
        <w:t xml:space="preserve">Mareo: Consiste </w:t>
      </w:r>
      <w:r>
        <w:t>en formar una palabra con las distintas letras que a su vez se encuentran revueltas.</w:t>
      </w:r>
    </w:p>
    <w:p w:rsidR="00953E57" w:rsidRPr="00C97FED" w:rsidRDefault="00953E57" w:rsidP="00953E57">
      <w:pPr>
        <w:pStyle w:val="Prrafodelista"/>
        <w:jc w:val="both"/>
        <w:rPr>
          <w:b/>
        </w:rPr>
      </w:pPr>
      <w:r>
        <w:rPr>
          <w:b/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782320</wp:posOffset>
            </wp:positionV>
            <wp:extent cx="6583045" cy="4381500"/>
            <wp:effectExtent l="19050" t="0" r="825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045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5464" w:rsidRDefault="003C5464" w:rsidP="00953E57">
      <w:pPr>
        <w:ind w:left="360"/>
        <w:jc w:val="both"/>
      </w:pPr>
    </w:p>
    <w:p w:rsidR="003C5464" w:rsidRDefault="003C5464" w:rsidP="00267745">
      <w:pPr>
        <w:jc w:val="both"/>
      </w:pPr>
    </w:p>
    <w:p w:rsidR="003C5464" w:rsidRDefault="003C5464" w:rsidP="00267745">
      <w:pPr>
        <w:jc w:val="both"/>
      </w:pPr>
    </w:p>
    <w:p w:rsidR="003C5464" w:rsidRDefault="003C5464" w:rsidP="00267745">
      <w:pPr>
        <w:jc w:val="both"/>
      </w:pPr>
    </w:p>
    <w:p w:rsidR="003C5464" w:rsidRDefault="003C5464" w:rsidP="00267745">
      <w:pPr>
        <w:jc w:val="both"/>
      </w:pPr>
    </w:p>
    <w:p w:rsidR="003C5464" w:rsidRDefault="003C5464" w:rsidP="00267745">
      <w:pPr>
        <w:jc w:val="both"/>
      </w:pPr>
    </w:p>
    <w:p w:rsidR="003C5464" w:rsidRDefault="003C5464" w:rsidP="00267745">
      <w:pPr>
        <w:jc w:val="both"/>
      </w:pPr>
    </w:p>
    <w:p w:rsidR="003C5464" w:rsidRDefault="003C5464" w:rsidP="00267745">
      <w:pPr>
        <w:jc w:val="both"/>
      </w:pPr>
    </w:p>
    <w:p w:rsidR="003C5464" w:rsidRDefault="003C5464" w:rsidP="00267745">
      <w:pPr>
        <w:jc w:val="both"/>
      </w:pPr>
    </w:p>
    <w:p w:rsidR="003C5464" w:rsidRDefault="003C5464" w:rsidP="00267745">
      <w:pPr>
        <w:jc w:val="both"/>
      </w:pPr>
    </w:p>
    <w:p w:rsidR="003C5464" w:rsidRDefault="003C5464" w:rsidP="00267745">
      <w:pPr>
        <w:jc w:val="both"/>
      </w:pPr>
    </w:p>
    <w:p w:rsidR="003C5464" w:rsidRDefault="003C5464" w:rsidP="00267745">
      <w:pPr>
        <w:jc w:val="both"/>
      </w:pPr>
    </w:p>
    <w:p w:rsidR="003C5464" w:rsidRDefault="003C5464" w:rsidP="00267745">
      <w:pPr>
        <w:jc w:val="both"/>
      </w:pPr>
    </w:p>
    <w:p w:rsidR="003C5464" w:rsidRDefault="003C5464" w:rsidP="00267745">
      <w:pPr>
        <w:jc w:val="both"/>
      </w:pPr>
    </w:p>
    <w:p w:rsidR="003C5464" w:rsidRDefault="003C5464" w:rsidP="00267745">
      <w:pPr>
        <w:jc w:val="both"/>
      </w:pPr>
    </w:p>
    <w:p w:rsidR="003C5464" w:rsidRDefault="003C5464" w:rsidP="00267745">
      <w:pPr>
        <w:jc w:val="both"/>
      </w:pPr>
    </w:p>
    <w:p w:rsidR="00DC1BDA" w:rsidRDefault="00DC1BDA" w:rsidP="00267745">
      <w:pPr>
        <w:jc w:val="both"/>
      </w:pPr>
    </w:p>
    <w:sectPr w:rsidR="00DC1BDA" w:rsidSect="00DE088C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83117"/>
    <w:multiLevelType w:val="hybridMultilevel"/>
    <w:tmpl w:val="F5988C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C07423"/>
    <w:multiLevelType w:val="hybridMultilevel"/>
    <w:tmpl w:val="340CFB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C003A7"/>
    <w:multiLevelType w:val="hybridMultilevel"/>
    <w:tmpl w:val="8F3C6D6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C1BDA"/>
    <w:rsid w:val="00227F22"/>
    <w:rsid w:val="00267745"/>
    <w:rsid w:val="003C5464"/>
    <w:rsid w:val="0091272F"/>
    <w:rsid w:val="00953E57"/>
    <w:rsid w:val="00C97FED"/>
    <w:rsid w:val="00DC1BDA"/>
    <w:rsid w:val="00DD7509"/>
    <w:rsid w:val="00DE088C"/>
    <w:rsid w:val="00F04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745"/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546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3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3E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2013-03-06T18:48:00Z</dcterms:created>
  <dcterms:modified xsi:type="dcterms:W3CDTF">2013-03-06T19:52:00Z</dcterms:modified>
</cp:coreProperties>
</file>