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DB5DD" w14:textId="77777777" w:rsidR="005134DA" w:rsidRPr="00D02ECD" w:rsidRDefault="005134DA" w:rsidP="005134DA">
      <w:pPr>
        <w:spacing w:after="0" w:line="240" w:lineRule="auto"/>
        <w:jc w:val="center"/>
        <w:rPr>
          <w:rFonts w:ascii="Arial" w:hAnsi="Arial" w:cs="Arial"/>
          <w:sz w:val="40"/>
          <w:szCs w:val="24"/>
        </w:rPr>
      </w:pPr>
      <w:r w:rsidRPr="00D02ECD">
        <w:rPr>
          <w:rFonts w:ascii="Arial" w:hAnsi="Arial" w:cs="Arial"/>
          <w:sz w:val="40"/>
          <w:szCs w:val="24"/>
        </w:rPr>
        <w:t>Escuela Normal de Educación Preescolar</w:t>
      </w:r>
    </w:p>
    <w:p w14:paraId="0D46ADAA" w14:textId="77777777" w:rsidR="005134DA" w:rsidRPr="00D02ECD" w:rsidRDefault="005134DA" w:rsidP="005134DA">
      <w:pPr>
        <w:spacing w:after="0" w:line="240" w:lineRule="auto"/>
        <w:jc w:val="center"/>
        <w:rPr>
          <w:rFonts w:ascii="Arial" w:hAnsi="Arial" w:cs="Arial"/>
          <w:sz w:val="32"/>
          <w:szCs w:val="24"/>
        </w:rPr>
      </w:pPr>
      <w:r w:rsidRPr="00D02ECD">
        <w:rPr>
          <w:rFonts w:ascii="Arial" w:hAnsi="Arial" w:cs="Arial"/>
          <w:sz w:val="32"/>
          <w:szCs w:val="24"/>
        </w:rPr>
        <w:t>Licenciatura en Educación Preescolar</w:t>
      </w:r>
    </w:p>
    <w:p w14:paraId="6B810615" w14:textId="77777777" w:rsidR="005134DA" w:rsidRPr="00D02ECD" w:rsidRDefault="005134DA" w:rsidP="005134DA">
      <w:pPr>
        <w:spacing w:after="0" w:line="240" w:lineRule="auto"/>
        <w:jc w:val="center"/>
        <w:rPr>
          <w:rFonts w:ascii="Arial" w:hAnsi="Arial" w:cs="Arial"/>
          <w:sz w:val="32"/>
          <w:szCs w:val="24"/>
        </w:rPr>
      </w:pPr>
      <w:r w:rsidRPr="00D02ECD">
        <w:rPr>
          <w:rFonts w:ascii="Arial" w:hAnsi="Arial" w:cs="Arial"/>
          <w:sz w:val="32"/>
          <w:szCs w:val="24"/>
        </w:rPr>
        <w:t>Ciclo escolar 2019-2020</w:t>
      </w:r>
    </w:p>
    <w:p w14:paraId="4FD33DBA" w14:textId="77777777" w:rsidR="005134DA" w:rsidRPr="003F3E42" w:rsidRDefault="005134DA" w:rsidP="005134DA">
      <w:pPr>
        <w:spacing w:after="0" w:line="240" w:lineRule="auto"/>
        <w:jc w:val="center"/>
        <w:rPr>
          <w:rFonts w:ascii="Arial" w:hAnsi="Arial" w:cs="Arial"/>
          <w:sz w:val="36"/>
          <w:szCs w:val="28"/>
        </w:rPr>
      </w:pPr>
      <w:r w:rsidRPr="003F3E42">
        <w:rPr>
          <w:rFonts w:ascii="Arial" w:hAnsi="Arial" w:cs="Arial"/>
          <w:noProof/>
          <w:sz w:val="44"/>
          <w:szCs w:val="32"/>
          <w:lang w:eastAsia="es-MX"/>
        </w:rPr>
        <w:drawing>
          <wp:anchor distT="0" distB="0" distL="114300" distR="114300" simplePos="0" relativeHeight="251659264" behindDoc="0" locked="0" layoutInCell="1" allowOverlap="1" wp14:anchorId="376D5BF5" wp14:editId="25D3FD55">
            <wp:simplePos x="0" y="0"/>
            <wp:positionH relativeFrom="margin">
              <wp:align>center</wp:align>
            </wp:positionH>
            <wp:positionV relativeFrom="paragraph">
              <wp:posOffset>9525</wp:posOffset>
            </wp:positionV>
            <wp:extent cx="1009429"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18750" t="24964" r="60417" b="28617"/>
                    <a:stretch/>
                  </pic:blipFill>
                  <pic:spPr bwMode="auto">
                    <a:xfrm>
                      <a:off x="0" y="0"/>
                      <a:ext cx="1009429"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75F3EA33" w14:textId="77777777" w:rsidR="005134DA" w:rsidRPr="003F3E42" w:rsidRDefault="005134DA" w:rsidP="005134DA">
      <w:pPr>
        <w:spacing w:after="0" w:line="240" w:lineRule="auto"/>
        <w:jc w:val="center"/>
        <w:rPr>
          <w:rFonts w:ascii="Arial" w:hAnsi="Arial" w:cs="Arial"/>
          <w:sz w:val="36"/>
          <w:szCs w:val="28"/>
        </w:rPr>
      </w:pPr>
    </w:p>
    <w:p w14:paraId="296C9A5E" w14:textId="77777777" w:rsidR="005134DA" w:rsidRDefault="005134DA" w:rsidP="005134DA">
      <w:pPr>
        <w:spacing w:after="0" w:line="240" w:lineRule="auto"/>
        <w:jc w:val="center"/>
        <w:rPr>
          <w:rFonts w:ascii="Arial" w:hAnsi="Arial" w:cs="Arial"/>
          <w:sz w:val="36"/>
          <w:szCs w:val="28"/>
        </w:rPr>
      </w:pPr>
    </w:p>
    <w:p w14:paraId="466ADB18" w14:textId="77777777" w:rsidR="005134DA" w:rsidRPr="003F3E42" w:rsidRDefault="005134DA" w:rsidP="005134DA">
      <w:pPr>
        <w:spacing w:after="0" w:line="240" w:lineRule="auto"/>
        <w:jc w:val="center"/>
        <w:rPr>
          <w:rFonts w:ascii="Arial" w:hAnsi="Arial" w:cs="Arial"/>
          <w:sz w:val="36"/>
          <w:szCs w:val="28"/>
        </w:rPr>
      </w:pPr>
    </w:p>
    <w:p w14:paraId="740CB793" w14:textId="77777777" w:rsidR="005134DA" w:rsidRPr="003F3E42" w:rsidRDefault="005134DA" w:rsidP="005134DA">
      <w:pPr>
        <w:spacing w:after="0" w:line="240" w:lineRule="auto"/>
        <w:rPr>
          <w:rFonts w:ascii="Arial" w:hAnsi="Arial" w:cs="Arial"/>
          <w:sz w:val="36"/>
          <w:szCs w:val="28"/>
        </w:rPr>
      </w:pPr>
    </w:p>
    <w:p w14:paraId="26EB7AE4" w14:textId="77777777" w:rsidR="005134DA" w:rsidRPr="003F3E42" w:rsidRDefault="005134DA" w:rsidP="005134DA">
      <w:pPr>
        <w:spacing w:after="0" w:line="240" w:lineRule="auto"/>
        <w:jc w:val="center"/>
        <w:rPr>
          <w:rFonts w:ascii="Arial" w:hAnsi="Arial" w:cs="Arial"/>
          <w:b/>
          <w:sz w:val="32"/>
          <w:szCs w:val="24"/>
        </w:rPr>
      </w:pPr>
      <w:r w:rsidRPr="003F3E42">
        <w:rPr>
          <w:rFonts w:ascii="Arial" w:hAnsi="Arial" w:cs="Arial"/>
          <w:b/>
          <w:sz w:val="32"/>
          <w:szCs w:val="24"/>
        </w:rPr>
        <w:t>Curso:</w:t>
      </w:r>
    </w:p>
    <w:p w14:paraId="2CDC9BBE" w14:textId="262E9B67" w:rsidR="005134DA" w:rsidRPr="00596DA0" w:rsidRDefault="000A7203" w:rsidP="00596DA0">
      <w:pPr>
        <w:spacing w:after="0" w:line="240" w:lineRule="auto"/>
        <w:jc w:val="center"/>
        <w:rPr>
          <w:rFonts w:ascii="Arial" w:hAnsi="Arial" w:cs="Arial"/>
          <w:sz w:val="32"/>
          <w:szCs w:val="24"/>
        </w:rPr>
      </w:pPr>
      <w:r>
        <w:rPr>
          <w:rFonts w:ascii="Arial" w:hAnsi="Arial" w:cs="Arial"/>
          <w:sz w:val="32"/>
          <w:szCs w:val="24"/>
        </w:rPr>
        <w:t>Modelos pedagógicos</w:t>
      </w:r>
    </w:p>
    <w:p w14:paraId="264FA53C" w14:textId="77777777" w:rsidR="005134DA" w:rsidRPr="003F3E42" w:rsidRDefault="005134DA" w:rsidP="005134DA">
      <w:pPr>
        <w:spacing w:after="0" w:line="240" w:lineRule="auto"/>
        <w:jc w:val="center"/>
        <w:rPr>
          <w:rFonts w:ascii="Arial" w:hAnsi="Arial" w:cs="Arial"/>
          <w:b/>
          <w:sz w:val="32"/>
          <w:szCs w:val="24"/>
        </w:rPr>
      </w:pPr>
      <w:r w:rsidRPr="003F3E42">
        <w:rPr>
          <w:rFonts w:ascii="Arial" w:hAnsi="Arial" w:cs="Arial"/>
          <w:b/>
          <w:sz w:val="32"/>
          <w:szCs w:val="24"/>
        </w:rPr>
        <w:t xml:space="preserve">Profesor: </w:t>
      </w:r>
    </w:p>
    <w:p w14:paraId="25C1260B" w14:textId="548C51E5" w:rsidR="005134DA" w:rsidRPr="00596DA0" w:rsidRDefault="000A7203" w:rsidP="00596DA0">
      <w:pPr>
        <w:spacing w:after="0" w:line="240" w:lineRule="auto"/>
        <w:jc w:val="center"/>
        <w:rPr>
          <w:rFonts w:ascii="Arial" w:hAnsi="Arial" w:cs="Arial"/>
          <w:sz w:val="32"/>
          <w:szCs w:val="24"/>
        </w:rPr>
      </w:pPr>
      <w:r>
        <w:rPr>
          <w:rFonts w:ascii="Arial" w:hAnsi="Arial" w:cs="Arial"/>
          <w:sz w:val="32"/>
          <w:szCs w:val="24"/>
        </w:rPr>
        <w:t>Narciso Rodríguez Espinosa</w:t>
      </w:r>
    </w:p>
    <w:p w14:paraId="7DDD3ABA" w14:textId="77777777" w:rsidR="005134DA" w:rsidRPr="003F3E42" w:rsidRDefault="005134DA" w:rsidP="005134DA">
      <w:pPr>
        <w:spacing w:after="0" w:line="240" w:lineRule="auto"/>
        <w:jc w:val="center"/>
        <w:rPr>
          <w:rFonts w:ascii="Arial" w:hAnsi="Arial" w:cs="Arial"/>
          <w:sz w:val="36"/>
          <w:szCs w:val="24"/>
        </w:rPr>
      </w:pPr>
      <w:r w:rsidRPr="003F3E42">
        <w:rPr>
          <w:rFonts w:ascii="Arial" w:hAnsi="Arial" w:cs="Arial"/>
          <w:b/>
          <w:sz w:val="32"/>
          <w:szCs w:val="24"/>
        </w:rPr>
        <w:t>Presenta:</w:t>
      </w:r>
      <w:r w:rsidRPr="003F3E42">
        <w:rPr>
          <w:rFonts w:ascii="Arial" w:hAnsi="Arial" w:cs="Arial"/>
          <w:sz w:val="36"/>
          <w:szCs w:val="24"/>
        </w:rPr>
        <w:t xml:space="preserve"> </w:t>
      </w:r>
    </w:p>
    <w:p w14:paraId="2B22DD65" w14:textId="77777777" w:rsidR="005134DA" w:rsidRPr="003F3E42" w:rsidRDefault="005134DA" w:rsidP="005134DA">
      <w:pPr>
        <w:spacing w:after="0" w:line="240" w:lineRule="auto"/>
        <w:jc w:val="center"/>
        <w:rPr>
          <w:rFonts w:ascii="Arial" w:hAnsi="Arial" w:cs="Arial"/>
          <w:b/>
          <w:sz w:val="32"/>
          <w:szCs w:val="24"/>
        </w:rPr>
      </w:pPr>
      <w:r w:rsidRPr="003F3E42">
        <w:rPr>
          <w:rFonts w:ascii="Arial" w:hAnsi="Arial" w:cs="Arial"/>
          <w:sz w:val="32"/>
          <w:szCs w:val="24"/>
        </w:rPr>
        <w:t>Luz María Velásquez Mata</w:t>
      </w:r>
    </w:p>
    <w:p w14:paraId="0B4F96ED" w14:textId="4D9084D0" w:rsidR="005134DA" w:rsidRPr="00596DA0" w:rsidRDefault="005134DA" w:rsidP="00596DA0">
      <w:pPr>
        <w:spacing w:after="0"/>
        <w:jc w:val="center"/>
        <w:rPr>
          <w:rFonts w:ascii="Arial" w:hAnsi="Arial" w:cs="Arial"/>
          <w:sz w:val="32"/>
          <w:szCs w:val="24"/>
        </w:rPr>
      </w:pPr>
      <w:r w:rsidRPr="003F3E42">
        <w:rPr>
          <w:rFonts w:ascii="Arial" w:hAnsi="Arial" w:cs="Arial"/>
          <w:sz w:val="32"/>
          <w:szCs w:val="24"/>
        </w:rPr>
        <w:t xml:space="preserve"> </w:t>
      </w:r>
      <w:r w:rsidRPr="003F3E42">
        <w:rPr>
          <w:rFonts w:ascii="Arial" w:hAnsi="Arial" w:cs="Arial"/>
          <w:b/>
          <w:sz w:val="32"/>
          <w:szCs w:val="24"/>
        </w:rPr>
        <w:t>No.</w:t>
      </w:r>
      <w:r w:rsidRPr="003F3E42">
        <w:rPr>
          <w:rFonts w:ascii="Arial" w:hAnsi="Arial" w:cs="Arial"/>
          <w:sz w:val="32"/>
          <w:szCs w:val="24"/>
        </w:rPr>
        <w:t>19</w:t>
      </w:r>
      <w:r w:rsidR="00596DA0">
        <w:rPr>
          <w:rFonts w:ascii="Arial" w:hAnsi="Arial" w:cs="Arial"/>
          <w:sz w:val="32"/>
          <w:szCs w:val="24"/>
        </w:rPr>
        <w:t xml:space="preserve">     </w:t>
      </w:r>
      <w:r w:rsidRPr="003F3E42">
        <w:rPr>
          <w:rFonts w:ascii="Arial" w:hAnsi="Arial" w:cs="Arial"/>
          <w:sz w:val="28"/>
          <w:szCs w:val="24"/>
        </w:rPr>
        <w:t xml:space="preserve"> </w:t>
      </w:r>
      <w:r w:rsidRPr="003F3E42">
        <w:rPr>
          <w:rFonts w:ascii="Arial" w:hAnsi="Arial" w:cs="Arial"/>
          <w:sz w:val="32"/>
          <w:szCs w:val="24"/>
        </w:rPr>
        <w:t>2</w:t>
      </w:r>
      <w:r>
        <w:rPr>
          <w:rFonts w:ascii="Arial" w:hAnsi="Arial" w:cs="Arial"/>
          <w:b/>
          <w:bCs/>
          <w:sz w:val="32"/>
          <w:szCs w:val="24"/>
        </w:rPr>
        <w:t xml:space="preserve">° </w:t>
      </w:r>
      <w:r w:rsidRPr="003F3E42">
        <w:rPr>
          <w:rFonts w:ascii="Arial" w:hAnsi="Arial" w:cs="Arial"/>
          <w:sz w:val="32"/>
          <w:szCs w:val="24"/>
        </w:rPr>
        <w:t xml:space="preserve">“B”                                                   </w:t>
      </w:r>
    </w:p>
    <w:p w14:paraId="075DC610" w14:textId="77777777" w:rsidR="005134DA" w:rsidRPr="003F3E42" w:rsidRDefault="005134DA" w:rsidP="005134DA">
      <w:pPr>
        <w:jc w:val="center"/>
        <w:rPr>
          <w:rFonts w:ascii="Arial" w:hAnsi="Arial" w:cs="Arial"/>
          <w:b/>
          <w:sz w:val="36"/>
          <w:szCs w:val="24"/>
        </w:rPr>
      </w:pPr>
      <w:r w:rsidRPr="003F3E42">
        <w:rPr>
          <w:rFonts w:ascii="Arial" w:hAnsi="Arial" w:cs="Arial"/>
          <w:b/>
          <w:sz w:val="36"/>
          <w:szCs w:val="24"/>
        </w:rPr>
        <w:t>“</w:t>
      </w:r>
      <w:r w:rsidR="000A7203">
        <w:rPr>
          <w:rFonts w:ascii="Arial" w:hAnsi="Arial" w:cs="Arial"/>
          <w:b/>
          <w:sz w:val="36"/>
          <w:szCs w:val="24"/>
        </w:rPr>
        <w:t>Resumen de unidad I y II</w:t>
      </w:r>
      <w:r w:rsidRPr="003F3E42">
        <w:rPr>
          <w:rFonts w:ascii="Arial" w:hAnsi="Arial" w:cs="Arial"/>
          <w:b/>
          <w:sz w:val="36"/>
          <w:szCs w:val="24"/>
        </w:rPr>
        <w:t>”</w:t>
      </w:r>
    </w:p>
    <w:p w14:paraId="69A5A43C" w14:textId="1109BEFD" w:rsidR="005134DA" w:rsidRPr="00596DA0" w:rsidRDefault="00596DA0" w:rsidP="005134DA">
      <w:pPr>
        <w:jc w:val="center"/>
        <w:rPr>
          <w:rFonts w:ascii="Arial" w:hAnsi="Arial" w:cs="Arial"/>
          <w:bCs/>
          <w:sz w:val="32"/>
        </w:rPr>
      </w:pPr>
      <w:r>
        <w:rPr>
          <w:rFonts w:ascii="Arial" w:hAnsi="Arial" w:cs="Arial"/>
          <w:b/>
          <w:sz w:val="32"/>
        </w:rPr>
        <w:t xml:space="preserve">Unidad II </w:t>
      </w:r>
      <w:r w:rsidRPr="00596DA0">
        <w:rPr>
          <w:rFonts w:ascii="Arial" w:hAnsi="Arial" w:cs="Arial"/>
          <w:bCs/>
          <w:sz w:val="32"/>
        </w:rPr>
        <w:t>“El modelo y su concreción en el aula: procesos y prácticas de enseñanza y aprendizaje.</w:t>
      </w:r>
    </w:p>
    <w:p w14:paraId="6B7AA57C" w14:textId="6178A159" w:rsidR="00B84D97" w:rsidRPr="00596DA0" w:rsidRDefault="00596DA0" w:rsidP="00596DA0">
      <w:pPr>
        <w:spacing w:after="0"/>
        <w:jc w:val="center"/>
        <w:rPr>
          <w:rFonts w:ascii="Arial" w:hAnsi="Arial" w:cs="Arial"/>
          <w:b/>
          <w:sz w:val="28"/>
          <w:szCs w:val="20"/>
        </w:rPr>
      </w:pPr>
      <w:r w:rsidRPr="00596DA0">
        <w:rPr>
          <w:rFonts w:ascii="Arial" w:hAnsi="Arial" w:cs="Arial"/>
          <w:b/>
          <w:sz w:val="28"/>
          <w:szCs w:val="20"/>
        </w:rPr>
        <w:t>Competencias de unidad:</w:t>
      </w:r>
    </w:p>
    <w:p w14:paraId="27D0C47F" w14:textId="77777777" w:rsidR="00596DA0" w:rsidRPr="00596DA0" w:rsidRDefault="00596DA0" w:rsidP="00596DA0">
      <w:pPr>
        <w:pStyle w:val="Prrafodelista"/>
        <w:numPr>
          <w:ilvl w:val="0"/>
          <w:numId w:val="40"/>
        </w:numPr>
        <w:spacing w:after="0"/>
        <w:jc w:val="center"/>
        <w:rPr>
          <w:rFonts w:ascii="Arial" w:hAnsi="Arial" w:cs="Arial"/>
          <w:bCs/>
          <w:szCs w:val="16"/>
        </w:rPr>
      </w:pPr>
      <w:r w:rsidRPr="00596DA0">
        <w:rPr>
          <w:rFonts w:ascii="Arial" w:hAnsi="Arial" w:cs="Arial"/>
          <w:bCs/>
          <w:szCs w:val="16"/>
        </w:rPr>
        <w:t xml:space="preserve">Detecta los procesos de aprendizaje de sus alumnos para favorecer su desarrollo cognitivo y socioemocional. </w:t>
      </w:r>
    </w:p>
    <w:p w14:paraId="4ECB4083" w14:textId="77777777" w:rsidR="00596DA0" w:rsidRPr="00596DA0" w:rsidRDefault="00596DA0" w:rsidP="00596DA0">
      <w:pPr>
        <w:pStyle w:val="Prrafodelista"/>
        <w:numPr>
          <w:ilvl w:val="0"/>
          <w:numId w:val="40"/>
        </w:numPr>
        <w:spacing w:after="0"/>
        <w:jc w:val="center"/>
        <w:rPr>
          <w:rFonts w:ascii="Arial" w:hAnsi="Arial" w:cs="Arial"/>
          <w:bCs/>
          <w:szCs w:val="16"/>
        </w:rPr>
      </w:pPr>
      <w:r w:rsidRPr="00596DA0">
        <w:rPr>
          <w:rFonts w:ascii="Arial" w:hAnsi="Arial" w:cs="Arial"/>
          <w:bCs/>
          <w:szCs w:val="16"/>
        </w:rPr>
        <w:t xml:space="preserve">Aplica el plan y programas de estudio para alcanzar los propósitos educativos y contribuir al pleno desenvolvimiento de las capacidades de sus alumnos. </w:t>
      </w:r>
    </w:p>
    <w:p w14:paraId="356BC49D" w14:textId="77777777" w:rsidR="00596DA0" w:rsidRPr="00596DA0" w:rsidRDefault="00596DA0" w:rsidP="00596DA0">
      <w:pPr>
        <w:pStyle w:val="Prrafodelista"/>
        <w:numPr>
          <w:ilvl w:val="0"/>
          <w:numId w:val="40"/>
        </w:numPr>
        <w:jc w:val="center"/>
        <w:rPr>
          <w:rFonts w:ascii="Arial" w:hAnsi="Arial" w:cs="Arial"/>
          <w:bCs/>
          <w:szCs w:val="16"/>
        </w:rPr>
      </w:pPr>
      <w:r w:rsidRPr="00596DA0">
        <w:rPr>
          <w:rFonts w:ascii="Arial" w:hAnsi="Arial" w:cs="Arial"/>
          <w:bCs/>
          <w:szCs w:val="16"/>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4A23563" w14:textId="50AA6EDC" w:rsidR="00596DA0" w:rsidRPr="00596DA0" w:rsidRDefault="00596DA0" w:rsidP="00596DA0">
      <w:pPr>
        <w:pStyle w:val="Prrafodelista"/>
        <w:numPr>
          <w:ilvl w:val="0"/>
          <w:numId w:val="40"/>
        </w:numPr>
        <w:jc w:val="center"/>
        <w:rPr>
          <w:rFonts w:ascii="Arial" w:hAnsi="Arial" w:cs="Arial"/>
          <w:bCs/>
          <w:szCs w:val="16"/>
        </w:rPr>
      </w:pPr>
      <w:r w:rsidRPr="00596DA0">
        <w:rPr>
          <w:rFonts w:ascii="Arial" w:hAnsi="Arial" w:cs="Arial"/>
          <w:bCs/>
          <w:szCs w:val="16"/>
        </w:rPr>
        <w:t xml:space="preserve">Integra recursos de la investigación educativa para enriquecer su práctica profesional, expresando su interés por el conocimiento, la ciencia y la mejora de la educación. </w:t>
      </w:r>
    </w:p>
    <w:p w14:paraId="3C243AEA" w14:textId="553E7736" w:rsidR="00596DA0" w:rsidRDefault="00596DA0" w:rsidP="00596DA0">
      <w:pPr>
        <w:pStyle w:val="Prrafodelista"/>
        <w:numPr>
          <w:ilvl w:val="0"/>
          <w:numId w:val="40"/>
        </w:numPr>
        <w:jc w:val="center"/>
        <w:rPr>
          <w:rFonts w:ascii="Arial" w:hAnsi="Arial" w:cs="Arial"/>
          <w:bCs/>
          <w:szCs w:val="16"/>
        </w:rPr>
      </w:pPr>
      <w:r w:rsidRPr="00596DA0">
        <w:rPr>
          <w:rFonts w:ascii="Arial" w:hAnsi="Arial" w:cs="Arial"/>
          <w:bCs/>
          <w:szCs w:val="16"/>
        </w:rPr>
        <w:t>Actúa de manera ética ante la diversidad de situaciones que se presentan en la práctica profesional.</w:t>
      </w:r>
    </w:p>
    <w:p w14:paraId="0976C73F" w14:textId="77777777" w:rsidR="00596DA0" w:rsidRPr="00596DA0" w:rsidRDefault="00596DA0" w:rsidP="00596DA0">
      <w:pPr>
        <w:jc w:val="center"/>
        <w:rPr>
          <w:rFonts w:ascii="Arial" w:hAnsi="Arial" w:cs="Arial"/>
          <w:bCs/>
          <w:szCs w:val="16"/>
        </w:rPr>
      </w:pPr>
    </w:p>
    <w:p w14:paraId="46B55595" w14:textId="5DFF893E" w:rsidR="000A7203" w:rsidRPr="00596DA0" w:rsidRDefault="000A7203" w:rsidP="005134DA">
      <w:pPr>
        <w:rPr>
          <w:rFonts w:ascii="Arial" w:hAnsi="Arial" w:cs="Arial"/>
          <w:bCs/>
          <w:sz w:val="26"/>
          <w:szCs w:val="26"/>
        </w:rPr>
      </w:pPr>
      <w:r w:rsidRPr="00596DA0">
        <w:rPr>
          <w:rFonts w:ascii="Arial" w:hAnsi="Arial" w:cs="Arial"/>
          <w:bCs/>
          <w:sz w:val="26"/>
          <w:szCs w:val="26"/>
        </w:rPr>
        <w:t>3</w:t>
      </w:r>
      <w:r w:rsidR="005134DA" w:rsidRPr="00596DA0">
        <w:rPr>
          <w:rFonts w:ascii="Arial" w:hAnsi="Arial" w:cs="Arial"/>
          <w:bCs/>
          <w:sz w:val="26"/>
          <w:szCs w:val="26"/>
        </w:rPr>
        <w:t xml:space="preserve"> de </w:t>
      </w:r>
      <w:r w:rsidRPr="00596DA0">
        <w:rPr>
          <w:rFonts w:ascii="Arial" w:hAnsi="Arial" w:cs="Arial"/>
          <w:bCs/>
          <w:sz w:val="26"/>
          <w:szCs w:val="26"/>
        </w:rPr>
        <w:t xml:space="preserve">abril </w:t>
      </w:r>
      <w:r w:rsidR="005134DA" w:rsidRPr="00596DA0">
        <w:rPr>
          <w:rFonts w:ascii="Arial" w:hAnsi="Arial" w:cs="Arial"/>
          <w:bCs/>
          <w:sz w:val="26"/>
          <w:szCs w:val="26"/>
        </w:rPr>
        <w:t xml:space="preserve">del 2020        </w:t>
      </w:r>
      <w:r w:rsidR="00596DA0" w:rsidRPr="00596DA0">
        <w:rPr>
          <w:rFonts w:ascii="Arial" w:hAnsi="Arial" w:cs="Arial"/>
          <w:bCs/>
          <w:sz w:val="26"/>
          <w:szCs w:val="26"/>
        </w:rPr>
        <w:t xml:space="preserve">                  </w:t>
      </w:r>
      <w:r w:rsidR="005134DA" w:rsidRPr="00596DA0">
        <w:rPr>
          <w:rFonts w:ascii="Arial" w:hAnsi="Arial" w:cs="Arial"/>
          <w:bCs/>
          <w:sz w:val="26"/>
          <w:szCs w:val="26"/>
        </w:rPr>
        <w:t xml:space="preserve">                 </w:t>
      </w:r>
      <w:r w:rsidRPr="00596DA0">
        <w:rPr>
          <w:rFonts w:ascii="Arial" w:hAnsi="Arial" w:cs="Arial"/>
          <w:bCs/>
          <w:sz w:val="26"/>
          <w:szCs w:val="26"/>
        </w:rPr>
        <w:t xml:space="preserve">      </w:t>
      </w:r>
      <w:r w:rsidR="005134DA" w:rsidRPr="00596DA0">
        <w:rPr>
          <w:rFonts w:ascii="Arial" w:hAnsi="Arial" w:cs="Arial"/>
          <w:bCs/>
          <w:sz w:val="26"/>
          <w:szCs w:val="26"/>
        </w:rPr>
        <w:t xml:space="preserve">                Saltillo, Coahuil</w:t>
      </w:r>
      <w:r w:rsidR="00B84D97" w:rsidRPr="00596DA0">
        <w:rPr>
          <w:rFonts w:ascii="Arial" w:hAnsi="Arial" w:cs="Arial"/>
          <w:bCs/>
          <w:sz w:val="26"/>
          <w:szCs w:val="26"/>
        </w:rPr>
        <w:t>a</w:t>
      </w:r>
    </w:p>
    <w:p w14:paraId="35A10A9F" w14:textId="77777777" w:rsidR="00EE17F3" w:rsidRPr="00144DE8" w:rsidRDefault="00EE17F3" w:rsidP="00445734">
      <w:pPr>
        <w:jc w:val="center"/>
        <w:rPr>
          <w:rFonts w:ascii="Arial" w:hAnsi="Arial" w:cs="Arial"/>
          <w:b/>
          <w:bCs/>
        </w:rPr>
      </w:pPr>
      <w:r w:rsidRPr="00144DE8">
        <w:rPr>
          <w:rFonts w:ascii="Arial" w:hAnsi="Arial" w:cs="Arial"/>
          <w:b/>
          <w:bCs/>
        </w:rPr>
        <w:lastRenderedPageBreak/>
        <w:t>IMPLICACIONES DE LAS TEORÍAS DEL APRENDIZAJE</w:t>
      </w:r>
    </w:p>
    <w:p w14:paraId="7E215943" w14:textId="77777777" w:rsidR="00EE17F3" w:rsidRPr="00144DE8" w:rsidRDefault="00EE17F3" w:rsidP="00EE17F3">
      <w:pPr>
        <w:rPr>
          <w:rFonts w:ascii="Arial" w:hAnsi="Arial" w:cs="Arial"/>
          <w:b/>
          <w:bCs/>
        </w:rPr>
      </w:pPr>
      <w:r w:rsidRPr="00144DE8">
        <w:rPr>
          <w:rFonts w:ascii="Arial" w:hAnsi="Arial" w:cs="Arial"/>
          <w:b/>
          <w:bCs/>
        </w:rPr>
        <w:t xml:space="preserve">EN LOS MODELOS PEDAGÓGICOS </w:t>
      </w:r>
    </w:p>
    <w:p w14:paraId="606A67EF" w14:textId="77777777" w:rsidR="00EE17F3" w:rsidRPr="00144DE8" w:rsidRDefault="00EE17F3" w:rsidP="00A33A65">
      <w:pPr>
        <w:jc w:val="center"/>
        <w:rPr>
          <w:rFonts w:ascii="Arial" w:hAnsi="Arial" w:cs="Arial"/>
          <w:b/>
          <w:bCs/>
        </w:rPr>
      </w:pPr>
      <w:r w:rsidRPr="00144DE8">
        <w:rPr>
          <w:rFonts w:ascii="Arial" w:hAnsi="Arial" w:cs="Arial"/>
          <w:b/>
          <w:bCs/>
        </w:rPr>
        <w:t>1.1. EL CONDUCTISMO (B. F. Skinner)</w:t>
      </w:r>
    </w:p>
    <w:p w14:paraId="6D221AC2" w14:textId="77777777" w:rsidR="00B51794" w:rsidRDefault="00EE17F3" w:rsidP="00EE17F3">
      <w:pPr>
        <w:rPr>
          <w:rFonts w:ascii="Arial" w:hAnsi="Arial" w:cs="Arial"/>
        </w:rPr>
      </w:pPr>
      <w:r w:rsidRPr="00144DE8">
        <w:rPr>
          <w:rFonts w:ascii="Arial" w:hAnsi="Arial" w:cs="Arial"/>
        </w:rPr>
        <w:t>La concepción conductista dominó la primera mitad del siglo XIX. Las investigaciones sobre el comportamiento animal hicieron pensar que el aprendizaje era una respuesta que se producía ante un determinado estímulo.</w:t>
      </w:r>
    </w:p>
    <w:p w14:paraId="506963A3" w14:textId="77777777" w:rsidR="00EE17F3" w:rsidRPr="00144DE8" w:rsidRDefault="00EE17F3" w:rsidP="00EE17F3">
      <w:pPr>
        <w:rPr>
          <w:rFonts w:ascii="Arial" w:hAnsi="Arial" w:cs="Arial"/>
        </w:rPr>
      </w:pPr>
      <w:r w:rsidRPr="00144DE8">
        <w:rPr>
          <w:rFonts w:ascii="Arial" w:hAnsi="Arial" w:cs="Arial"/>
        </w:rPr>
        <w:t>En este enfoque el trabajo del maestro consiste en desarrollar una adecuada serie de arreglos contingenciales de reforzamiento para enseñar</w:t>
      </w:r>
      <w:r w:rsidR="00445734" w:rsidRPr="00144DE8">
        <w:rPr>
          <w:rFonts w:ascii="Arial" w:hAnsi="Arial" w:cs="Arial"/>
        </w:rPr>
        <w:t xml:space="preserve"> </w:t>
      </w:r>
      <w:r w:rsidR="004B0E90">
        <w:rPr>
          <w:rFonts w:ascii="Arial" w:hAnsi="Arial" w:cs="Arial"/>
        </w:rPr>
        <w:t xml:space="preserve">y </w:t>
      </w:r>
      <w:r w:rsidRPr="00144DE8">
        <w:rPr>
          <w:rFonts w:ascii="Arial" w:hAnsi="Arial" w:cs="Arial"/>
        </w:rPr>
        <w:t xml:space="preserve">en esta aproximación, el </w:t>
      </w:r>
      <w:r w:rsidR="004B0E90">
        <w:rPr>
          <w:rFonts w:ascii="Arial" w:hAnsi="Arial" w:cs="Arial"/>
        </w:rPr>
        <w:t xml:space="preserve">maestro </w:t>
      </w:r>
      <w:r w:rsidRPr="00144DE8">
        <w:rPr>
          <w:rFonts w:ascii="Arial" w:hAnsi="Arial" w:cs="Arial"/>
        </w:rPr>
        <w:t>debe de ser capaz de manejar hábilmente los recursos tecnológicos conductuales de este enfoque</w:t>
      </w:r>
      <w:r w:rsidR="00AC1CD2" w:rsidRPr="00144DE8">
        <w:rPr>
          <w:rFonts w:ascii="Arial" w:hAnsi="Arial" w:cs="Arial"/>
        </w:rPr>
        <w:t xml:space="preserve"> </w:t>
      </w:r>
      <w:r w:rsidRPr="00144DE8">
        <w:rPr>
          <w:rFonts w:ascii="Arial" w:hAnsi="Arial" w:cs="Arial"/>
        </w:rPr>
        <w:t>para lograr con éxito niveles de eficiencia en su enseñanza y en el aprendizaje de sus</w:t>
      </w:r>
      <w:r w:rsidR="00AC1CD2" w:rsidRPr="00144DE8">
        <w:rPr>
          <w:rFonts w:ascii="Arial" w:hAnsi="Arial" w:cs="Arial"/>
        </w:rPr>
        <w:t xml:space="preserve"> </w:t>
      </w:r>
      <w:r w:rsidRPr="00144DE8">
        <w:rPr>
          <w:rFonts w:ascii="Arial" w:hAnsi="Arial" w:cs="Arial"/>
        </w:rPr>
        <w:t xml:space="preserve">estudiantes.  </w:t>
      </w:r>
    </w:p>
    <w:p w14:paraId="76203210" w14:textId="77777777" w:rsidR="00EE17F3" w:rsidRPr="00144DE8" w:rsidRDefault="00144DE8" w:rsidP="00EE17F3">
      <w:pPr>
        <w:rPr>
          <w:rFonts w:ascii="Arial" w:hAnsi="Arial" w:cs="Arial"/>
        </w:rPr>
      </w:pPr>
      <w:r>
        <w:rPr>
          <w:rFonts w:ascii="Arial" w:hAnsi="Arial" w:cs="Arial"/>
        </w:rPr>
        <w:t>D</w:t>
      </w:r>
      <w:r w:rsidR="00EE17F3" w:rsidRPr="00144DE8">
        <w:rPr>
          <w:rFonts w:ascii="Arial" w:hAnsi="Arial" w:cs="Arial"/>
        </w:rPr>
        <w:t>eben manejar especialmente los referidos al reforzamiento positivo y evitar en la medida de lo posible los basados en el castig</w:t>
      </w:r>
      <w:r w:rsidR="004B0E90">
        <w:rPr>
          <w:rFonts w:ascii="Arial" w:hAnsi="Arial" w:cs="Arial"/>
        </w:rPr>
        <w:t>o.</w:t>
      </w:r>
      <w:r w:rsidR="00EE17F3" w:rsidRPr="00144DE8">
        <w:rPr>
          <w:rFonts w:ascii="Arial" w:hAnsi="Arial" w:cs="Arial"/>
        </w:rPr>
        <w:t xml:space="preserve"> </w:t>
      </w:r>
    </w:p>
    <w:p w14:paraId="4C2D8573" w14:textId="77777777" w:rsidR="00EE17F3" w:rsidRPr="00144DE8" w:rsidRDefault="00EE17F3" w:rsidP="00EE17F3">
      <w:pPr>
        <w:rPr>
          <w:rFonts w:ascii="Arial" w:hAnsi="Arial" w:cs="Arial"/>
          <w:b/>
          <w:bCs/>
        </w:rPr>
      </w:pPr>
      <w:r w:rsidRPr="00144DE8">
        <w:rPr>
          <w:rFonts w:ascii="Arial" w:hAnsi="Arial" w:cs="Arial"/>
          <w:b/>
          <w:bCs/>
        </w:rPr>
        <w:t xml:space="preserve">Características de este enfoque: </w:t>
      </w:r>
    </w:p>
    <w:p w14:paraId="09656D83" w14:textId="77777777" w:rsidR="00EE17F3" w:rsidRPr="00144DE8" w:rsidRDefault="00040564" w:rsidP="00144DE8">
      <w:pPr>
        <w:pStyle w:val="Prrafodelista"/>
        <w:numPr>
          <w:ilvl w:val="0"/>
          <w:numId w:val="1"/>
        </w:numPr>
        <w:rPr>
          <w:rFonts w:ascii="Arial" w:hAnsi="Arial" w:cs="Arial"/>
        </w:rPr>
      </w:pPr>
      <w:r w:rsidRPr="00040564">
        <w:rPr>
          <w:rFonts w:ascii="Arial" w:hAnsi="Arial" w:cs="Arial"/>
          <w:b/>
          <w:bCs/>
        </w:rPr>
        <w:t>P</w:t>
      </w:r>
      <w:r w:rsidR="00EE17F3" w:rsidRPr="00040564">
        <w:rPr>
          <w:rFonts w:ascii="Arial" w:hAnsi="Arial" w:cs="Arial"/>
          <w:b/>
          <w:bCs/>
        </w:rPr>
        <w:t xml:space="preserve">roceso de enseñanza </w:t>
      </w:r>
      <w:r w:rsidRPr="00040564">
        <w:rPr>
          <w:rFonts w:ascii="Arial" w:hAnsi="Arial" w:cs="Arial"/>
          <w:b/>
          <w:bCs/>
        </w:rPr>
        <w:t>–</w:t>
      </w:r>
      <w:r w:rsidR="00EE17F3" w:rsidRPr="00040564">
        <w:rPr>
          <w:rFonts w:ascii="Arial" w:hAnsi="Arial" w:cs="Arial"/>
          <w:b/>
          <w:bCs/>
        </w:rPr>
        <w:t xml:space="preserve"> aprendizaje</w:t>
      </w:r>
      <w:r w:rsidRPr="00040564">
        <w:rPr>
          <w:rFonts w:ascii="Arial" w:hAnsi="Arial" w:cs="Arial"/>
          <w:b/>
          <w:bCs/>
        </w:rPr>
        <w:t>:</w:t>
      </w:r>
      <w:r>
        <w:rPr>
          <w:rFonts w:ascii="Arial" w:hAnsi="Arial" w:cs="Arial"/>
        </w:rPr>
        <w:t xml:space="preserve"> es</w:t>
      </w:r>
      <w:r w:rsidR="00EE17F3" w:rsidRPr="00144DE8">
        <w:rPr>
          <w:rFonts w:ascii="Arial" w:hAnsi="Arial" w:cs="Arial"/>
        </w:rPr>
        <w:t xml:space="preserve"> estandarizado, donde se absolutizan los componentes no personales: objetivos, contenidos, métodos, recursos didácticos y evaluación; con métodos directivos y frontales. </w:t>
      </w:r>
    </w:p>
    <w:p w14:paraId="1327012D" w14:textId="77777777" w:rsidR="00EE17F3" w:rsidRPr="00144DE8" w:rsidRDefault="00040564" w:rsidP="00144DE8">
      <w:pPr>
        <w:pStyle w:val="Prrafodelista"/>
        <w:numPr>
          <w:ilvl w:val="0"/>
          <w:numId w:val="1"/>
        </w:numPr>
        <w:rPr>
          <w:rFonts w:ascii="Arial" w:hAnsi="Arial" w:cs="Arial"/>
        </w:rPr>
      </w:pPr>
      <w:r w:rsidRPr="00040564">
        <w:rPr>
          <w:rFonts w:ascii="Arial" w:hAnsi="Arial" w:cs="Arial"/>
          <w:b/>
          <w:bCs/>
        </w:rPr>
        <w:t>P</w:t>
      </w:r>
      <w:r w:rsidR="00EE17F3" w:rsidRPr="00040564">
        <w:rPr>
          <w:rFonts w:ascii="Arial" w:hAnsi="Arial" w:cs="Arial"/>
          <w:b/>
          <w:bCs/>
        </w:rPr>
        <w:t>rofesor</w:t>
      </w:r>
      <w:r w:rsidRPr="00040564">
        <w:rPr>
          <w:rFonts w:ascii="Arial" w:hAnsi="Arial" w:cs="Arial"/>
          <w:b/>
          <w:bCs/>
        </w:rPr>
        <w:t>:</w:t>
      </w:r>
      <w:r w:rsidR="00EE17F3" w:rsidRPr="00144DE8">
        <w:rPr>
          <w:rFonts w:ascii="Arial" w:hAnsi="Arial" w:cs="Arial"/>
        </w:rPr>
        <w:t xml:space="preserve"> es un trasmisor de conocimientos, autoritario,</w:t>
      </w:r>
      <w:r w:rsidR="00144DE8">
        <w:rPr>
          <w:rFonts w:ascii="Arial" w:hAnsi="Arial" w:cs="Arial"/>
        </w:rPr>
        <w:t xml:space="preserve"> </w:t>
      </w:r>
      <w:r w:rsidR="00EE17F3" w:rsidRPr="00144DE8">
        <w:rPr>
          <w:rFonts w:ascii="Arial" w:hAnsi="Arial" w:cs="Arial"/>
        </w:rPr>
        <w:t xml:space="preserve">controlador, no espontáneo, ya que su individualidad como profesional está limitada porque es un ejecutor de indicaciones preestablecidas.  </w:t>
      </w:r>
    </w:p>
    <w:p w14:paraId="5A64D2DE" w14:textId="77777777" w:rsidR="00EE17F3" w:rsidRPr="00144DE8" w:rsidRDefault="00040564" w:rsidP="00144DE8">
      <w:pPr>
        <w:pStyle w:val="Prrafodelista"/>
        <w:numPr>
          <w:ilvl w:val="0"/>
          <w:numId w:val="1"/>
        </w:numPr>
        <w:rPr>
          <w:rFonts w:ascii="Arial" w:hAnsi="Arial" w:cs="Arial"/>
        </w:rPr>
      </w:pPr>
      <w:r w:rsidRPr="00040564">
        <w:rPr>
          <w:rFonts w:ascii="Arial" w:hAnsi="Arial" w:cs="Arial"/>
          <w:b/>
          <w:bCs/>
        </w:rPr>
        <w:t>E</w:t>
      </w:r>
      <w:r w:rsidR="00EE17F3" w:rsidRPr="00040564">
        <w:rPr>
          <w:rFonts w:ascii="Arial" w:hAnsi="Arial" w:cs="Arial"/>
          <w:b/>
          <w:bCs/>
        </w:rPr>
        <w:t>studiante</w:t>
      </w:r>
      <w:r w:rsidRPr="00040564">
        <w:rPr>
          <w:rFonts w:ascii="Arial" w:hAnsi="Arial" w:cs="Arial"/>
          <w:b/>
          <w:bCs/>
        </w:rPr>
        <w:t>:</w:t>
      </w:r>
      <w:r w:rsidR="00EE17F3" w:rsidRPr="00144DE8">
        <w:rPr>
          <w:rFonts w:ascii="Arial" w:hAnsi="Arial" w:cs="Arial"/>
        </w:rPr>
        <w:t xml:space="preserve"> es un objeto pasivo, reproductor de conocimientos,</w:t>
      </w:r>
      <w:r w:rsidR="004B3C7B">
        <w:rPr>
          <w:rFonts w:ascii="Arial" w:hAnsi="Arial" w:cs="Arial"/>
        </w:rPr>
        <w:t xml:space="preserve"> caracterizado por</w:t>
      </w:r>
      <w:r w:rsidR="00EE17F3" w:rsidRPr="00144DE8">
        <w:rPr>
          <w:rFonts w:ascii="Arial" w:hAnsi="Arial" w:cs="Arial"/>
        </w:rPr>
        <w:t xml:space="preserve"> su falta de iniciativa, pobreza de interese</w:t>
      </w:r>
      <w:r w:rsidR="004B3C7B">
        <w:rPr>
          <w:rFonts w:ascii="Arial" w:hAnsi="Arial" w:cs="Arial"/>
        </w:rPr>
        <w:t xml:space="preserve">s e </w:t>
      </w:r>
      <w:r w:rsidR="00EE17F3" w:rsidRPr="00144DE8">
        <w:rPr>
          <w:rFonts w:ascii="Arial" w:hAnsi="Arial" w:cs="Arial"/>
        </w:rPr>
        <w:t>inseguridad</w:t>
      </w:r>
      <w:r w:rsidR="004B3C7B">
        <w:rPr>
          <w:rFonts w:ascii="Arial" w:hAnsi="Arial" w:cs="Arial"/>
        </w:rPr>
        <w:t>.</w:t>
      </w:r>
      <w:r w:rsidR="00EE17F3" w:rsidRPr="00144DE8">
        <w:rPr>
          <w:rFonts w:ascii="Arial" w:hAnsi="Arial" w:cs="Arial"/>
        </w:rPr>
        <w:t xml:space="preserve"> Para él aprender es alg</w:t>
      </w:r>
      <w:r w:rsidR="00144DE8">
        <w:rPr>
          <w:rFonts w:ascii="Arial" w:hAnsi="Arial" w:cs="Arial"/>
        </w:rPr>
        <w:t>o</w:t>
      </w:r>
      <w:r w:rsidR="00EE17F3" w:rsidRPr="00144DE8">
        <w:rPr>
          <w:rFonts w:ascii="Arial" w:hAnsi="Arial" w:cs="Arial"/>
        </w:rPr>
        <w:t xml:space="preserve"> obligatorio</w:t>
      </w:r>
      <w:r w:rsidR="004B3C7B">
        <w:rPr>
          <w:rFonts w:ascii="Arial" w:hAnsi="Arial" w:cs="Arial"/>
        </w:rPr>
        <w:t>.</w:t>
      </w:r>
    </w:p>
    <w:p w14:paraId="68FA7F57" w14:textId="77777777" w:rsidR="001A5B4A" w:rsidRDefault="004B0E90" w:rsidP="00EE17F3">
      <w:pPr>
        <w:rPr>
          <w:rFonts w:ascii="Arial" w:hAnsi="Arial" w:cs="Arial"/>
        </w:rPr>
      </w:pPr>
      <w:r>
        <w:rPr>
          <w:rFonts w:ascii="Arial" w:hAnsi="Arial" w:cs="Arial"/>
        </w:rPr>
        <w:t xml:space="preserve">Se </w:t>
      </w:r>
      <w:r w:rsidR="00EE17F3" w:rsidRPr="00144DE8">
        <w:rPr>
          <w:rFonts w:ascii="Arial" w:hAnsi="Arial" w:cs="Arial"/>
        </w:rPr>
        <w:t>requiere</w:t>
      </w:r>
      <w:r>
        <w:rPr>
          <w:rFonts w:ascii="Arial" w:hAnsi="Arial" w:cs="Arial"/>
        </w:rPr>
        <w:t xml:space="preserve"> </w:t>
      </w:r>
      <w:r w:rsidR="00EE17F3" w:rsidRPr="00144DE8">
        <w:rPr>
          <w:rFonts w:ascii="Arial" w:hAnsi="Arial" w:cs="Arial"/>
        </w:rPr>
        <w:t>de un hombre capaz de enfrentarse al enorme cúmulo de conocimientos</w:t>
      </w:r>
      <w:r w:rsidR="001D4352">
        <w:rPr>
          <w:rFonts w:ascii="Arial" w:hAnsi="Arial" w:cs="Arial"/>
        </w:rPr>
        <w:t>,</w:t>
      </w:r>
      <w:r w:rsidR="0060677F">
        <w:rPr>
          <w:rFonts w:ascii="Arial" w:hAnsi="Arial" w:cs="Arial"/>
        </w:rPr>
        <w:t xml:space="preserve"> </w:t>
      </w:r>
      <w:r w:rsidR="00EE17F3" w:rsidRPr="00144DE8">
        <w:rPr>
          <w:rFonts w:ascii="Arial" w:hAnsi="Arial" w:cs="Arial"/>
        </w:rPr>
        <w:t>sepa tomar decisiones,</w:t>
      </w:r>
      <w:r w:rsidR="0060677F">
        <w:rPr>
          <w:rFonts w:ascii="Arial" w:hAnsi="Arial" w:cs="Arial"/>
        </w:rPr>
        <w:t xml:space="preserve"> </w:t>
      </w:r>
      <w:r w:rsidR="00EE17F3" w:rsidRPr="00144DE8">
        <w:rPr>
          <w:rFonts w:ascii="Arial" w:hAnsi="Arial" w:cs="Arial"/>
        </w:rPr>
        <w:t>sea creativo y auto determinado</w:t>
      </w:r>
      <w:r w:rsidR="001D4352">
        <w:rPr>
          <w:rFonts w:ascii="Arial" w:hAnsi="Arial" w:cs="Arial"/>
        </w:rPr>
        <w:t xml:space="preserve"> y </w:t>
      </w:r>
      <w:r w:rsidR="0060677F">
        <w:rPr>
          <w:rFonts w:ascii="Arial" w:hAnsi="Arial" w:cs="Arial"/>
        </w:rPr>
        <w:t xml:space="preserve">sea </w:t>
      </w:r>
      <w:r w:rsidR="001D4352">
        <w:rPr>
          <w:rFonts w:ascii="Arial" w:hAnsi="Arial" w:cs="Arial"/>
        </w:rPr>
        <w:t xml:space="preserve">participante </w:t>
      </w:r>
      <w:r w:rsidR="00EE17F3" w:rsidRPr="00144DE8">
        <w:rPr>
          <w:rFonts w:ascii="Arial" w:hAnsi="Arial" w:cs="Arial"/>
        </w:rPr>
        <w:t xml:space="preserve">comprometido </w:t>
      </w:r>
      <w:r w:rsidR="001D4352">
        <w:rPr>
          <w:rFonts w:ascii="Arial" w:hAnsi="Arial" w:cs="Arial"/>
        </w:rPr>
        <w:t>a las</w:t>
      </w:r>
      <w:r w:rsidR="00EE17F3" w:rsidRPr="00144DE8">
        <w:rPr>
          <w:rFonts w:ascii="Arial" w:hAnsi="Arial" w:cs="Arial"/>
        </w:rPr>
        <w:t xml:space="preserve"> transformaciones técnicas, científicas, económicas y sociales.</w:t>
      </w:r>
    </w:p>
    <w:p w14:paraId="6CF40DA3" w14:textId="77777777" w:rsidR="00EE17F3" w:rsidRPr="001D4352" w:rsidRDefault="00EE17F3" w:rsidP="00EE17F3">
      <w:pPr>
        <w:rPr>
          <w:rFonts w:ascii="Arial" w:hAnsi="Arial" w:cs="Arial"/>
          <w:b/>
          <w:bCs/>
        </w:rPr>
      </w:pPr>
      <w:r w:rsidRPr="001D4352">
        <w:rPr>
          <w:rFonts w:ascii="Arial" w:hAnsi="Arial" w:cs="Arial"/>
          <w:b/>
          <w:bCs/>
        </w:rPr>
        <w:t xml:space="preserve">Referentes teóricos para el desarrollo de la creatividad en la escuela:  </w:t>
      </w:r>
    </w:p>
    <w:p w14:paraId="69BC08AB" w14:textId="77777777" w:rsidR="00EE17F3" w:rsidRPr="001D4352" w:rsidRDefault="00EE17F3" w:rsidP="001D4352">
      <w:pPr>
        <w:pStyle w:val="Prrafodelista"/>
        <w:numPr>
          <w:ilvl w:val="0"/>
          <w:numId w:val="2"/>
        </w:numPr>
        <w:rPr>
          <w:rFonts w:ascii="Arial" w:hAnsi="Arial" w:cs="Arial"/>
        </w:rPr>
      </w:pPr>
      <w:r w:rsidRPr="001D4352">
        <w:rPr>
          <w:rFonts w:ascii="Arial" w:hAnsi="Arial" w:cs="Arial"/>
        </w:rPr>
        <w:t xml:space="preserve">Las teorías constructivistas. </w:t>
      </w:r>
    </w:p>
    <w:p w14:paraId="6DA57C08" w14:textId="77777777" w:rsidR="001D4352" w:rsidRDefault="00EE17F3" w:rsidP="00EE17F3">
      <w:pPr>
        <w:pStyle w:val="Prrafodelista"/>
        <w:numPr>
          <w:ilvl w:val="0"/>
          <w:numId w:val="2"/>
        </w:numPr>
        <w:rPr>
          <w:rFonts w:ascii="Arial" w:hAnsi="Arial" w:cs="Arial"/>
        </w:rPr>
      </w:pPr>
      <w:r w:rsidRPr="001D4352">
        <w:rPr>
          <w:rFonts w:ascii="Arial" w:hAnsi="Arial" w:cs="Arial"/>
        </w:rPr>
        <w:t xml:space="preserve">La psicología cognitiva contemporánea. </w:t>
      </w:r>
    </w:p>
    <w:p w14:paraId="00943F0A" w14:textId="77777777" w:rsidR="001D4352" w:rsidRDefault="00EE17F3" w:rsidP="001D4352">
      <w:pPr>
        <w:pStyle w:val="Prrafodelista"/>
        <w:numPr>
          <w:ilvl w:val="0"/>
          <w:numId w:val="2"/>
        </w:numPr>
        <w:rPr>
          <w:rFonts w:ascii="Arial" w:hAnsi="Arial" w:cs="Arial"/>
        </w:rPr>
      </w:pPr>
      <w:r w:rsidRPr="001D4352">
        <w:rPr>
          <w:rFonts w:ascii="Arial" w:hAnsi="Arial" w:cs="Arial"/>
        </w:rPr>
        <w:t xml:space="preserve">Las tendencias humanistas. </w:t>
      </w:r>
    </w:p>
    <w:p w14:paraId="5243071F" w14:textId="77777777" w:rsidR="00847DAC" w:rsidRDefault="00EE17F3" w:rsidP="00847DAC">
      <w:pPr>
        <w:pStyle w:val="Prrafodelista"/>
        <w:numPr>
          <w:ilvl w:val="0"/>
          <w:numId w:val="2"/>
        </w:numPr>
        <w:rPr>
          <w:rFonts w:ascii="Arial" w:hAnsi="Arial" w:cs="Arial"/>
        </w:rPr>
      </w:pPr>
      <w:r w:rsidRPr="001D4352">
        <w:rPr>
          <w:rFonts w:ascii="Arial" w:hAnsi="Arial" w:cs="Arial"/>
        </w:rPr>
        <w:t xml:space="preserve">El enfoque histórico-cultural.  </w:t>
      </w:r>
    </w:p>
    <w:p w14:paraId="70751BB5" w14:textId="77777777" w:rsidR="001A5B4A" w:rsidRDefault="00EE17F3" w:rsidP="00EA0287">
      <w:pPr>
        <w:jc w:val="center"/>
        <w:rPr>
          <w:rFonts w:ascii="Arial" w:hAnsi="Arial" w:cs="Arial"/>
        </w:rPr>
      </w:pPr>
      <w:r w:rsidRPr="00847DAC">
        <w:rPr>
          <w:rFonts w:ascii="Arial" w:hAnsi="Arial" w:cs="Arial"/>
          <w:b/>
          <w:bCs/>
        </w:rPr>
        <w:t>1.2. LAS TEORÍAS CONSTRUCTIVISTAS (Jean Piaget)</w:t>
      </w:r>
    </w:p>
    <w:p w14:paraId="57B4E630" w14:textId="77777777" w:rsidR="006A14CC" w:rsidRDefault="001A5B4A" w:rsidP="00EE17F3">
      <w:pPr>
        <w:rPr>
          <w:rFonts w:ascii="Arial" w:hAnsi="Arial" w:cs="Arial"/>
        </w:rPr>
      </w:pPr>
      <w:r>
        <w:rPr>
          <w:rFonts w:ascii="Arial" w:hAnsi="Arial" w:cs="Arial"/>
        </w:rPr>
        <w:t>E</w:t>
      </w:r>
      <w:r w:rsidR="00EE17F3" w:rsidRPr="00144DE8">
        <w:rPr>
          <w:rFonts w:ascii="Arial" w:hAnsi="Arial" w:cs="Arial"/>
        </w:rPr>
        <w:t>l maestro es</w:t>
      </w:r>
      <w:r w:rsidR="00220B2E">
        <w:rPr>
          <w:rFonts w:ascii="Arial" w:hAnsi="Arial" w:cs="Arial"/>
        </w:rPr>
        <w:t xml:space="preserve"> </w:t>
      </w:r>
      <w:r w:rsidR="00EE17F3" w:rsidRPr="00144DE8">
        <w:rPr>
          <w:rFonts w:ascii="Arial" w:hAnsi="Arial" w:cs="Arial"/>
        </w:rPr>
        <w:t>un promotor del desarrollo y de la autonomía de los estudiantes</w:t>
      </w:r>
      <w:r w:rsidR="00220B2E">
        <w:rPr>
          <w:rFonts w:ascii="Arial" w:hAnsi="Arial" w:cs="Arial"/>
        </w:rPr>
        <w:t>, d</w:t>
      </w:r>
      <w:r w:rsidR="00EE17F3" w:rsidRPr="00144DE8">
        <w:rPr>
          <w:rFonts w:ascii="Arial" w:hAnsi="Arial" w:cs="Arial"/>
        </w:rPr>
        <w:t>ebe conocer</w:t>
      </w:r>
      <w:r w:rsidR="00220B2E">
        <w:rPr>
          <w:rFonts w:ascii="Arial" w:hAnsi="Arial" w:cs="Arial"/>
        </w:rPr>
        <w:t xml:space="preserve"> </w:t>
      </w:r>
      <w:r w:rsidR="00EE17F3" w:rsidRPr="00144DE8">
        <w:rPr>
          <w:rFonts w:ascii="Arial" w:hAnsi="Arial" w:cs="Arial"/>
        </w:rPr>
        <w:t>a</w:t>
      </w:r>
      <w:r w:rsidR="00220B2E">
        <w:rPr>
          <w:rFonts w:ascii="Arial" w:hAnsi="Arial" w:cs="Arial"/>
        </w:rPr>
        <w:t xml:space="preserve"> </w:t>
      </w:r>
      <w:r w:rsidR="00EE17F3" w:rsidRPr="00144DE8">
        <w:rPr>
          <w:rFonts w:ascii="Arial" w:hAnsi="Arial" w:cs="Arial"/>
        </w:rPr>
        <w:t>profundidad los</w:t>
      </w:r>
      <w:r w:rsidR="00220B2E">
        <w:rPr>
          <w:rFonts w:ascii="Arial" w:hAnsi="Arial" w:cs="Arial"/>
        </w:rPr>
        <w:t xml:space="preserve"> </w:t>
      </w:r>
      <w:r w:rsidR="00EE17F3" w:rsidRPr="00144DE8">
        <w:rPr>
          <w:rFonts w:ascii="Arial" w:hAnsi="Arial" w:cs="Arial"/>
        </w:rPr>
        <w:t>problemas</w:t>
      </w:r>
      <w:r w:rsidR="00220B2E">
        <w:rPr>
          <w:rFonts w:ascii="Arial" w:hAnsi="Arial" w:cs="Arial"/>
        </w:rPr>
        <w:t xml:space="preserve"> </w:t>
      </w:r>
      <w:r w:rsidR="00EE17F3" w:rsidRPr="00144DE8">
        <w:rPr>
          <w:rFonts w:ascii="Arial" w:hAnsi="Arial" w:cs="Arial"/>
        </w:rPr>
        <w:t>y</w:t>
      </w:r>
      <w:r w:rsidR="00220B2E">
        <w:rPr>
          <w:rFonts w:ascii="Arial" w:hAnsi="Arial" w:cs="Arial"/>
        </w:rPr>
        <w:t xml:space="preserve"> </w:t>
      </w:r>
      <w:r w:rsidR="00EE17F3" w:rsidRPr="00144DE8">
        <w:rPr>
          <w:rFonts w:ascii="Arial" w:hAnsi="Arial" w:cs="Arial"/>
        </w:rPr>
        <w:t>características del aprendizaje operatorio de los estudiantes</w:t>
      </w:r>
      <w:r w:rsidR="00220B2E">
        <w:rPr>
          <w:rFonts w:ascii="Arial" w:hAnsi="Arial" w:cs="Arial"/>
        </w:rPr>
        <w:t>, debe</w:t>
      </w:r>
      <w:r w:rsidR="00EE17F3" w:rsidRPr="00144DE8">
        <w:rPr>
          <w:rFonts w:ascii="Arial" w:hAnsi="Arial" w:cs="Arial"/>
        </w:rPr>
        <w:t xml:space="preserve"> promover una atmósfera de reciprocidad, de respeto y confianza para el </w:t>
      </w:r>
      <w:r w:rsidR="00EE17F3" w:rsidRPr="00144DE8">
        <w:rPr>
          <w:rFonts w:ascii="Arial" w:hAnsi="Arial" w:cs="Arial"/>
        </w:rPr>
        <w:lastRenderedPageBreak/>
        <w:t>niño,</w:t>
      </w:r>
      <w:r w:rsidR="00220B2E">
        <w:rPr>
          <w:rFonts w:ascii="Arial" w:hAnsi="Arial" w:cs="Arial"/>
        </w:rPr>
        <w:t xml:space="preserve"> para que haya </w:t>
      </w:r>
      <w:r w:rsidR="00EE17F3" w:rsidRPr="00144DE8">
        <w:rPr>
          <w:rFonts w:ascii="Arial" w:hAnsi="Arial" w:cs="Arial"/>
        </w:rPr>
        <w:t>aprendizaje auto</w:t>
      </w:r>
      <w:r w:rsidR="00220B2E">
        <w:rPr>
          <w:rFonts w:ascii="Arial" w:hAnsi="Arial" w:cs="Arial"/>
        </w:rPr>
        <w:t xml:space="preserve"> </w:t>
      </w:r>
      <w:r w:rsidR="00EE17F3" w:rsidRPr="00144DE8">
        <w:rPr>
          <w:rFonts w:ascii="Arial" w:hAnsi="Arial" w:cs="Arial"/>
        </w:rPr>
        <w:t>estructurante</w:t>
      </w:r>
      <w:r w:rsidR="00220B2E">
        <w:rPr>
          <w:rFonts w:ascii="Arial" w:hAnsi="Arial" w:cs="Arial"/>
        </w:rPr>
        <w:t xml:space="preserve"> </w:t>
      </w:r>
      <w:r w:rsidR="00EE17F3" w:rsidRPr="00144DE8">
        <w:rPr>
          <w:rFonts w:ascii="Arial" w:hAnsi="Arial" w:cs="Arial"/>
        </w:rPr>
        <w:t>principalmente a través de la "enseñanza indirecta" y del</w:t>
      </w:r>
      <w:r w:rsidR="00220B2E">
        <w:rPr>
          <w:rFonts w:ascii="Arial" w:hAnsi="Arial" w:cs="Arial"/>
        </w:rPr>
        <w:t xml:space="preserve"> </w:t>
      </w:r>
      <w:r w:rsidR="00EE17F3" w:rsidRPr="00144DE8">
        <w:rPr>
          <w:rFonts w:ascii="Arial" w:hAnsi="Arial" w:cs="Arial"/>
        </w:rPr>
        <w:t>planteamiento de</w:t>
      </w:r>
      <w:r w:rsidR="00220B2E">
        <w:rPr>
          <w:rFonts w:ascii="Arial" w:hAnsi="Arial" w:cs="Arial"/>
        </w:rPr>
        <w:t xml:space="preserve"> </w:t>
      </w:r>
      <w:r w:rsidR="00EE17F3" w:rsidRPr="00144DE8">
        <w:rPr>
          <w:rFonts w:ascii="Arial" w:hAnsi="Arial" w:cs="Arial"/>
        </w:rPr>
        <w:t>conflictos cognoscitivos.</w:t>
      </w:r>
    </w:p>
    <w:p w14:paraId="51EFADF5" w14:textId="77777777" w:rsidR="006A14CC" w:rsidRPr="006A14CC" w:rsidRDefault="00EE17F3" w:rsidP="00EE17F3">
      <w:pPr>
        <w:rPr>
          <w:rFonts w:ascii="Arial" w:hAnsi="Arial" w:cs="Arial"/>
          <w:b/>
          <w:bCs/>
        </w:rPr>
      </w:pPr>
      <w:r w:rsidRPr="006A14CC">
        <w:rPr>
          <w:rFonts w:ascii="Arial" w:hAnsi="Arial" w:cs="Arial"/>
          <w:b/>
          <w:bCs/>
        </w:rPr>
        <w:t>El maestro debe</w:t>
      </w:r>
      <w:r w:rsidR="00F2347D">
        <w:rPr>
          <w:rFonts w:ascii="Arial" w:hAnsi="Arial" w:cs="Arial"/>
          <w:b/>
          <w:bCs/>
        </w:rPr>
        <w:t>:</w:t>
      </w:r>
    </w:p>
    <w:p w14:paraId="72F166C5" w14:textId="77777777" w:rsidR="006A14CC" w:rsidRDefault="006A14CC" w:rsidP="006A14CC">
      <w:pPr>
        <w:pStyle w:val="Prrafodelista"/>
        <w:numPr>
          <w:ilvl w:val="0"/>
          <w:numId w:val="3"/>
        </w:numPr>
        <w:rPr>
          <w:rFonts w:ascii="Arial" w:hAnsi="Arial" w:cs="Arial"/>
        </w:rPr>
      </w:pPr>
      <w:r>
        <w:rPr>
          <w:rFonts w:ascii="Arial" w:hAnsi="Arial" w:cs="Arial"/>
        </w:rPr>
        <w:t>R</w:t>
      </w:r>
      <w:r w:rsidR="00EE17F3" w:rsidRPr="006A14CC">
        <w:rPr>
          <w:rFonts w:ascii="Arial" w:hAnsi="Arial" w:cs="Arial"/>
        </w:rPr>
        <w:t>educir su nivel de autoridad</w:t>
      </w:r>
      <w:r w:rsidRPr="006A14CC">
        <w:rPr>
          <w:rFonts w:ascii="Arial" w:hAnsi="Arial" w:cs="Arial"/>
        </w:rPr>
        <w:t xml:space="preserve"> según lo considere</w:t>
      </w:r>
      <w:r w:rsidR="00220B2E" w:rsidRPr="006A14CC">
        <w:rPr>
          <w:rFonts w:ascii="Arial" w:hAnsi="Arial" w:cs="Arial"/>
        </w:rPr>
        <w:t xml:space="preserve"> </w:t>
      </w:r>
      <w:r w:rsidR="00EE17F3" w:rsidRPr="006A14CC">
        <w:rPr>
          <w:rFonts w:ascii="Arial" w:hAnsi="Arial" w:cs="Arial"/>
        </w:rPr>
        <w:t>para que el estudiante no se sienta supeditado a lo que él dice, cuando intente aprender o conocer algún contenido escolar y no se fomente en él la dependenci</w:t>
      </w:r>
      <w:r w:rsidRPr="006A14CC">
        <w:rPr>
          <w:rFonts w:ascii="Arial" w:hAnsi="Arial" w:cs="Arial"/>
        </w:rPr>
        <w:t>a</w:t>
      </w:r>
      <w:r>
        <w:rPr>
          <w:rFonts w:ascii="Arial" w:hAnsi="Arial" w:cs="Arial"/>
        </w:rPr>
        <w:t>.</w:t>
      </w:r>
    </w:p>
    <w:p w14:paraId="32007A72" w14:textId="77777777" w:rsidR="006A14CC" w:rsidRDefault="006A14CC" w:rsidP="006A14CC">
      <w:pPr>
        <w:pStyle w:val="Prrafodelista"/>
        <w:numPr>
          <w:ilvl w:val="0"/>
          <w:numId w:val="3"/>
        </w:numPr>
        <w:rPr>
          <w:rFonts w:ascii="Arial" w:hAnsi="Arial" w:cs="Arial"/>
        </w:rPr>
      </w:pPr>
      <w:r>
        <w:rPr>
          <w:rFonts w:ascii="Arial" w:hAnsi="Arial" w:cs="Arial"/>
        </w:rPr>
        <w:t>D</w:t>
      </w:r>
      <w:r w:rsidR="00EE17F3" w:rsidRPr="006A14CC">
        <w:rPr>
          <w:rFonts w:ascii="Arial" w:hAnsi="Arial" w:cs="Arial"/>
        </w:rPr>
        <w:t xml:space="preserve">ebe respetar los errores y estrategias de conocimiento propias de los niños y no exigir la emisión simple de la "respuesta correcta". </w:t>
      </w:r>
    </w:p>
    <w:p w14:paraId="57662A06" w14:textId="77777777" w:rsidR="006A14CC" w:rsidRDefault="00EE17F3" w:rsidP="006A14CC">
      <w:pPr>
        <w:pStyle w:val="Prrafodelista"/>
        <w:numPr>
          <w:ilvl w:val="0"/>
          <w:numId w:val="3"/>
        </w:numPr>
        <w:rPr>
          <w:rFonts w:ascii="Arial" w:hAnsi="Arial" w:cs="Arial"/>
        </w:rPr>
      </w:pPr>
      <w:r w:rsidRPr="006A14CC">
        <w:rPr>
          <w:rFonts w:ascii="Arial" w:hAnsi="Arial" w:cs="Arial"/>
        </w:rPr>
        <w:t>Debe evitar el uso de la recompensa y el castigo</w:t>
      </w:r>
      <w:r w:rsidR="006A14CC">
        <w:rPr>
          <w:rFonts w:ascii="Arial" w:hAnsi="Arial" w:cs="Arial"/>
        </w:rPr>
        <w:t>.</w:t>
      </w:r>
    </w:p>
    <w:p w14:paraId="05671461" w14:textId="77777777" w:rsidR="00EE17F3" w:rsidRPr="006A14CC" w:rsidRDefault="006A14CC" w:rsidP="006A14CC">
      <w:pPr>
        <w:pStyle w:val="Prrafodelista"/>
        <w:numPr>
          <w:ilvl w:val="0"/>
          <w:numId w:val="3"/>
        </w:numPr>
        <w:rPr>
          <w:rFonts w:ascii="Arial" w:hAnsi="Arial" w:cs="Arial"/>
        </w:rPr>
      </w:pPr>
      <w:r>
        <w:rPr>
          <w:rFonts w:ascii="Arial" w:hAnsi="Arial" w:cs="Arial"/>
        </w:rPr>
        <w:t>P</w:t>
      </w:r>
      <w:r w:rsidR="00EE17F3" w:rsidRPr="006A14CC">
        <w:rPr>
          <w:rFonts w:ascii="Arial" w:hAnsi="Arial" w:cs="Arial"/>
        </w:rPr>
        <w:t>romover que los niños construyan sus propios valores</w:t>
      </w:r>
      <w:r>
        <w:rPr>
          <w:rFonts w:ascii="Arial" w:hAnsi="Arial" w:cs="Arial"/>
        </w:rPr>
        <w:t xml:space="preserve"> </w:t>
      </w:r>
      <w:r w:rsidR="00EE17F3" w:rsidRPr="006A14CC">
        <w:rPr>
          <w:rFonts w:ascii="Arial" w:hAnsi="Arial" w:cs="Arial"/>
        </w:rPr>
        <w:t>morales y sólo</w:t>
      </w:r>
      <w:r>
        <w:rPr>
          <w:rFonts w:ascii="Arial" w:hAnsi="Arial" w:cs="Arial"/>
        </w:rPr>
        <w:t xml:space="preserve"> </w:t>
      </w:r>
      <w:r w:rsidR="00EE17F3" w:rsidRPr="006A14CC">
        <w:rPr>
          <w:rFonts w:ascii="Arial" w:hAnsi="Arial" w:cs="Arial"/>
        </w:rPr>
        <w:t>en aquellas ocasiones cuando sea necesario hacer uso más bien</w:t>
      </w:r>
      <w:r>
        <w:rPr>
          <w:rFonts w:ascii="Arial" w:hAnsi="Arial" w:cs="Arial"/>
        </w:rPr>
        <w:t xml:space="preserve"> de las </w:t>
      </w:r>
      <w:r w:rsidR="00EE17F3" w:rsidRPr="006A14CC">
        <w:rPr>
          <w:rFonts w:ascii="Arial" w:hAnsi="Arial" w:cs="Arial"/>
        </w:rPr>
        <w:t>sanciones por</w:t>
      </w:r>
      <w:r>
        <w:rPr>
          <w:rFonts w:ascii="Arial" w:hAnsi="Arial" w:cs="Arial"/>
        </w:rPr>
        <w:t xml:space="preserve"> </w:t>
      </w:r>
      <w:r w:rsidR="00EE17F3" w:rsidRPr="006A14CC">
        <w:rPr>
          <w:rFonts w:ascii="Arial" w:hAnsi="Arial" w:cs="Arial"/>
        </w:rPr>
        <w:t>reciprocidad, siempre</w:t>
      </w:r>
      <w:r>
        <w:rPr>
          <w:rFonts w:ascii="Arial" w:hAnsi="Arial" w:cs="Arial"/>
        </w:rPr>
        <w:t xml:space="preserve"> </w:t>
      </w:r>
      <w:r w:rsidR="00EE17F3" w:rsidRPr="006A14CC">
        <w:rPr>
          <w:rFonts w:ascii="Arial" w:hAnsi="Arial" w:cs="Arial"/>
        </w:rPr>
        <w:t xml:space="preserve">en un contexto de respeto mutuo. </w:t>
      </w:r>
    </w:p>
    <w:p w14:paraId="5E858BCD" w14:textId="05ACD8E5" w:rsidR="006A14CC" w:rsidRDefault="006A14CC" w:rsidP="00EE17F3">
      <w:pPr>
        <w:rPr>
          <w:rFonts w:ascii="Arial" w:hAnsi="Arial" w:cs="Arial"/>
        </w:rPr>
      </w:pPr>
      <w:r>
        <w:rPr>
          <w:rFonts w:ascii="Arial" w:hAnsi="Arial" w:cs="Arial"/>
        </w:rPr>
        <w:t>E</w:t>
      </w:r>
      <w:r w:rsidR="00EE17F3" w:rsidRPr="00144DE8">
        <w:rPr>
          <w:rFonts w:ascii="Arial" w:hAnsi="Arial" w:cs="Arial"/>
        </w:rPr>
        <w:t>xisten dos tipos de sanciones</w:t>
      </w:r>
      <w:r>
        <w:rPr>
          <w:rFonts w:ascii="Arial" w:hAnsi="Arial" w:cs="Arial"/>
        </w:rPr>
        <w:t xml:space="preserve"> (Piaget, 1985)</w:t>
      </w:r>
      <w:r w:rsidR="00EE17F3" w:rsidRPr="00144DE8">
        <w:rPr>
          <w:rFonts w:ascii="Arial" w:hAnsi="Arial" w:cs="Arial"/>
        </w:rPr>
        <w:t xml:space="preserve">: </w:t>
      </w:r>
    </w:p>
    <w:tbl>
      <w:tblPr>
        <w:tblStyle w:val="Tablaconcuadrcula"/>
        <w:tblW w:w="0" w:type="auto"/>
        <w:tblLook w:val="04A0" w:firstRow="1" w:lastRow="0" w:firstColumn="1" w:lastColumn="0" w:noHBand="0" w:noVBand="1"/>
      </w:tblPr>
      <w:tblGrid>
        <w:gridCol w:w="4414"/>
        <w:gridCol w:w="4414"/>
      </w:tblGrid>
      <w:tr w:rsidR="00851214" w14:paraId="4296BEC8" w14:textId="77777777" w:rsidTr="00851214">
        <w:tc>
          <w:tcPr>
            <w:tcW w:w="4414" w:type="dxa"/>
            <w:shd w:val="clear" w:color="auto" w:fill="FFFF00"/>
            <w:vAlign w:val="center"/>
          </w:tcPr>
          <w:p w14:paraId="7E8668FF" w14:textId="3CE8B604" w:rsidR="00851214" w:rsidRDefault="00851214" w:rsidP="00851214">
            <w:pPr>
              <w:jc w:val="center"/>
              <w:rPr>
                <w:rFonts w:ascii="Arial" w:hAnsi="Arial" w:cs="Arial"/>
              </w:rPr>
            </w:pPr>
            <w:r w:rsidRPr="006A14CC">
              <w:rPr>
                <w:rFonts w:ascii="Arial" w:hAnsi="Arial" w:cs="Arial"/>
                <w:b/>
                <w:bCs/>
              </w:rPr>
              <w:t>Expiatorias</w:t>
            </w:r>
          </w:p>
        </w:tc>
        <w:tc>
          <w:tcPr>
            <w:tcW w:w="4414" w:type="dxa"/>
            <w:shd w:val="clear" w:color="auto" w:fill="FFFF00"/>
            <w:vAlign w:val="center"/>
          </w:tcPr>
          <w:p w14:paraId="057708BC" w14:textId="469B99E9" w:rsidR="00851214" w:rsidRDefault="00851214" w:rsidP="00851214">
            <w:pPr>
              <w:jc w:val="center"/>
              <w:rPr>
                <w:rFonts w:ascii="Arial" w:hAnsi="Arial" w:cs="Arial"/>
              </w:rPr>
            </w:pPr>
            <w:r w:rsidRPr="006A14CC">
              <w:rPr>
                <w:rFonts w:ascii="Arial" w:hAnsi="Arial" w:cs="Arial"/>
                <w:b/>
                <w:bCs/>
              </w:rPr>
              <w:t>Por reciprocidad</w:t>
            </w:r>
          </w:p>
        </w:tc>
      </w:tr>
      <w:tr w:rsidR="00851214" w14:paraId="539E3A22" w14:textId="77777777" w:rsidTr="00851214">
        <w:trPr>
          <w:trHeight w:val="239"/>
        </w:trPr>
        <w:tc>
          <w:tcPr>
            <w:tcW w:w="4414" w:type="dxa"/>
            <w:shd w:val="clear" w:color="auto" w:fill="B8CCE4" w:themeFill="accent1" w:themeFillTint="66"/>
          </w:tcPr>
          <w:p w14:paraId="634BBFF9" w14:textId="73C11E3E" w:rsidR="00851214" w:rsidRPr="00851214" w:rsidRDefault="00851214" w:rsidP="00851214">
            <w:pPr>
              <w:rPr>
                <w:rFonts w:ascii="Arial" w:hAnsi="Arial" w:cs="Arial"/>
              </w:rPr>
            </w:pPr>
            <w:r>
              <w:rPr>
                <w:rFonts w:ascii="Arial" w:hAnsi="Arial" w:cs="Arial"/>
              </w:rPr>
              <w:t>S</w:t>
            </w:r>
            <w:r w:rsidRPr="00851214">
              <w:rPr>
                <w:rFonts w:ascii="Arial" w:hAnsi="Arial" w:cs="Arial"/>
              </w:rPr>
              <w:t>on aquellas donde no existe una relación lógica entre la acción a ser sancionada, están asociadas con el fomento de una moral heterónoma en el niño</w:t>
            </w:r>
          </w:p>
          <w:p w14:paraId="2C21D81F" w14:textId="77777777" w:rsidR="00851214" w:rsidRDefault="00851214" w:rsidP="00EE17F3">
            <w:pPr>
              <w:rPr>
                <w:rFonts w:ascii="Arial" w:hAnsi="Arial" w:cs="Arial"/>
              </w:rPr>
            </w:pPr>
          </w:p>
        </w:tc>
        <w:tc>
          <w:tcPr>
            <w:tcW w:w="4414" w:type="dxa"/>
            <w:shd w:val="clear" w:color="auto" w:fill="B8CCE4" w:themeFill="accent1" w:themeFillTint="66"/>
          </w:tcPr>
          <w:p w14:paraId="296CF275" w14:textId="13BC612D" w:rsidR="00851214" w:rsidRDefault="00851214" w:rsidP="00EE17F3">
            <w:pPr>
              <w:rPr>
                <w:rFonts w:ascii="Arial" w:hAnsi="Arial" w:cs="Arial"/>
              </w:rPr>
            </w:pPr>
            <w:r w:rsidRPr="006A14CC">
              <w:rPr>
                <w:rFonts w:ascii="Arial" w:hAnsi="Arial" w:cs="Arial"/>
              </w:rPr>
              <w:t>son aquellas que están</w:t>
            </w:r>
            <w:r>
              <w:rPr>
                <w:rFonts w:ascii="Arial" w:hAnsi="Arial" w:cs="Arial"/>
              </w:rPr>
              <w:t xml:space="preserve"> </w:t>
            </w:r>
            <w:r w:rsidRPr="006A14CC">
              <w:rPr>
                <w:rFonts w:ascii="Arial" w:hAnsi="Arial" w:cs="Arial"/>
              </w:rPr>
              <w:t>relacionadas con el acto a sancionar y su efecto es ayudar a construir reglas de conducta mediante la coordinación de puntos de vista</w:t>
            </w:r>
            <w:r>
              <w:rPr>
                <w:rFonts w:ascii="Arial" w:hAnsi="Arial" w:cs="Arial"/>
              </w:rPr>
              <w:t xml:space="preserve"> y</w:t>
            </w:r>
            <w:r w:rsidRPr="006A14CC">
              <w:rPr>
                <w:rFonts w:ascii="Arial" w:hAnsi="Arial" w:cs="Arial"/>
              </w:rPr>
              <w:t xml:space="preserve"> deben ser utilizadas siempre en un ambiente de mutuo respeto entre</w:t>
            </w:r>
            <w:r>
              <w:rPr>
                <w:rFonts w:ascii="Arial" w:hAnsi="Arial" w:cs="Arial"/>
              </w:rPr>
              <w:t xml:space="preserve"> </w:t>
            </w:r>
            <w:r w:rsidRPr="006A14CC">
              <w:rPr>
                <w:rFonts w:ascii="Arial" w:hAnsi="Arial" w:cs="Arial"/>
              </w:rPr>
              <w:t>el maestro y el estudiante</w:t>
            </w:r>
          </w:p>
        </w:tc>
      </w:tr>
    </w:tbl>
    <w:p w14:paraId="78EBEF5F" w14:textId="3B7579A3" w:rsidR="00EE17F3" w:rsidRPr="00851214" w:rsidRDefault="00EE17F3" w:rsidP="00851214">
      <w:pPr>
        <w:rPr>
          <w:rFonts w:ascii="Arial" w:hAnsi="Arial" w:cs="Arial"/>
        </w:rPr>
      </w:pPr>
    </w:p>
    <w:p w14:paraId="0E4B1530" w14:textId="77777777" w:rsidR="00F2347D" w:rsidRDefault="00F2347D" w:rsidP="00EE17F3">
      <w:pPr>
        <w:rPr>
          <w:rFonts w:ascii="Arial" w:hAnsi="Arial" w:cs="Arial"/>
        </w:rPr>
      </w:pPr>
      <w:r>
        <w:rPr>
          <w:rFonts w:ascii="Arial" w:hAnsi="Arial" w:cs="Arial"/>
        </w:rPr>
        <w:t xml:space="preserve">En la </w:t>
      </w:r>
      <w:r w:rsidR="00EE17F3" w:rsidRPr="00144DE8">
        <w:rPr>
          <w:rFonts w:ascii="Arial" w:hAnsi="Arial" w:cs="Arial"/>
        </w:rPr>
        <w:t xml:space="preserve">formación docente es </w:t>
      </w:r>
      <w:r>
        <w:rPr>
          <w:rFonts w:ascii="Arial" w:hAnsi="Arial" w:cs="Arial"/>
        </w:rPr>
        <w:t xml:space="preserve">importante </w:t>
      </w:r>
      <w:r w:rsidR="00EE17F3" w:rsidRPr="00144DE8">
        <w:rPr>
          <w:rFonts w:ascii="Arial" w:hAnsi="Arial" w:cs="Arial"/>
        </w:rPr>
        <w:t>ser congruente con la</w:t>
      </w:r>
      <w:r>
        <w:rPr>
          <w:rFonts w:ascii="Arial" w:hAnsi="Arial" w:cs="Arial"/>
        </w:rPr>
        <w:t xml:space="preserve"> </w:t>
      </w:r>
      <w:r w:rsidR="00EE17F3" w:rsidRPr="00144DE8">
        <w:rPr>
          <w:rFonts w:ascii="Arial" w:hAnsi="Arial" w:cs="Arial"/>
        </w:rPr>
        <w:t>posición</w:t>
      </w:r>
      <w:r>
        <w:rPr>
          <w:rFonts w:ascii="Arial" w:hAnsi="Arial" w:cs="Arial"/>
        </w:rPr>
        <w:t xml:space="preserve"> </w:t>
      </w:r>
      <w:r w:rsidR="00EE17F3" w:rsidRPr="00144DE8">
        <w:rPr>
          <w:rFonts w:ascii="Arial" w:hAnsi="Arial" w:cs="Arial"/>
        </w:rPr>
        <w:t>constructivista,</w:t>
      </w:r>
      <w:r>
        <w:rPr>
          <w:rFonts w:ascii="Arial" w:hAnsi="Arial" w:cs="Arial"/>
        </w:rPr>
        <w:t xml:space="preserve"> </w:t>
      </w:r>
      <w:r w:rsidR="00EE17F3" w:rsidRPr="00144DE8">
        <w:rPr>
          <w:rFonts w:ascii="Arial" w:hAnsi="Arial" w:cs="Arial"/>
        </w:rPr>
        <w:t>permitiendo que el maestro llegue a asumir</w:t>
      </w:r>
      <w:r>
        <w:rPr>
          <w:rFonts w:ascii="Arial" w:hAnsi="Arial" w:cs="Arial"/>
        </w:rPr>
        <w:t xml:space="preserve"> n</w:t>
      </w:r>
      <w:r w:rsidR="00EE17F3" w:rsidRPr="00144DE8">
        <w:rPr>
          <w:rFonts w:ascii="Arial" w:hAnsi="Arial" w:cs="Arial"/>
        </w:rPr>
        <w:t>uevos roles y a considerar los cambios en sus prácticas educativas</w:t>
      </w:r>
      <w:r>
        <w:rPr>
          <w:rFonts w:ascii="Arial" w:hAnsi="Arial" w:cs="Arial"/>
        </w:rPr>
        <w:t xml:space="preserve"> </w:t>
      </w:r>
      <w:r w:rsidR="00EE17F3" w:rsidRPr="00144DE8">
        <w:rPr>
          <w:rFonts w:ascii="Arial" w:hAnsi="Arial" w:cs="Arial"/>
        </w:rPr>
        <w:t>por convicción autoconstruida dando oportunidad a que su práctica docente</w:t>
      </w:r>
      <w:r>
        <w:rPr>
          <w:rFonts w:ascii="Arial" w:hAnsi="Arial" w:cs="Arial"/>
        </w:rPr>
        <w:t xml:space="preserve"> se vea </w:t>
      </w:r>
      <w:r w:rsidR="00EE17F3" w:rsidRPr="00144DE8">
        <w:rPr>
          <w:rFonts w:ascii="Arial" w:hAnsi="Arial" w:cs="Arial"/>
        </w:rPr>
        <w:t>enriquecid</w:t>
      </w:r>
      <w:r>
        <w:rPr>
          <w:rFonts w:ascii="Arial" w:hAnsi="Arial" w:cs="Arial"/>
        </w:rPr>
        <w:t>a</w:t>
      </w:r>
      <w:r w:rsidR="00EE17F3" w:rsidRPr="00144DE8">
        <w:rPr>
          <w:rFonts w:ascii="Arial" w:hAnsi="Arial" w:cs="Arial"/>
        </w:rPr>
        <w:t xml:space="preserve"> por su propia creatividad</w:t>
      </w:r>
      <w:r>
        <w:rPr>
          <w:rFonts w:ascii="Arial" w:hAnsi="Arial" w:cs="Arial"/>
        </w:rPr>
        <w:t xml:space="preserve"> ya que l</w:t>
      </w:r>
      <w:r w:rsidRPr="00144DE8">
        <w:rPr>
          <w:rFonts w:ascii="Arial" w:hAnsi="Arial" w:cs="Arial"/>
        </w:rPr>
        <w:t xml:space="preserve">a forma de comprender el constructivismo ha tenido implicaciones importantes en el terreno de la práctica educativa y en la propia teoría pedagógica. </w:t>
      </w:r>
    </w:p>
    <w:p w14:paraId="717887B5" w14:textId="77777777" w:rsidR="00EE17F3" w:rsidRPr="00144DE8" w:rsidRDefault="00F2347D" w:rsidP="00EE17F3">
      <w:pPr>
        <w:rPr>
          <w:rFonts w:ascii="Arial" w:hAnsi="Arial" w:cs="Arial"/>
        </w:rPr>
      </w:pPr>
      <w:r>
        <w:rPr>
          <w:rFonts w:ascii="Arial" w:hAnsi="Arial" w:cs="Arial"/>
        </w:rPr>
        <w:t>E</w:t>
      </w:r>
      <w:r w:rsidR="00EE17F3" w:rsidRPr="00144DE8">
        <w:rPr>
          <w:rFonts w:ascii="Arial" w:hAnsi="Arial" w:cs="Arial"/>
        </w:rPr>
        <w:t xml:space="preserve">l conocimiento humano es un proceso dinámico, producto de la interacción entre el sujeto y su medio, </w:t>
      </w:r>
      <w:r>
        <w:rPr>
          <w:rFonts w:ascii="Arial" w:hAnsi="Arial" w:cs="Arial"/>
        </w:rPr>
        <w:t xml:space="preserve">donde </w:t>
      </w:r>
      <w:r w:rsidR="00EE17F3" w:rsidRPr="00144DE8">
        <w:rPr>
          <w:rFonts w:ascii="Arial" w:hAnsi="Arial" w:cs="Arial"/>
        </w:rPr>
        <w:t>la información externa es interpretada por la mente que va construyendo modelos explicativos complejos</w:t>
      </w:r>
      <w:r>
        <w:rPr>
          <w:rFonts w:ascii="Arial" w:hAnsi="Arial" w:cs="Arial"/>
        </w:rPr>
        <w:t xml:space="preserve"> </w:t>
      </w:r>
      <w:r w:rsidR="00EE17F3" w:rsidRPr="00144DE8">
        <w:rPr>
          <w:rFonts w:ascii="Arial" w:hAnsi="Arial" w:cs="Arial"/>
        </w:rPr>
        <w:t>que le permiten adaptarse al medio.</w:t>
      </w:r>
    </w:p>
    <w:p w14:paraId="37FB3094" w14:textId="77777777" w:rsidR="00EE17F3" w:rsidRPr="00F2347D" w:rsidRDefault="00EE17F3" w:rsidP="00EE17F3">
      <w:pPr>
        <w:rPr>
          <w:rFonts w:ascii="Arial" w:hAnsi="Arial" w:cs="Arial"/>
          <w:b/>
          <w:bCs/>
        </w:rPr>
      </w:pPr>
      <w:r w:rsidRPr="00F2347D">
        <w:rPr>
          <w:rFonts w:ascii="Arial" w:hAnsi="Arial" w:cs="Arial"/>
          <w:b/>
          <w:bCs/>
        </w:rPr>
        <w:t>Ideas centrales de la teoría de Piaget</w:t>
      </w:r>
    </w:p>
    <w:p w14:paraId="3A836120" w14:textId="77777777" w:rsidR="00847DAC" w:rsidRPr="00847DAC" w:rsidRDefault="00EE17F3" w:rsidP="00847DAC">
      <w:pPr>
        <w:pStyle w:val="Prrafodelista"/>
        <w:numPr>
          <w:ilvl w:val="0"/>
          <w:numId w:val="5"/>
        </w:numPr>
        <w:rPr>
          <w:rFonts w:ascii="Arial" w:hAnsi="Arial" w:cs="Arial"/>
        </w:rPr>
      </w:pPr>
      <w:r w:rsidRPr="00847DAC">
        <w:rPr>
          <w:rFonts w:ascii="Arial" w:hAnsi="Arial" w:cs="Arial"/>
        </w:rPr>
        <w:t>El conocimiento humano es una forma muy activa de adaptación biológica de un organismo vivo</w:t>
      </w:r>
      <w:r w:rsidR="00847DAC" w:rsidRPr="00847DAC">
        <w:rPr>
          <w:rFonts w:ascii="Arial" w:hAnsi="Arial" w:cs="Arial"/>
        </w:rPr>
        <w:t xml:space="preserve"> </w:t>
      </w:r>
      <w:r w:rsidRPr="00847DAC">
        <w:rPr>
          <w:rFonts w:ascii="Arial" w:hAnsi="Arial" w:cs="Arial"/>
        </w:rPr>
        <w:t>a un medio ambiente complejo</w:t>
      </w:r>
      <w:r w:rsidR="00847DAC">
        <w:rPr>
          <w:rFonts w:ascii="Arial" w:hAnsi="Arial" w:cs="Arial"/>
        </w:rPr>
        <w:t xml:space="preserve"> el cual surge en la relación de amb</w:t>
      </w:r>
      <w:r w:rsidR="00B51794">
        <w:rPr>
          <w:rFonts w:ascii="Arial" w:hAnsi="Arial" w:cs="Arial"/>
        </w:rPr>
        <w:t>os.</w:t>
      </w:r>
    </w:p>
    <w:p w14:paraId="5D31EDC7" w14:textId="77777777" w:rsidR="00847DAC" w:rsidRDefault="00847DAC" w:rsidP="00EE17F3">
      <w:pPr>
        <w:pStyle w:val="Prrafodelista"/>
        <w:numPr>
          <w:ilvl w:val="0"/>
          <w:numId w:val="5"/>
        </w:numPr>
        <w:rPr>
          <w:rFonts w:ascii="Arial" w:hAnsi="Arial" w:cs="Arial"/>
        </w:rPr>
      </w:pPr>
      <w:r>
        <w:rPr>
          <w:rFonts w:ascii="Arial" w:hAnsi="Arial" w:cs="Arial"/>
        </w:rPr>
        <w:t>En la</w:t>
      </w:r>
      <w:r w:rsidR="00EE17F3" w:rsidRPr="00847DAC">
        <w:rPr>
          <w:rFonts w:ascii="Arial" w:hAnsi="Arial" w:cs="Arial"/>
        </w:rPr>
        <w:t xml:space="preserve"> relación de un sistema vivo</w:t>
      </w:r>
      <w:r w:rsidRPr="00847DAC">
        <w:rPr>
          <w:rFonts w:ascii="Arial" w:hAnsi="Arial" w:cs="Arial"/>
        </w:rPr>
        <w:t xml:space="preserve"> </w:t>
      </w:r>
      <w:r w:rsidR="00EE17F3" w:rsidRPr="00847DAC">
        <w:rPr>
          <w:rFonts w:ascii="Arial" w:hAnsi="Arial" w:cs="Arial"/>
        </w:rPr>
        <w:t>con su ambiente la noción fundamental es la de equilibrio: en un medio</w:t>
      </w:r>
      <w:r w:rsidRPr="00847DAC">
        <w:rPr>
          <w:rFonts w:ascii="Arial" w:hAnsi="Arial" w:cs="Arial"/>
        </w:rPr>
        <w:t xml:space="preserve"> </w:t>
      </w:r>
      <w:r w:rsidR="00EE17F3" w:rsidRPr="00847DAC">
        <w:rPr>
          <w:rFonts w:ascii="Arial" w:hAnsi="Arial" w:cs="Arial"/>
        </w:rPr>
        <w:t>cambiante para que un organismo permanezca estable</w:t>
      </w:r>
      <w:r>
        <w:rPr>
          <w:rFonts w:ascii="Arial" w:hAnsi="Arial" w:cs="Arial"/>
        </w:rPr>
        <w:t xml:space="preserve"> </w:t>
      </w:r>
      <w:r w:rsidR="00EE17F3" w:rsidRPr="00847DAC">
        <w:rPr>
          <w:rFonts w:ascii="Arial" w:hAnsi="Arial" w:cs="Arial"/>
        </w:rPr>
        <w:t xml:space="preserve">debe producir modificaciones tanto en su conducta (adaptación), como de su estructura interna (organización). </w:t>
      </w:r>
    </w:p>
    <w:p w14:paraId="5F7BCD5F" w14:textId="77777777" w:rsidR="00847DAC" w:rsidRDefault="00EE17F3" w:rsidP="00EE17F3">
      <w:pPr>
        <w:pStyle w:val="Prrafodelista"/>
        <w:numPr>
          <w:ilvl w:val="0"/>
          <w:numId w:val="5"/>
        </w:numPr>
        <w:rPr>
          <w:rFonts w:ascii="Arial" w:hAnsi="Arial" w:cs="Arial"/>
        </w:rPr>
      </w:pPr>
      <w:r w:rsidRPr="00847DAC">
        <w:rPr>
          <w:rFonts w:ascii="Arial" w:hAnsi="Arial" w:cs="Arial"/>
        </w:rPr>
        <w:lastRenderedPageBreak/>
        <w:t>El organismo cognitivo</w:t>
      </w:r>
      <w:r w:rsidR="00847DAC">
        <w:rPr>
          <w:rFonts w:ascii="Arial" w:hAnsi="Arial" w:cs="Arial"/>
        </w:rPr>
        <w:t xml:space="preserve"> </w:t>
      </w:r>
      <w:r w:rsidRPr="00847DAC">
        <w:rPr>
          <w:rFonts w:ascii="Arial" w:hAnsi="Arial" w:cs="Arial"/>
        </w:rPr>
        <w:t>selecciona e interpreta</w:t>
      </w:r>
      <w:r w:rsidR="00847DAC">
        <w:rPr>
          <w:rFonts w:ascii="Arial" w:hAnsi="Arial" w:cs="Arial"/>
        </w:rPr>
        <w:t xml:space="preserve"> </w:t>
      </w:r>
      <w:r w:rsidRPr="00847DAC">
        <w:rPr>
          <w:rFonts w:ascii="Arial" w:hAnsi="Arial" w:cs="Arial"/>
        </w:rPr>
        <w:t>la información procedente del medio para construir su propio conocimiento en</w:t>
      </w:r>
      <w:r w:rsidR="00847DAC">
        <w:rPr>
          <w:rFonts w:ascii="Arial" w:hAnsi="Arial" w:cs="Arial"/>
        </w:rPr>
        <w:t xml:space="preserve">. </w:t>
      </w:r>
      <w:r w:rsidRPr="00847DAC">
        <w:rPr>
          <w:rFonts w:ascii="Arial" w:hAnsi="Arial" w:cs="Arial"/>
        </w:rPr>
        <w:t>Todo conocimiento es</w:t>
      </w:r>
      <w:r w:rsidR="00847DAC">
        <w:rPr>
          <w:rFonts w:ascii="Arial" w:hAnsi="Arial" w:cs="Arial"/>
        </w:rPr>
        <w:t xml:space="preserve"> </w:t>
      </w:r>
      <w:r w:rsidRPr="00847DAC">
        <w:rPr>
          <w:rFonts w:ascii="Arial" w:hAnsi="Arial" w:cs="Arial"/>
        </w:rPr>
        <w:t>una construcción activa de estructuras y operaciones mentales internas por parte del sujeto.</w:t>
      </w:r>
    </w:p>
    <w:p w14:paraId="2B82ACCD" w14:textId="77777777" w:rsidR="00847DAC" w:rsidRDefault="00EE17F3" w:rsidP="00EE17F3">
      <w:pPr>
        <w:pStyle w:val="Prrafodelista"/>
        <w:numPr>
          <w:ilvl w:val="0"/>
          <w:numId w:val="5"/>
        </w:numPr>
        <w:rPr>
          <w:rFonts w:ascii="Arial" w:hAnsi="Arial" w:cs="Arial"/>
        </w:rPr>
      </w:pPr>
      <w:r w:rsidRPr="00847DAC">
        <w:rPr>
          <w:rFonts w:ascii="Arial" w:hAnsi="Arial" w:cs="Arial"/>
        </w:rPr>
        <w:t>Los mecanismos d</w:t>
      </w:r>
      <w:r w:rsidR="00847DAC">
        <w:rPr>
          <w:rFonts w:ascii="Arial" w:hAnsi="Arial" w:cs="Arial"/>
        </w:rPr>
        <w:t xml:space="preserve">e la </w:t>
      </w:r>
      <w:r w:rsidRPr="00847DAC">
        <w:rPr>
          <w:rFonts w:ascii="Arial" w:hAnsi="Arial" w:cs="Arial"/>
        </w:rPr>
        <w:t>construcción del conocimiento son dos aspectos</w:t>
      </w:r>
      <w:r w:rsidR="00847DAC">
        <w:rPr>
          <w:rFonts w:ascii="Arial" w:hAnsi="Arial" w:cs="Arial"/>
        </w:rPr>
        <w:t>:</w:t>
      </w:r>
    </w:p>
    <w:p w14:paraId="4F2BEE8B" w14:textId="77777777" w:rsidR="00847DAC" w:rsidRDefault="00847DAC" w:rsidP="00847DAC">
      <w:pPr>
        <w:pStyle w:val="Prrafodelista"/>
        <w:numPr>
          <w:ilvl w:val="0"/>
          <w:numId w:val="6"/>
        </w:numPr>
        <w:rPr>
          <w:rFonts w:ascii="Arial" w:hAnsi="Arial" w:cs="Arial"/>
        </w:rPr>
      </w:pPr>
      <w:r w:rsidRPr="00847DAC">
        <w:rPr>
          <w:rFonts w:ascii="Arial" w:hAnsi="Arial" w:cs="Arial"/>
          <w:b/>
          <w:bCs/>
        </w:rPr>
        <w:t>L</w:t>
      </w:r>
      <w:r w:rsidR="00EE17F3" w:rsidRPr="00847DAC">
        <w:rPr>
          <w:rFonts w:ascii="Arial" w:hAnsi="Arial" w:cs="Arial"/>
          <w:b/>
          <w:bCs/>
        </w:rPr>
        <w:t>a asimilación</w:t>
      </w:r>
      <w:r w:rsidRPr="00847DAC">
        <w:rPr>
          <w:rFonts w:ascii="Arial" w:hAnsi="Arial" w:cs="Arial"/>
          <w:b/>
          <w:bCs/>
        </w:rPr>
        <w:t>:</w:t>
      </w:r>
      <w:r>
        <w:rPr>
          <w:rFonts w:ascii="Arial" w:hAnsi="Arial" w:cs="Arial"/>
        </w:rPr>
        <w:t xml:space="preserve"> </w:t>
      </w:r>
      <w:r w:rsidRPr="00847DAC">
        <w:rPr>
          <w:rFonts w:ascii="Arial" w:hAnsi="Arial" w:cs="Arial"/>
        </w:rPr>
        <w:t>proceso de adaptar los estímulos externos a las propias estructuras mentales internas, ya formadas</w:t>
      </w:r>
      <w:r>
        <w:rPr>
          <w:rFonts w:ascii="Arial" w:hAnsi="Arial" w:cs="Arial"/>
        </w:rPr>
        <w:t>.</w:t>
      </w:r>
    </w:p>
    <w:p w14:paraId="636B1B91" w14:textId="77777777" w:rsidR="001A5B4A" w:rsidRDefault="00847DAC" w:rsidP="00EE17F3">
      <w:pPr>
        <w:pStyle w:val="Prrafodelista"/>
        <w:numPr>
          <w:ilvl w:val="0"/>
          <w:numId w:val="6"/>
        </w:numPr>
        <w:rPr>
          <w:rFonts w:ascii="Arial" w:hAnsi="Arial" w:cs="Arial"/>
        </w:rPr>
      </w:pPr>
      <w:r w:rsidRPr="00847DAC">
        <w:rPr>
          <w:rFonts w:ascii="Arial" w:hAnsi="Arial" w:cs="Arial"/>
          <w:b/>
          <w:bCs/>
        </w:rPr>
        <w:t>L</w:t>
      </w:r>
      <w:r w:rsidR="00EE17F3" w:rsidRPr="00847DAC">
        <w:rPr>
          <w:rFonts w:ascii="Arial" w:hAnsi="Arial" w:cs="Arial"/>
          <w:b/>
          <w:bCs/>
        </w:rPr>
        <w:t>a acomodación</w:t>
      </w:r>
      <w:r w:rsidRPr="00847DAC">
        <w:rPr>
          <w:rFonts w:ascii="Arial" w:hAnsi="Arial" w:cs="Arial"/>
          <w:b/>
          <w:bCs/>
        </w:rPr>
        <w:t>:</w:t>
      </w:r>
      <w:r>
        <w:rPr>
          <w:rFonts w:ascii="Arial" w:hAnsi="Arial" w:cs="Arial"/>
        </w:rPr>
        <w:t xml:space="preserve"> </w:t>
      </w:r>
      <w:r w:rsidR="00EE17F3" w:rsidRPr="00847DAC">
        <w:rPr>
          <w:rFonts w:ascii="Arial" w:hAnsi="Arial" w:cs="Arial"/>
        </w:rPr>
        <w:t xml:space="preserve">proceso de adaptar esas estructuras mentales a la estructura de esos estímulos. </w:t>
      </w:r>
    </w:p>
    <w:p w14:paraId="1F0D780C" w14:textId="77777777" w:rsidR="00EE17F3" w:rsidRPr="001A5B4A" w:rsidRDefault="00B51794" w:rsidP="001A5B4A">
      <w:pPr>
        <w:rPr>
          <w:rFonts w:ascii="Arial" w:hAnsi="Arial" w:cs="Arial"/>
        </w:rPr>
      </w:pPr>
      <w:r w:rsidRPr="001A5B4A">
        <w:rPr>
          <w:rFonts w:ascii="Arial" w:hAnsi="Arial" w:cs="Arial"/>
        </w:rPr>
        <w:t xml:space="preserve">Una de </w:t>
      </w:r>
      <w:r w:rsidR="00EE17F3" w:rsidRPr="001A5B4A">
        <w:rPr>
          <w:rFonts w:ascii="Arial" w:hAnsi="Arial" w:cs="Arial"/>
        </w:rPr>
        <w:t>las concepciones pedagógicas modernas</w:t>
      </w:r>
      <w:r w:rsidRPr="001A5B4A">
        <w:rPr>
          <w:rFonts w:ascii="Arial" w:hAnsi="Arial" w:cs="Arial"/>
        </w:rPr>
        <w:t xml:space="preserve"> </w:t>
      </w:r>
      <w:r w:rsidR="00EE17F3" w:rsidRPr="001A5B4A">
        <w:rPr>
          <w:rFonts w:ascii="Arial" w:hAnsi="Arial" w:cs="Arial"/>
        </w:rPr>
        <w:t>es la llamada Pedagogía Operatoria,</w:t>
      </w:r>
      <w:r w:rsidRPr="001A5B4A">
        <w:rPr>
          <w:rFonts w:ascii="Arial" w:hAnsi="Arial" w:cs="Arial"/>
        </w:rPr>
        <w:t xml:space="preserve"> </w:t>
      </w:r>
      <w:r w:rsidR="00EE17F3" w:rsidRPr="001A5B4A">
        <w:rPr>
          <w:rFonts w:ascii="Arial" w:hAnsi="Arial" w:cs="Arial"/>
        </w:rPr>
        <w:t xml:space="preserve">donde la enseñanza favorecedora del desarrollo intelectual debe partir del conocimiento de los niños.  </w:t>
      </w:r>
    </w:p>
    <w:p w14:paraId="62C32D30" w14:textId="77777777" w:rsidR="00EE17F3" w:rsidRPr="00144DE8" w:rsidRDefault="00EE17F3" w:rsidP="00EE17F3">
      <w:pPr>
        <w:rPr>
          <w:rFonts w:ascii="Arial" w:hAnsi="Arial" w:cs="Arial"/>
        </w:rPr>
      </w:pPr>
      <w:r w:rsidRPr="00144DE8">
        <w:rPr>
          <w:rFonts w:ascii="Arial" w:hAnsi="Arial" w:cs="Arial"/>
        </w:rPr>
        <w:t xml:space="preserve">El aprendizaje </w:t>
      </w:r>
      <w:r w:rsidR="00B51794">
        <w:rPr>
          <w:rFonts w:ascii="Arial" w:hAnsi="Arial" w:cs="Arial"/>
        </w:rPr>
        <w:t>d</w:t>
      </w:r>
      <w:r w:rsidRPr="00144DE8">
        <w:rPr>
          <w:rFonts w:ascii="Arial" w:hAnsi="Arial" w:cs="Arial"/>
        </w:rPr>
        <w:t>ebe propiciar el desarrollo de la lógica infantil, estimular el descubrimiento personal del conocimiento, evitar la transmisión estereotipada, proponer situaciones desafiantes</w:t>
      </w:r>
      <w:r w:rsidR="00B51794">
        <w:rPr>
          <w:rFonts w:ascii="Arial" w:hAnsi="Arial" w:cs="Arial"/>
        </w:rPr>
        <w:t xml:space="preserve"> </w:t>
      </w:r>
      <w:r w:rsidRPr="00144DE8">
        <w:rPr>
          <w:rFonts w:ascii="Arial" w:hAnsi="Arial" w:cs="Arial"/>
        </w:rPr>
        <w:t>que estimulen al estudiante a buscar soluciones</w:t>
      </w:r>
      <w:r w:rsidR="00B51794">
        <w:rPr>
          <w:rFonts w:ascii="Arial" w:hAnsi="Arial" w:cs="Arial"/>
        </w:rPr>
        <w:t xml:space="preserve"> donde e</w:t>
      </w:r>
      <w:r w:rsidRPr="00144DE8">
        <w:rPr>
          <w:rFonts w:ascii="Arial" w:hAnsi="Arial" w:cs="Arial"/>
        </w:rPr>
        <w:t>l maestro tiene la función facilitador del aprendizaje</w:t>
      </w:r>
      <w:r w:rsidR="00B51794">
        <w:rPr>
          <w:rFonts w:ascii="Arial" w:hAnsi="Arial" w:cs="Arial"/>
        </w:rPr>
        <w:t xml:space="preserve"> </w:t>
      </w:r>
      <w:r w:rsidRPr="00144DE8">
        <w:rPr>
          <w:rFonts w:ascii="Arial" w:hAnsi="Arial" w:cs="Arial"/>
        </w:rPr>
        <w:t>debe crear las condiciones óptimas para que se produzcan las interacciones constructivas entre el estudiante y el objeto de conocimiento, para que comprenda que puede obtene</w:t>
      </w:r>
      <w:r w:rsidR="00B51794">
        <w:rPr>
          <w:rFonts w:ascii="Arial" w:hAnsi="Arial" w:cs="Arial"/>
        </w:rPr>
        <w:t>r</w:t>
      </w:r>
      <w:r w:rsidRPr="00144DE8">
        <w:rPr>
          <w:rFonts w:ascii="Arial" w:hAnsi="Arial" w:cs="Arial"/>
        </w:rPr>
        <w:t xml:space="preserve"> conocimiento</w:t>
      </w:r>
      <w:r w:rsidR="00B51794">
        <w:rPr>
          <w:rFonts w:ascii="Arial" w:hAnsi="Arial" w:cs="Arial"/>
        </w:rPr>
        <w:t>s</w:t>
      </w:r>
      <w:r w:rsidRPr="00144DE8">
        <w:rPr>
          <w:rFonts w:ascii="Arial" w:hAnsi="Arial" w:cs="Arial"/>
        </w:rPr>
        <w:t xml:space="preserve"> por sí mismo, observando, experimentando, combinando sus razonamientos.  </w:t>
      </w:r>
    </w:p>
    <w:p w14:paraId="74A9798E" w14:textId="77777777" w:rsidR="00EE17F3" w:rsidRPr="00B51794" w:rsidRDefault="00EE17F3" w:rsidP="00EA0287">
      <w:pPr>
        <w:jc w:val="center"/>
        <w:rPr>
          <w:rFonts w:ascii="Arial" w:hAnsi="Arial" w:cs="Arial"/>
          <w:b/>
          <w:bCs/>
        </w:rPr>
      </w:pPr>
      <w:r w:rsidRPr="00B51794">
        <w:rPr>
          <w:rFonts w:ascii="Arial" w:hAnsi="Arial" w:cs="Arial"/>
          <w:b/>
          <w:bCs/>
        </w:rPr>
        <w:t>1.3. LA PSICOLOGÍA COGNITIVA CONTEMPORÁNEA (Jerome Bruner, David Ausubel, Robert Sternberg, R. Glaser)</w:t>
      </w:r>
    </w:p>
    <w:p w14:paraId="24A924BD" w14:textId="77777777" w:rsidR="00EE17F3" w:rsidRPr="00144DE8" w:rsidRDefault="00EE17F3" w:rsidP="00EE17F3">
      <w:pPr>
        <w:rPr>
          <w:rFonts w:ascii="Arial" w:hAnsi="Arial" w:cs="Arial"/>
        </w:rPr>
      </w:pPr>
      <w:r w:rsidRPr="00144DE8">
        <w:rPr>
          <w:rFonts w:ascii="Arial" w:hAnsi="Arial" w:cs="Arial"/>
        </w:rPr>
        <w:t>Autor</w:t>
      </w:r>
      <w:r w:rsidR="00040564">
        <w:rPr>
          <w:rFonts w:ascii="Arial" w:hAnsi="Arial" w:cs="Arial"/>
        </w:rPr>
        <w:t xml:space="preserve">es </w:t>
      </w:r>
      <w:r w:rsidRPr="00144DE8">
        <w:rPr>
          <w:rFonts w:ascii="Arial" w:hAnsi="Arial" w:cs="Arial"/>
        </w:rPr>
        <w:t xml:space="preserve">como J. Bruner, D. Ausubel, </w:t>
      </w:r>
      <w:proofErr w:type="spellStart"/>
      <w:proofErr w:type="gramStart"/>
      <w:r w:rsidRPr="00144DE8">
        <w:rPr>
          <w:rFonts w:ascii="Arial" w:hAnsi="Arial" w:cs="Arial"/>
        </w:rPr>
        <w:t>R.Sternberg</w:t>
      </w:r>
      <w:proofErr w:type="spellEnd"/>
      <w:proofErr w:type="gramEnd"/>
      <w:r w:rsidRPr="00144DE8">
        <w:rPr>
          <w:rFonts w:ascii="Arial" w:hAnsi="Arial" w:cs="Arial"/>
        </w:rPr>
        <w:t>, R. Glaser,</w:t>
      </w:r>
      <w:r w:rsidR="00040564">
        <w:rPr>
          <w:rFonts w:ascii="Arial" w:hAnsi="Arial" w:cs="Arial"/>
        </w:rPr>
        <w:t xml:space="preserve"> </w:t>
      </w:r>
      <w:r w:rsidRPr="00144DE8">
        <w:rPr>
          <w:rFonts w:ascii="Arial" w:hAnsi="Arial" w:cs="Arial"/>
        </w:rPr>
        <w:t>enfatizan la importancia del estudio de los procesos del pensamiento, de la estructura del conocimiento, de los mecanismos que explican éste</w:t>
      </w:r>
      <w:r w:rsidR="00040564">
        <w:rPr>
          <w:rFonts w:ascii="Arial" w:hAnsi="Arial" w:cs="Arial"/>
        </w:rPr>
        <w:t xml:space="preserve"> </w:t>
      </w:r>
      <w:r w:rsidRPr="00144DE8">
        <w:rPr>
          <w:rFonts w:ascii="Arial" w:hAnsi="Arial" w:cs="Arial"/>
        </w:rPr>
        <w:t>en condiciones de laboratori</w:t>
      </w:r>
      <w:r w:rsidR="00040564">
        <w:rPr>
          <w:rFonts w:ascii="Arial" w:hAnsi="Arial" w:cs="Arial"/>
        </w:rPr>
        <w:t xml:space="preserve">o y en </w:t>
      </w:r>
      <w:r w:rsidRPr="00144DE8">
        <w:rPr>
          <w:rFonts w:ascii="Arial" w:hAnsi="Arial" w:cs="Arial"/>
        </w:rPr>
        <w:t xml:space="preserve">condiciones naturales del aula.  </w:t>
      </w:r>
    </w:p>
    <w:p w14:paraId="07F32CB9" w14:textId="77777777" w:rsidR="00EE17F3" w:rsidRPr="00040564" w:rsidRDefault="00EE17F3" w:rsidP="00EE17F3">
      <w:pPr>
        <w:rPr>
          <w:rFonts w:ascii="Arial" w:hAnsi="Arial" w:cs="Arial"/>
          <w:b/>
          <w:bCs/>
        </w:rPr>
      </w:pPr>
      <w:r w:rsidRPr="00040564">
        <w:rPr>
          <w:rFonts w:ascii="Arial" w:hAnsi="Arial" w:cs="Arial"/>
          <w:b/>
          <w:bCs/>
        </w:rPr>
        <w:t xml:space="preserve">Valores positivos: </w:t>
      </w:r>
    </w:p>
    <w:p w14:paraId="17076251" w14:textId="77777777" w:rsidR="00040564" w:rsidRDefault="00EE17F3" w:rsidP="00040564">
      <w:pPr>
        <w:pStyle w:val="Prrafodelista"/>
        <w:numPr>
          <w:ilvl w:val="0"/>
          <w:numId w:val="9"/>
        </w:numPr>
        <w:rPr>
          <w:rFonts w:ascii="Arial" w:hAnsi="Arial" w:cs="Arial"/>
        </w:rPr>
      </w:pPr>
      <w:r w:rsidRPr="00040564">
        <w:rPr>
          <w:rFonts w:ascii="Arial" w:hAnsi="Arial" w:cs="Arial"/>
        </w:rPr>
        <w:t>El rescate de los aspectos cognitivos que están en la base del aprendizaje creativo</w:t>
      </w:r>
      <w:r w:rsidR="00040564" w:rsidRPr="00040564">
        <w:rPr>
          <w:rFonts w:ascii="Arial" w:hAnsi="Arial" w:cs="Arial"/>
        </w:rPr>
        <w:t xml:space="preserve"> y </w:t>
      </w:r>
      <w:r w:rsidRPr="00040564">
        <w:rPr>
          <w:rFonts w:ascii="Arial" w:hAnsi="Arial" w:cs="Arial"/>
        </w:rPr>
        <w:t>como mediadores de la conducta,</w:t>
      </w:r>
      <w:r w:rsidR="00040564" w:rsidRPr="00040564">
        <w:rPr>
          <w:rFonts w:ascii="Arial" w:hAnsi="Arial" w:cs="Arial"/>
        </w:rPr>
        <w:t xml:space="preserve"> </w:t>
      </w:r>
      <w:r w:rsidRPr="00040564">
        <w:rPr>
          <w:rFonts w:ascii="Arial" w:hAnsi="Arial" w:cs="Arial"/>
        </w:rPr>
        <w:t>modifican</w:t>
      </w:r>
      <w:r w:rsidR="00040564" w:rsidRPr="00040564">
        <w:rPr>
          <w:rFonts w:ascii="Arial" w:hAnsi="Arial" w:cs="Arial"/>
        </w:rPr>
        <w:t xml:space="preserve">do </w:t>
      </w:r>
      <w:r w:rsidRPr="00040564">
        <w:rPr>
          <w:rFonts w:ascii="Arial" w:hAnsi="Arial" w:cs="Arial"/>
        </w:rPr>
        <w:t>en el aprendizaje y luego causan</w:t>
      </w:r>
      <w:r w:rsidR="00040564" w:rsidRPr="00040564">
        <w:rPr>
          <w:rFonts w:ascii="Arial" w:hAnsi="Arial" w:cs="Arial"/>
        </w:rPr>
        <w:t>do</w:t>
      </w:r>
      <w:r w:rsidRPr="00040564">
        <w:rPr>
          <w:rFonts w:ascii="Arial" w:hAnsi="Arial" w:cs="Arial"/>
        </w:rPr>
        <w:t xml:space="preserve"> el cambio de comportamiento.   </w:t>
      </w:r>
    </w:p>
    <w:p w14:paraId="11537E3E" w14:textId="77777777" w:rsidR="00EE17F3" w:rsidRPr="00040564" w:rsidRDefault="00EE17F3" w:rsidP="00040564">
      <w:pPr>
        <w:pStyle w:val="Prrafodelista"/>
        <w:numPr>
          <w:ilvl w:val="0"/>
          <w:numId w:val="9"/>
        </w:numPr>
        <w:rPr>
          <w:rFonts w:ascii="Arial" w:hAnsi="Arial" w:cs="Arial"/>
        </w:rPr>
      </w:pPr>
      <w:r w:rsidRPr="00040564">
        <w:rPr>
          <w:rFonts w:ascii="Arial" w:hAnsi="Arial" w:cs="Arial"/>
        </w:rPr>
        <w:t xml:space="preserve">La indicación y demostración de la importancia de la metacognición, como conocimiento y control del procesamiento de la información, en el aprender. </w:t>
      </w:r>
    </w:p>
    <w:p w14:paraId="4B1EC892" w14:textId="77777777" w:rsidR="00EE17F3" w:rsidRPr="00144DE8" w:rsidRDefault="00EE17F3" w:rsidP="00EE17F3">
      <w:pPr>
        <w:rPr>
          <w:rFonts w:ascii="Arial" w:hAnsi="Arial" w:cs="Arial"/>
        </w:rPr>
      </w:pPr>
      <w:r w:rsidRPr="00144DE8">
        <w:rPr>
          <w:rFonts w:ascii="Arial" w:hAnsi="Arial" w:cs="Arial"/>
        </w:rPr>
        <w:t>El maestro debe partir de la idea de</w:t>
      </w:r>
      <w:r w:rsidR="00322779">
        <w:rPr>
          <w:rFonts w:ascii="Arial" w:hAnsi="Arial" w:cs="Arial"/>
        </w:rPr>
        <w:t xml:space="preserve"> </w:t>
      </w:r>
      <w:r w:rsidRPr="00144DE8">
        <w:rPr>
          <w:rFonts w:ascii="Arial" w:hAnsi="Arial" w:cs="Arial"/>
        </w:rPr>
        <w:t>un estudiante activo</w:t>
      </w:r>
      <w:r w:rsidR="00322779">
        <w:rPr>
          <w:rFonts w:ascii="Arial" w:hAnsi="Arial" w:cs="Arial"/>
        </w:rPr>
        <w:t xml:space="preserve"> </w:t>
      </w:r>
      <w:r w:rsidRPr="00144DE8">
        <w:rPr>
          <w:rFonts w:ascii="Arial" w:hAnsi="Arial" w:cs="Arial"/>
        </w:rPr>
        <w:t>que aprenda significativamente, que aprenda a aprender y</w:t>
      </w:r>
      <w:r w:rsidR="00322779">
        <w:rPr>
          <w:rFonts w:ascii="Arial" w:hAnsi="Arial" w:cs="Arial"/>
        </w:rPr>
        <w:t xml:space="preserve"> </w:t>
      </w:r>
      <w:r w:rsidRPr="00144DE8">
        <w:rPr>
          <w:rFonts w:ascii="Arial" w:hAnsi="Arial" w:cs="Arial"/>
        </w:rPr>
        <w:t>a pensar</w:t>
      </w:r>
      <w:r w:rsidR="00322779">
        <w:rPr>
          <w:rFonts w:ascii="Arial" w:hAnsi="Arial" w:cs="Arial"/>
        </w:rPr>
        <w:t xml:space="preserve">, entonces el maestro debe </w:t>
      </w:r>
      <w:r w:rsidRPr="00144DE8">
        <w:rPr>
          <w:rFonts w:ascii="Arial" w:hAnsi="Arial" w:cs="Arial"/>
        </w:rPr>
        <w:t>confeccionar y organizar experiencias didácticas que logren esos fines</w:t>
      </w:r>
      <w:r w:rsidR="001A5B4A">
        <w:rPr>
          <w:rFonts w:ascii="Arial" w:hAnsi="Arial" w:cs="Arial"/>
        </w:rPr>
        <w:t xml:space="preserve"> permitiendo al estudiante experimentar y reflexionar que emerjan inquietudes y haya un apoyo y retroalimentación continuas.</w:t>
      </w:r>
    </w:p>
    <w:p w14:paraId="77015DC8" w14:textId="77777777" w:rsidR="00EE17F3" w:rsidRPr="00144DE8" w:rsidRDefault="001A5B4A" w:rsidP="00EE17F3">
      <w:pPr>
        <w:rPr>
          <w:rFonts w:ascii="Arial" w:hAnsi="Arial" w:cs="Arial"/>
        </w:rPr>
      </w:pPr>
      <w:r>
        <w:rPr>
          <w:rFonts w:ascii="Arial" w:hAnsi="Arial" w:cs="Arial"/>
        </w:rPr>
        <w:t xml:space="preserve">El papel del profesor debe </w:t>
      </w:r>
      <w:r w:rsidR="00EE17F3" w:rsidRPr="00144DE8">
        <w:rPr>
          <w:rFonts w:ascii="Arial" w:hAnsi="Arial" w:cs="Arial"/>
        </w:rPr>
        <w:t xml:space="preserve">estar profundamente interesado </w:t>
      </w:r>
      <w:r w:rsidR="00322779" w:rsidRPr="00144DE8">
        <w:rPr>
          <w:rFonts w:ascii="Arial" w:hAnsi="Arial" w:cs="Arial"/>
        </w:rPr>
        <w:t>en promover</w:t>
      </w:r>
      <w:r w:rsidR="00EE17F3" w:rsidRPr="00144DE8">
        <w:rPr>
          <w:rFonts w:ascii="Arial" w:hAnsi="Arial" w:cs="Arial"/>
        </w:rPr>
        <w:t xml:space="preserve"> en sus estudiantes el aprendizaje significativo de los</w:t>
      </w:r>
      <w:r w:rsidR="00322779">
        <w:rPr>
          <w:rFonts w:ascii="Arial" w:hAnsi="Arial" w:cs="Arial"/>
        </w:rPr>
        <w:t xml:space="preserve"> </w:t>
      </w:r>
      <w:r w:rsidR="00EE17F3" w:rsidRPr="00144DE8">
        <w:rPr>
          <w:rFonts w:ascii="Arial" w:hAnsi="Arial" w:cs="Arial"/>
        </w:rPr>
        <w:t>contenidos escolares</w:t>
      </w:r>
      <w:r w:rsidR="00322779">
        <w:rPr>
          <w:rFonts w:ascii="Arial" w:hAnsi="Arial" w:cs="Arial"/>
        </w:rPr>
        <w:t xml:space="preserve"> donde </w:t>
      </w:r>
      <w:r w:rsidR="00EE17F3" w:rsidRPr="00144DE8">
        <w:rPr>
          <w:rFonts w:ascii="Arial" w:hAnsi="Arial" w:cs="Arial"/>
        </w:rPr>
        <w:t>exista siempre un grado necesario de significatividad lógica</w:t>
      </w:r>
      <w:r w:rsidR="00322779">
        <w:rPr>
          <w:rFonts w:ascii="Arial" w:hAnsi="Arial" w:cs="Arial"/>
        </w:rPr>
        <w:t xml:space="preserve">, también </w:t>
      </w:r>
      <w:r w:rsidR="00EE17F3" w:rsidRPr="00144DE8">
        <w:rPr>
          <w:rFonts w:ascii="Arial" w:hAnsi="Arial" w:cs="Arial"/>
        </w:rPr>
        <w:t>debe conocer y hacer uso de las denominadas estrategias cognitivas, para aplicarlas de manera efectiva en sus</w:t>
      </w:r>
      <w:r w:rsidR="00322779">
        <w:rPr>
          <w:rFonts w:ascii="Arial" w:hAnsi="Arial" w:cs="Arial"/>
        </w:rPr>
        <w:t xml:space="preserve"> </w:t>
      </w:r>
      <w:r w:rsidR="00EE17F3" w:rsidRPr="00144DE8">
        <w:rPr>
          <w:rFonts w:ascii="Arial" w:hAnsi="Arial" w:cs="Arial"/>
        </w:rPr>
        <w:t>situaciones instruccionales.</w:t>
      </w:r>
    </w:p>
    <w:p w14:paraId="0A77AC35" w14:textId="77777777" w:rsidR="00EE17F3" w:rsidRPr="001A5B4A" w:rsidRDefault="00EE17F3" w:rsidP="001A5B4A">
      <w:pPr>
        <w:jc w:val="center"/>
        <w:rPr>
          <w:rFonts w:ascii="Arial" w:hAnsi="Arial" w:cs="Arial"/>
          <w:b/>
          <w:bCs/>
        </w:rPr>
      </w:pPr>
      <w:r w:rsidRPr="001A5B4A">
        <w:rPr>
          <w:rFonts w:ascii="Arial" w:hAnsi="Arial" w:cs="Arial"/>
          <w:b/>
          <w:bCs/>
        </w:rPr>
        <w:lastRenderedPageBreak/>
        <w:t>1.4. EL APRENDIZAJE SIGNIFICATIVO (David Ausubel)</w:t>
      </w:r>
    </w:p>
    <w:p w14:paraId="2C162C1F" w14:textId="77777777" w:rsidR="00EE17F3" w:rsidRPr="00144DE8" w:rsidRDefault="00EA0287" w:rsidP="00EE17F3">
      <w:pPr>
        <w:rPr>
          <w:rFonts w:ascii="Arial" w:hAnsi="Arial" w:cs="Arial"/>
        </w:rPr>
      </w:pPr>
      <w:r>
        <w:rPr>
          <w:rFonts w:ascii="Arial" w:hAnsi="Arial" w:cs="Arial"/>
        </w:rPr>
        <w:t>A</w:t>
      </w:r>
      <w:r w:rsidR="00EE17F3" w:rsidRPr="00144DE8">
        <w:rPr>
          <w:rFonts w:ascii="Arial" w:hAnsi="Arial" w:cs="Arial"/>
        </w:rPr>
        <w:t xml:space="preserve">prender significa comprender y para ello </w:t>
      </w:r>
      <w:r>
        <w:rPr>
          <w:rFonts w:ascii="Arial" w:hAnsi="Arial" w:cs="Arial"/>
        </w:rPr>
        <w:t xml:space="preserve">hay que </w:t>
      </w:r>
      <w:r w:rsidR="00EE17F3" w:rsidRPr="00144DE8">
        <w:rPr>
          <w:rFonts w:ascii="Arial" w:hAnsi="Arial" w:cs="Arial"/>
        </w:rPr>
        <w:t xml:space="preserve">tener en cuenta lo que el estudiante ya sabe sobre aquello que se quiere enseñar. </w:t>
      </w:r>
      <w:r>
        <w:rPr>
          <w:rFonts w:ascii="Arial" w:hAnsi="Arial" w:cs="Arial"/>
        </w:rPr>
        <w:t xml:space="preserve">En la acción docente deben diseñarse </w:t>
      </w:r>
      <w:r w:rsidR="00EE17F3" w:rsidRPr="00144DE8">
        <w:rPr>
          <w:rFonts w:ascii="Arial" w:hAnsi="Arial" w:cs="Arial"/>
        </w:rPr>
        <w:t>organizadores previos a partir de los cuales los estudiantes puedan establecer relaciones significativas con los nuevos contenidos.</w:t>
      </w:r>
    </w:p>
    <w:p w14:paraId="69A763F2" w14:textId="77777777" w:rsidR="00EE17F3" w:rsidRPr="00144DE8" w:rsidRDefault="00EA0287" w:rsidP="00EE17F3">
      <w:pPr>
        <w:rPr>
          <w:rFonts w:ascii="Arial" w:hAnsi="Arial" w:cs="Arial"/>
        </w:rPr>
      </w:pPr>
      <w:r>
        <w:rPr>
          <w:rFonts w:ascii="Arial" w:hAnsi="Arial" w:cs="Arial"/>
        </w:rPr>
        <w:t xml:space="preserve">Para </w:t>
      </w:r>
      <w:r w:rsidR="00EE17F3" w:rsidRPr="00144DE8">
        <w:rPr>
          <w:rFonts w:ascii="Arial" w:hAnsi="Arial" w:cs="Arial"/>
        </w:rPr>
        <w:t>conocer las ideas previas de los</w:t>
      </w:r>
      <w:r w:rsidR="00DE5B7D">
        <w:rPr>
          <w:rFonts w:ascii="Arial" w:hAnsi="Arial" w:cs="Arial"/>
        </w:rPr>
        <w:t xml:space="preserve"> </w:t>
      </w:r>
      <w:r w:rsidR="00EE17F3" w:rsidRPr="00144DE8">
        <w:rPr>
          <w:rFonts w:ascii="Arial" w:hAnsi="Arial" w:cs="Arial"/>
        </w:rPr>
        <w:t>estudiantes</w:t>
      </w:r>
      <w:r>
        <w:rPr>
          <w:rFonts w:ascii="Arial" w:hAnsi="Arial" w:cs="Arial"/>
        </w:rPr>
        <w:t xml:space="preserve"> puede emplearse la </w:t>
      </w:r>
      <w:r w:rsidR="00EE17F3" w:rsidRPr="00144DE8">
        <w:rPr>
          <w:rFonts w:ascii="Arial" w:hAnsi="Arial" w:cs="Arial"/>
        </w:rPr>
        <w:t>técnica de los mapas conceptuales que es capaz de detectar las relaciones que los estudiantes establecen entre los conceptos. Por medio de la enseñanza se van produciendo variaciones en las estructuras conceptuales a través de dos procesos</w:t>
      </w:r>
      <w:r>
        <w:rPr>
          <w:rFonts w:ascii="Arial" w:hAnsi="Arial" w:cs="Arial"/>
        </w:rPr>
        <w:t>:</w:t>
      </w:r>
    </w:p>
    <w:p w14:paraId="55B22E14" w14:textId="77777777" w:rsidR="00EA0287" w:rsidRDefault="00EA0287" w:rsidP="00EA0287">
      <w:pPr>
        <w:pStyle w:val="Prrafodelista"/>
        <w:numPr>
          <w:ilvl w:val="0"/>
          <w:numId w:val="11"/>
        </w:numPr>
        <w:rPr>
          <w:rFonts w:ascii="Arial" w:hAnsi="Arial" w:cs="Arial"/>
        </w:rPr>
      </w:pPr>
      <w:r w:rsidRPr="00EA0287">
        <w:rPr>
          <w:rFonts w:ascii="Arial" w:hAnsi="Arial" w:cs="Arial"/>
          <w:b/>
          <w:bCs/>
        </w:rPr>
        <w:t>D</w:t>
      </w:r>
      <w:r w:rsidR="00EE17F3" w:rsidRPr="00EA0287">
        <w:rPr>
          <w:rFonts w:ascii="Arial" w:hAnsi="Arial" w:cs="Arial"/>
          <w:b/>
          <w:bCs/>
        </w:rPr>
        <w:t>iferenciación progresiva</w:t>
      </w:r>
      <w:r>
        <w:rPr>
          <w:rFonts w:ascii="Arial" w:hAnsi="Arial" w:cs="Arial"/>
          <w:b/>
          <w:bCs/>
        </w:rPr>
        <w:t>:</w:t>
      </w:r>
      <w:r w:rsidR="00EE17F3" w:rsidRPr="00EA0287">
        <w:rPr>
          <w:rFonts w:ascii="Arial" w:hAnsi="Arial" w:cs="Arial"/>
        </w:rPr>
        <w:t xml:space="preserve"> significa que a lo largo del tiempo los conceptos van ampliando su </w:t>
      </w:r>
      <w:r w:rsidRPr="00EA0287">
        <w:rPr>
          <w:rFonts w:ascii="Arial" w:hAnsi="Arial" w:cs="Arial"/>
        </w:rPr>
        <w:t>significado,</w:t>
      </w:r>
      <w:r w:rsidR="00EE17F3" w:rsidRPr="00EA0287">
        <w:rPr>
          <w:rFonts w:ascii="Arial" w:hAnsi="Arial" w:cs="Arial"/>
        </w:rPr>
        <w:t xml:space="preserve"> así como su ámbito de aplicación. </w:t>
      </w:r>
    </w:p>
    <w:p w14:paraId="2F9E9613" w14:textId="77777777" w:rsidR="00EE17F3" w:rsidRPr="00EA0287" w:rsidRDefault="00EA0287" w:rsidP="00EA0287">
      <w:pPr>
        <w:pStyle w:val="Prrafodelista"/>
        <w:numPr>
          <w:ilvl w:val="0"/>
          <w:numId w:val="11"/>
        </w:numPr>
        <w:rPr>
          <w:rFonts w:ascii="Arial" w:hAnsi="Arial" w:cs="Arial"/>
        </w:rPr>
      </w:pPr>
      <w:r w:rsidRPr="00EA0287">
        <w:rPr>
          <w:rFonts w:ascii="Arial" w:hAnsi="Arial" w:cs="Arial"/>
          <w:b/>
          <w:bCs/>
        </w:rPr>
        <w:t>R</w:t>
      </w:r>
      <w:r w:rsidR="00EE17F3" w:rsidRPr="00EA0287">
        <w:rPr>
          <w:rFonts w:ascii="Arial" w:hAnsi="Arial" w:cs="Arial"/>
          <w:b/>
          <w:bCs/>
        </w:rPr>
        <w:t>econciliación integradora</w:t>
      </w:r>
      <w:r w:rsidRPr="00EA0287">
        <w:rPr>
          <w:rFonts w:ascii="Arial" w:hAnsi="Arial" w:cs="Arial"/>
          <w:b/>
          <w:bCs/>
        </w:rPr>
        <w:t>:</w:t>
      </w:r>
      <w:r w:rsidR="00EE17F3" w:rsidRPr="00EA0287">
        <w:rPr>
          <w:rFonts w:ascii="Arial" w:hAnsi="Arial" w:cs="Arial"/>
        </w:rPr>
        <w:t xml:space="preserve"> se establecen progresivamente nuevas relaciones entre conjuntos de conceptos. </w:t>
      </w:r>
    </w:p>
    <w:p w14:paraId="71F02473" w14:textId="77777777" w:rsidR="00EE17F3" w:rsidRPr="00EA0287" w:rsidRDefault="00EE17F3" w:rsidP="00EE17F3">
      <w:pPr>
        <w:rPr>
          <w:rFonts w:ascii="Arial" w:hAnsi="Arial" w:cs="Arial"/>
          <w:b/>
          <w:bCs/>
        </w:rPr>
      </w:pPr>
      <w:r w:rsidRPr="00EA0287">
        <w:rPr>
          <w:rFonts w:ascii="Arial" w:hAnsi="Arial" w:cs="Arial"/>
          <w:b/>
          <w:bCs/>
        </w:rPr>
        <w:t xml:space="preserve">Condiciones para que se produzca un aprendizaje significativo: </w:t>
      </w:r>
    </w:p>
    <w:p w14:paraId="24B34FE8" w14:textId="77777777" w:rsidR="00EE17F3" w:rsidRPr="00EA0287" w:rsidRDefault="00EE17F3" w:rsidP="00EA0287">
      <w:pPr>
        <w:pStyle w:val="Prrafodelista"/>
        <w:numPr>
          <w:ilvl w:val="0"/>
          <w:numId w:val="12"/>
        </w:numPr>
        <w:rPr>
          <w:rFonts w:ascii="Arial" w:hAnsi="Arial" w:cs="Arial"/>
        </w:rPr>
      </w:pPr>
      <w:r w:rsidRPr="00EA0287">
        <w:rPr>
          <w:rFonts w:ascii="Arial" w:hAnsi="Arial" w:cs="Arial"/>
        </w:rPr>
        <w:t xml:space="preserve">Que los materiales de enseñanza estén estructurados lógicamente situándose en la parte superior los más generales, inclusivos y poco diferenciados. </w:t>
      </w:r>
    </w:p>
    <w:p w14:paraId="0E0D4223" w14:textId="77777777" w:rsidR="00EA0287" w:rsidRDefault="00EE17F3" w:rsidP="00EE17F3">
      <w:pPr>
        <w:pStyle w:val="Prrafodelista"/>
        <w:numPr>
          <w:ilvl w:val="0"/>
          <w:numId w:val="12"/>
        </w:numPr>
        <w:rPr>
          <w:rFonts w:ascii="Arial" w:hAnsi="Arial" w:cs="Arial"/>
        </w:rPr>
      </w:pPr>
      <w:r w:rsidRPr="00EA0287">
        <w:rPr>
          <w:rFonts w:ascii="Arial" w:hAnsi="Arial" w:cs="Arial"/>
        </w:rPr>
        <w:t>Que se organice la enseñanza respetando</w:t>
      </w:r>
      <w:r w:rsidR="00EA0287" w:rsidRPr="00EA0287">
        <w:rPr>
          <w:rFonts w:ascii="Arial" w:hAnsi="Arial" w:cs="Arial"/>
        </w:rPr>
        <w:t xml:space="preserve"> sus</w:t>
      </w:r>
      <w:r w:rsidRPr="00EA0287">
        <w:rPr>
          <w:rFonts w:ascii="Arial" w:hAnsi="Arial" w:cs="Arial"/>
        </w:rPr>
        <w:t xml:space="preserve"> conocimientos previos y sus estilos de aprendizaje.</w:t>
      </w:r>
    </w:p>
    <w:p w14:paraId="2DAEFDCD" w14:textId="77777777" w:rsidR="00EE17F3" w:rsidRPr="00EA0287" w:rsidRDefault="00EE17F3" w:rsidP="00EE17F3">
      <w:pPr>
        <w:pStyle w:val="Prrafodelista"/>
        <w:numPr>
          <w:ilvl w:val="0"/>
          <w:numId w:val="12"/>
        </w:numPr>
        <w:rPr>
          <w:rFonts w:ascii="Arial" w:hAnsi="Arial" w:cs="Arial"/>
        </w:rPr>
      </w:pPr>
      <w:r w:rsidRPr="00EA0287">
        <w:rPr>
          <w:rFonts w:ascii="Arial" w:hAnsi="Arial" w:cs="Arial"/>
        </w:rPr>
        <w:t>Que los estudiantes estén motivados para aprender</w:t>
      </w:r>
      <w:r w:rsidR="00EA0287">
        <w:rPr>
          <w:rFonts w:ascii="Arial" w:hAnsi="Arial" w:cs="Arial"/>
        </w:rPr>
        <w:t>.</w:t>
      </w:r>
    </w:p>
    <w:p w14:paraId="2D4B6715" w14:textId="77777777" w:rsidR="00EE17F3" w:rsidRPr="00144DE8" w:rsidRDefault="00EA0287" w:rsidP="00EE17F3">
      <w:pPr>
        <w:rPr>
          <w:rFonts w:ascii="Arial" w:hAnsi="Arial" w:cs="Arial"/>
        </w:rPr>
      </w:pPr>
      <w:r>
        <w:rPr>
          <w:rFonts w:ascii="Arial" w:hAnsi="Arial" w:cs="Arial"/>
        </w:rPr>
        <w:t>L</w:t>
      </w:r>
      <w:r w:rsidR="00EE17F3" w:rsidRPr="00144DE8">
        <w:rPr>
          <w:rFonts w:ascii="Arial" w:hAnsi="Arial" w:cs="Arial"/>
        </w:rPr>
        <w:t>a enseñanza es un proceso de interrelación y clarificación continua entre docentes y estudiantes</w:t>
      </w:r>
      <w:r>
        <w:rPr>
          <w:rFonts w:ascii="Arial" w:hAnsi="Arial" w:cs="Arial"/>
        </w:rPr>
        <w:t xml:space="preserve"> </w:t>
      </w:r>
      <w:r w:rsidR="00EE17F3" w:rsidRPr="00144DE8">
        <w:rPr>
          <w:rFonts w:ascii="Arial" w:hAnsi="Arial" w:cs="Arial"/>
        </w:rPr>
        <w:t xml:space="preserve">dentro de un contexto comunitario, en el que se manifiestan una serie de problemáticas que el estudiante debe resolver. </w:t>
      </w:r>
    </w:p>
    <w:p w14:paraId="40BE60A7" w14:textId="77777777" w:rsidR="00EE17F3" w:rsidRPr="00EA0287" w:rsidRDefault="00EE17F3" w:rsidP="00EA0287">
      <w:pPr>
        <w:jc w:val="center"/>
        <w:rPr>
          <w:rFonts w:ascii="Arial" w:hAnsi="Arial" w:cs="Arial"/>
          <w:b/>
          <w:bCs/>
        </w:rPr>
      </w:pPr>
      <w:r w:rsidRPr="00EA0287">
        <w:rPr>
          <w:rFonts w:ascii="Arial" w:hAnsi="Arial" w:cs="Arial"/>
          <w:b/>
          <w:bCs/>
        </w:rPr>
        <w:t xml:space="preserve">1.5. LAS TENDENCIAS HUMANISTAS (Carl Rogers, </w:t>
      </w:r>
      <w:proofErr w:type="spellStart"/>
      <w:r w:rsidRPr="00EA0287">
        <w:rPr>
          <w:rFonts w:ascii="Arial" w:hAnsi="Arial" w:cs="Arial"/>
          <w:b/>
          <w:bCs/>
        </w:rPr>
        <w:t>Hamachek</w:t>
      </w:r>
      <w:proofErr w:type="spellEnd"/>
      <w:r w:rsidRPr="00EA0287">
        <w:rPr>
          <w:rFonts w:ascii="Arial" w:hAnsi="Arial" w:cs="Arial"/>
          <w:b/>
          <w:bCs/>
        </w:rPr>
        <w:t>, A. Maslow)</w:t>
      </w:r>
    </w:p>
    <w:p w14:paraId="628EC035" w14:textId="77777777" w:rsidR="00C61BB6" w:rsidRDefault="00EE17F3" w:rsidP="00EE17F3">
      <w:pPr>
        <w:rPr>
          <w:rFonts w:ascii="Arial" w:hAnsi="Arial" w:cs="Arial"/>
        </w:rPr>
      </w:pPr>
      <w:r w:rsidRPr="00144DE8">
        <w:rPr>
          <w:rFonts w:ascii="Arial" w:hAnsi="Arial" w:cs="Arial"/>
        </w:rPr>
        <w:t>El núcleo central del papel del docente</w:t>
      </w:r>
      <w:r w:rsidR="00C61BB6">
        <w:rPr>
          <w:rFonts w:ascii="Arial" w:hAnsi="Arial" w:cs="Arial"/>
        </w:rPr>
        <w:t xml:space="preserve"> </w:t>
      </w:r>
      <w:r w:rsidRPr="00144DE8">
        <w:rPr>
          <w:rFonts w:ascii="Arial" w:hAnsi="Arial" w:cs="Arial"/>
        </w:rPr>
        <w:t xml:space="preserve">está basado en una relación de respeto con sus estudiantes. </w:t>
      </w:r>
    </w:p>
    <w:p w14:paraId="19708D6B" w14:textId="77777777" w:rsidR="00C61BB6" w:rsidRPr="00144DE8" w:rsidRDefault="00EE17F3" w:rsidP="00EE17F3">
      <w:pPr>
        <w:rPr>
          <w:rFonts w:ascii="Arial" w:hAnsi="Arial" w:cs="Arial"/>
        </w:rPr>
      </w:pPr>
      <w:r w:rsidRPr="00144DE8">
        <w:rPr>
          <w:rFonts w:ascii="Arial" w:hAnsi="Arial" w:cs="Arial"/>
        </w:rPr>
        <w:t>El profesor</w:t>
      </w:r>
      <w:r w:rsidR="00C61BB6">
        <w:rPr>
          <w:rFonts w:ascii="Arial" w:hAnsi="Arial" w:cs="Arial"/>
        </w:rPr>
        <w:t xml:space="preserve"> </w:t>
      </w:r>
      <w:r w:rsidRPr="00144DE8">
        <w:rPr>
          <w:rFonts w:ascii="Arial" w:hAnsi="Arial" w:cs="Arial"/>
        </w:rPr>
        <w:t>debe</w:t>
      </w:r>
      <w:r w:rsidR="00C61BB6">
        <w:rPr>
          <w:rFonts w:ascii="Arial" w:hAnsi="Arial" w:cs="Arial"/>
        </w:rPr>
        <w:t xml:space="preserve"> </w:t>
      </w:r>
      <w:r w:rsidRPr="00144DE8">
        <w:rPr>
          <w:rFonts w:ascii="Arial" w:hAnsi="Arial" w:cs="Arial"/>
        </w:rPr>
        <w:t>partir de las potencialidades y necesidades</w:t>
      </w:r>
      <w:r w:rsidR="00C61BB6">
        <w:rPr>
          <w:rFonts w:ascii="Arial" w:hAnsi="Arial" w:cs="Arial"/>
        </w:rPr>
        <w:t xml:space="preserve"> </w:t>
      </w:r>
      <w:r w:rsidRPr="00144DE8">
        <w:rPr>
          <w:rFonts w:ascii="Arial" w:hAnsi="Arial" w:cs="Arial"/>
        </w:rPr>
        <w:t>de los estudiantes</w:t>
      </w:r>
      <w:r w:rsidR="00C61BB6">
        <w:rPr>
          <w:rFonts w:ascii="Arial" w:hAnsi="Arial" w:cs="Arial"/>
        </w:rPr>
        <w:t xml:space="preserve">, </w:t>
      </w:r>
      <w:r w:rsidRPr="00144DE8">
        <w:rPr>
          <w:rFonts w:ascii="Arial" w:hAnsi="Arial" w:cs="Arial"/>
        </w:rPr>
        <w:t>crear y fomentar un clima social para que la</w:t>
      </w:r>
      <w:r w:rsidR="00C61BB6">
        <w:rPr>
          <w:rFonts w:ascii="Arial" w:hAnsi="Arial" w:cs="Arial"/>
        </w:rPr>
        <w:t xml:space="preserve"> comunicación </w:t>
      </w:r>
      <w:r w:rsidRPr="00144DE8">
        <w:rPr>
          <w:rFonts w:ascii="Arial" w:hAnsi="Arial" w:cs="Arial"/>
        </w:rPr>
        <w:t>de</w:t>
      </w:r>
      <w:r w:rsidR="00C61BB6">
        <w:rPr>
          <w:rFonts w:ascii="Arial" w:hAnsi="Arial" w:cs="Arial"/>
        </w:rPr>
        <w:t xml:space="preserve"> </w:t>
      </w:r>
      <w:r w:rsidRPr="00144DE8">
        <w:rPr>
          <w:rFonts w:ascii="Arial" w:hAnsi="Arial" w:cs="Arial"/>
        </w:rPr>
        <w:t>información académica y la emocional sea exitos</w:t>
      </w:r>
      <w:r w:rsidR="00C61BB6">
        <w:rPr>
          <w:rFonts w:ascii="Arial" w:hAnsi="Arial" w:cs="Arial"/>
        </w:rPr>
        <w:t xml:space="preserve">a, </w:t>
      </w:r>
      <w:r w:rsidRPr="00144DE8">
        <w:rPr>
          <w:rFonts w:ascii="Arial" w:hAnsi="Arial" w:cs="Arial"/>
        </w:rPr>
        <w:t>debe ser un facilitador de la capacidad de autorrealización de los estudiantes</w:t>
      </w:r>
      <w:r w:rsidR="00C61BB6">
        <w:rPr>
          <w:rFonts w:ascii="Arial" w:hAnsi="Arial" w:cs="Arial"/>
        </w:rPr>
        <w:t xml:space="preserve">, </w:t>
      </w:r>
      <w:r w:rsidRPr="00144DE8">
        <w:rPr>
          <w:rFonts w:ascii="Arial" w:hAnsi="Arial" w:cs="Arial"/>
        </w:rPr>
        <w:t>fomenta</w:t>
      </w:r>
      <w:r w:rsidR="00C61BB6">
        <w:rPr>
          <w:rFonts w:ascii="Arial" w:hAnsi="Arial" w:cs="Arial"/>
        </w:rPr>
        <w:t>r</w:t>
      </w:r>
      <w:r w:rsidRPr="00144DE8">
        <w:rPr>
          <w:rFonts w:ascii="Arial" w:hAnsi="Arial" w:cs="Arial"/>
        </w:rPr>
        <w:t xml:space="preserve"> el auto aprendizaje y la creatividad</w:t>
      </w:r>
      <w:r w:rsidR="00C61BB6">
        <w:rPr>
          <w:rFonts w:ascii="Arial" w:hAnsi="Arial" w:cs="Arial"/>
        </w:rPr>
        <w:t>, hay d</w:t>
      </w:r>
      <w:r w:rsidR="00C61BB6" w:rsidRPr="00144DE8">
        <w:rPr>
          <w:rFonts w:ascii="Arial" w:hAnsi="Arial" w:cs="Arial"/>
        </w:rPr>
        <w:t xml:space="preserve">os tipos de aprendizaje, intrínseco, para ser persona y el extrínseco, impersonal de conocimientos y hábitos. </w:t>
      </w:r>
    </w:p>
    <w:p w14:paraId="0DEE0563" w14:textId="77777777" w:rsidR="00EE17F3" w:rsidRDefault="00EE17F3" w:rsidP="00EE17F3">
      <w:pPr>
        <w:rPr>
          <w:rFonts w:ascii="Arial" w:hAnsi="Arial" w:cs="Arial"/>
          <w:b/>
          <w:bCs/>
        </w:rPr>
      </w:pPr>
      <w:r w:rsidRPr="00C61BB6">
        <w:rPr>
          <w:rFonts w:ascii="Arial" w:hAnsi="Arial" w:cs="Arial"/>
          <w:b/>
          <w:bCs/>
        </w:rPr>
        <w:t xml:space="preserve">Rasgos que debe poseer el maestro humanista: </w:t>
      </w:r>
    </w:p>
    <w:p w14:paraId="7F514D53" w14:textId="77777777" w:rsidR="00C61BB6" w:rsidRPr="00C61BB6" w:rsidRDefault="00C61BB6" w:rsidP="00EE17F3">
      <w:pPr>
        <w:pStyle w:val="Prrafodelista"/>
        <w:numPr>
          <w:ilvl w:val="0"/>
          <w:numId w:val="13"/>
        </w:numPr>
        <w:rPr>
          <w:rFonts w:ascii="Arial" w:hAnsi="Arial" w:cs="Arial"/>
          <w:b/>
          <w:bCs/>
        </w:rPr>
      </w:pPr>
      <w:r>
        <w:rPr>
          <w:rFonts w:ascii="Arial" w:hAnsi="Arial" w:cs="Arial"/>
        </w:rPr>
        <w:t>S</w:t>
      </w:r>
      <w:r w:rsidR="00EE17F3" w:rsidRPr="00C61BB6">
        <w:rPr>
          <w:rFonts w:ascii="Arial" w:hAnsi="Arial" w:cs="Arial"/>
        </w:rPr>
        <w:t>er un maestro interesado en la persona total de los estudiantes</w:t>
      </w:r>
      <w:r>
        <w:rPr>
          <w:rFonts w:ascii="Arial" w:hAnsi="Arial" w:cs="Arial"/>
        </w:rPr>
        <w:t>.</w:t>
      </w:r>
    </w:p>
    <w:p w14:paraId="6D10695A" w14:textId="77777777" w:rsidR="00C61BB6" w:rsidRPr="00C61BB6" w:rsidRDefault="00C61BB6" w:rsidP="00C61BB6">
      <w:pPr>
        <w:pStyle w:val="Prrafodelista"/>
        <w:numPr>
          <w:ilvl w:val="0"/>
          <w:numId w:val="13"/>
        </w:numPr>
        <w:rPr>
          <w:rFonts w:ascii="Arial" w:hAnsi="Arial" w:cs="Arial"/>
          <w:b/>
          <w:bCs/>
        </w:rPr>
      </w:pPr>
      <w:r>
        <w:rPr>
          <w:rFonts w:ascii="Arial" w:hAnsi="Arial" w:cs="Arial"/>
        </w:rPr>
        <w:t>E</w:t>
      </w:r>
      <w:r w:rsidR="00EE17F3" w:rsidRPr="00C61BB6">
        <w:rPr>
          <w:rFonts w:ascii="Arial" w:hAnsi="Arial" w:cs="Arial"/>
        </w:rPr>
        <w:t>star abierto ante nuevas formas de enseñanza u opciones educativas</w:t>
      </w:r>
      <w:r>
        <w:rPr>
          <w:rFonts w:ascii="Arial" w:hAnsi="Arial" w:cs="Arial"/>
        </w:rPr>
        <w:t>.</w:t>
      </w:r>
    </w:p>
    <w:p w14:paraId="29A699CF" w14:textId="77777777" w:rsidR="00C61BB6" w:rsidRPr="00C61BB6" w:rsidRDefault="00EE17F3" w:rsidP="00C61BB6">
      <w:pPr>
        <w:pStyle w:val="Prrafodelista"/>
        <w:numPr>
          <w:ilvl w:val="0"/>
          <w:numId w:val="13"/>
        </w:numPr>
        <w:rPr>
          <w:rFonts w:ascii="Arial" w:hAnsi="Arial" w:cs="Arial"/>
          <w:b/>
          <w:bCs/>
        </w:rPr>
      </w:pPr>
      <w:r w:rsidRPr="00C61BB6">
        <w:rPr>
          <w:rFonts w:ascii="Arial" w:hAnsi="Arial" w:cs="Arial"/>
        </w:rPr>
        <w:t xml:space="preserve">Fomentar </w:t>
      </w:r>
      <w:r w:rsidR="00C61BB6" w:rsidRPr="00C61BB6">
        <w:rPr>
          <w:rFonts w:ascii="Arial" w:hAnsi="Arial" w:cs="Arial"/>
        </w:rPr>
        <w:t>la cooperación</w:t>
      </w:r>
      <w:r w:rsidR="00C61BB6">
        <w:rPr>
          <w:rFonts w:ascii="Arial" w:hAnsi="Arial" w:cs="Arial"/>
        </w:rPr>
        <w:t>.</w:t>
      </w:r>
    </w:p>
    <w:p w14:paraId="77675444" w14:textId="77777777" w:rsidR="00C61BB6" w:rsidRPr="00C61BB6" w:rsidRDefault="00C61BB6" w:rsidP="00EE17F3">
      <w:pPr>
        <w:pStyle w:val="Prrafodelista"/>
        <w:numPr>
          <w:ilvl w:val="0"/>
          <w:numId w:val="13"/>
        </w:numPr>
        <w:rPr>
          <w:rFonts w:ascii="Arial" w:hAnsi="Arial" w:cs="Arial"/>
          <w:b/>
          <w:bCs/>
        </w:rPr>
      </w:pPr>
      <w:r>
        <w:rPr>
          <w:rFonts w:ascii="Arial" w:hAnsi="Arial" w:cs="Arial"/>
        </w:rPr>
        <w:t>S</w:t>
      </w:r>
      <w:r w:rsidR="00EE17F3" w:rsidRPr="00C61BB6">
        <w:rPr>
          <w:rFonts w:ascii="Arial" w:hAnsi="Arial" w:cs="Arial"/>
        </w:rPr>
        <w:t>er frente a sus estudiantes tal y como son, auténticos y genuinos</w:t>
      </w:r>
      <w:r>
        <w:rPr>
          <w:rFonts w:ascii="Arial" w:hAnsi="Arial" w:cs="Arial"/>
        </w:rPr>
        <w:t>.</w:t>
      </w:r>
    </w:p>
    <w:p w14:paraId="5218AC23" w14:textId="77777777" w:rsidR="00C61BB6" w:rsidRPr="00C61BB6" w:rsidRDefault="00C61BB6" w:rsidP="00EE17F3">
      <w:pPr>
        <w:pStyle w:val="Prrafodelista"/>
        <w:numPr>
          <w:ilvl w:val="0"/>
          <w:numId w:val="13"/>
        </w:numPr>
        <w:rPr>
          <w:rFonts w:ascii="Arial" w:hAnsi="Arial" w:cs="Arial"/>
          <w:b/>
          <w:bCs/>
        </w:rPr>
      </w:pPr>
      <w:r>
        <w:rPr>
          <w:rFonts w:ascii="Arial" w:hAnsi="Arial" w:cs="Arial"/>
        </w:rPr>
        <w:t>C</w:t>
      </w:r>
      <w:r w:rsidR="00EE17F3" w:rsidRPr="00C61BB6">
        <w:rPr>
          <w:rFonts w:ascii="Arial" w:hAnsi="Arial" w:cs="Arial"/>
        </w:rPr>
        <w:t>omprender a los estudian</w:t>
      </w:r>
      <w:r>
        <w:rPr>
          <w:rFonts w:ascii="Arial" w:hAnsi="Arial" w:cs="Arial"/>
        </w:rPr>
        <w:t>tes</w:t>
      </w:r>
      <w:r w:rsidR="00EE17F3" w:rsidRPr="00C61BB6">
        <w:rPr>
          <w:rFonts w:ascii="Arial" w:hAnsi="Arial" w:cs="Arial"/>
        </w:rPr>
        <w:t xml:space="preserve"> siendo sensible a sus percepciones y sentimientos</w:t>
      </w:r>
      <w:r>
        <w:rPr>
          <w:rFonts w:ascii="Arial" w:hAnsi="Arial" w:cs="Arial"/>
        </w:rPr>
        <w:t>.</w:t>
      </w:r>
    </w:p>
    <w:p w14:paraId="1790A93D" w14:textId="77777777" w:rsidR="00EE17F3" w:rsidRPr="00C61BB6" w:rsidRDefault="00C61BB6" w:rsidP="00EE17F3">
      <w:pPr>
        <w:pStyle w:val="Prrafodelista"/>
        <w:numPr>
          <w:ilvl w:val="0"/>
          <w:numId w:val="13"/>
        </w:numPr>
        <w:rPr>
          <w:rFonts w:ascii="Arial" w:hAnsi="Arial" w:cs="Arial"/>
          <w:b/>
          <w:bCs/>
        </w:rPr>
      </w:pPr>
      <w:r>
        <w:rPr>
          <w:rFonts w:ascii="Arial" w:hAnsi="Arial" w:cs="Arial"/>
        </w:rPr>
        <w:t>R</w:t>
      </w:r>
      <w:r w:rsidR="00EE17F3" w:rsidRPr="00C61BB6">
        <w:rPr>
          <w:rFonts w:ascii="Arial" w:hAnsi="Arial" w:cs="Arial"/>
        </w:rPr>
        <w:t>echazar las posturas autoritarias y egocéntricas</w:t>
      </w:r>
      <w:r>
        <w:rPr>
          <w:rFonts w:ascii="Arial" w:hAnsi="Arial" w:cs="Arial"/>
        </w:rPr>
        <w:t>.</w:t>
      </w:r>
    </w:p>
    <w:p w14:paraId="23B93991" w14:textId="77777777" w:rsidR="00EE17F3" w:rsidRPr="00144DE8" w:rsidRDefault="00C61BB6" w:rsidP="00EE17F3">
      <w:pPr>
        <w:rPr>
          <w:rFonts w:ascii="Arial" w:hAnsi="Arial" w:cs="Arial"/>
        </w:rPr>
      </w:pPr>
      <w:r>
        <w:rPr>
          <w:rFonts w:ascii="Arial" w:hAnsi="Arial" w:cs="Arial"/>
        </w:rPr>
        <w:lastRenderedPageBreak/>
        <w:t>Re</w:t>
      </w:r>
      <w:r w:rsidR="00EE17F3" w:rsidRPr="00144DE8">
        <w:rPr>
          <w:rFonts w:ascii="Arial" w:hAnsi="Arial" w:cs="Arial"/>
        </w:rPr>
        <w:t>sponde a la necesidad de crear una nueva imagen del hombre, de la sociedad y de la ciencia. Conciben al ser humano "como un ser esencial, con una naturaleza biológica y que es miembro de una especie</w:t>
      </w:r>
      <w:r>
        <w:rPr>
          <w:rFonts w:ascii="Arial" w:hAnsi="Arial" w:cs="Arial"/>
        </w:rPr>
        <w:t>”.</w:t>
      </w:r>
      <w:r w:rsidR="00EE17F3" w:rsidRPr="00144DE8">
        <w:rPr>
          <w:rFonts w:ascii="Arial" w:hAnsi="Arial" w:cs="Arial"/>
        </w:rPr>
        <w:t xml:space="preserve"> </w:t>
      </w:r>
    </w:p>
    <w:p w14:paraId="13E23031" w14:textId="77777777" w:rsidR="00C61BB6" w:rsidRDefault="00EE17F3" w:rsidP="00EE17F3">
      <w:pPr>
        <w:rPr>
          <w:rFonts w:ascii="Arial" w:hAnsi="Arial" w:cs="Arial"/>
          <w:b/>
          <w:bCs/>
        </w:rPr>
      </w:pPr>
      <w:r w:rsidRPr="00C61BB6">
        <w:rPr>
          <w:rFonts w:ascii="Arial" w:hAnsi="Arial" w:cs="Arial"/>
          <w:b/>
          <w:bCs/>
        </w:rPr>
        <w:t xml:space="preserve">Aspectos positivos: </w:t>
      </w:r>
    </w:p>
    <w:p w14:paraId="675F8A56" w14:textId="77777777" w:rsidR="0081058E" w:rsidRPr="0081058E" w:rsidRDefault="00EE17F3" w:rsidP="00EE17F3">
      <w:pPr>
        <w:pStyle w:val="Prrafodelista"/>
        <w:numPr>
          <w:ilvl w:val="0"/>
          <w:numId w:val="14"/>
        </w:numPr>
        <w:rPr>
          <w:rFonts w:ascii="Arial" w:hAnsi="Arial" w:cs="Arial"/>
          <w:b/>
          <w:bCs/>
        </w:rPr>
      </w:pPr>
      <w:r w:rsidRPr="00C61BB6">
        <w:rPr>
          <w:rFonts w:ascii="Arial" w:hAnsi="Arial" w:cs="Arial"/>
        </w:rPr>
        <w:t xml:space="preserve">La atención a las diferencias individuales.  </w:t>
      </w:r>
    </w:p>
    <w:p w14:paraId="574AEA78" w14:textId="77777777" w:rsidR="00EE17F3" w:rsidRPr="0081058E" w:rsidRDefault="00EE17F3" w:rsidP="0081058E">
      <w:pPr>
        <w:pStyle w:val="Prrafodelista"/>
        <w:numPr>
          <w:ilvl w:val="0"/>
          <w:numId w:val="14"/>
        </w:numPr>
        <w:rPr>
          <w:rFonts w:ascii="Arial" w:hAnsi="Arial" w:cs="Arial"/>
          <w:b/>
          <w:bCs/>
        </w:rPr>
      </w:pPr>
      <w:r w:rsidRPr="0081058E">
        <w:rPr>
          <w:rFonts w:ascii="Arial" w:hAnsi="Arial" w:cs="Arial"/>
        </w:rPr>
        <w:t xml:space="preserve">El aprendizaje dinámico, flexible con momentos de iluminación, audacia (de salto cualitativo), y momentos de consolidación, precaución, comprobación.  </w:t>
      </w:r>
    </w:p>
    <w:p w14:paraId="7011E6A4" w14:textId="77777777" w:rsidR="00EE17F3" w:rsidRPr="0081058E" w:rsidRDefault="00EE17F3" w:rsidP="00EE17F3">
      <w:pPr>
        <w:rPr>
          <w:rFonts w:ascii="Arial" w:hAnsi="Arial" w:cs="Arial"/>
          <w:b/>
          <w:bCs/>
        </w:rPr>
      </w:pPr>
      <w:r w:rsidRPr="0081058E">
        <w:rPr>
          <w:rFonts w:ascii="Arial" w:hAnsi="Arial" w:cs="Arial"/>
          <w:b/>
          <w:bCs/>
        </w:rPr>
        <w:t xml:space="preserve">Las implicaciones pedagógicas de estas concepciones en el desarrollo de la creatividad podemos encontrarlas en la Pedagogía no Directiva, que parte de considerar que:  </w:t>
      </w:r>
    </w:p>
    <w:p w14:paraId="79CA14BD" w14:textId="77777777" w:rsidR="00EE17F3" w:rsidRPr="0081058E" w:rsidRDefault="00EE17F3" w:rsidP="0081058E">
      <w:pPr>
        <w:pStyle w:val="Prrafodelista"/>
        <w:numPr>
          <w:ilvl w:val="0"/>
          <w:numId w:val="15"/>
        </w:numPr>
        <w:rPr>
          <w:rFonts w:ascii="Arial" w:hAnsi="Arial" w:cs="Arial"/>
        </w:rPr>
      </w:pPr>
      <w:r w:rsidRPr="0081058E">
        <w:rPr>
          <w:rFonts w:ascii="Arial" w:hAnsi="Arial" w:cs="Arial"/>
        </w:rPr>
        <w:t>El maestro debe tener una personalidad relativam</w:t>
      </w:r>
      <w:r w:rsidR="0081058E" w:rsidRPr="0081058E">
        <w:rPr>
          <w:rFonts w:ascii="Arial" w:hAnsi="Arial" w:cs="Arial"/>
        </w:rPr>
        <w:t xml:space="preserve">ente </w:t>
      </w:r>
      <w:r w:rsidRPr="0081058E">
        <w:rPr>
          <w:rFonts w:ascii="Arial" w:hAnsi="Arial" w:cs="Arial"/>
        </w:rPr>
        <w:t xml:space="preserve">bien integrada, auténtica, debe ser empático y tener confianza en las posibilidades del estudiante. </w:t>
      </w:r>
    </w:p>
    <w:p w14:paraId="588A9DE8" w14:textId="77777777" w:rsidR="00EE17F3" w:rsidRPr="0081058E" w:rsidRDefault="00EE17F3" w:rsidP="0081058E">
      <w:pPr>
        <w:pStyle w:val="Prrafodelista"/>
        <w:numPr>
          <w:ilvl w:val="0"/>
          <w:numId w:val="15"/>
        </w:numPr>
        <w:rPr>
          <w:rFonts w:ascii="Arial" w:hAnsi="Arial" w:cs="Arial"/>
        </w:rPr>
      </w:pPr>
      <w:r w:rsidRPr="0081058E">
        <w:rPr>
          <w:rFonts w:ascii="Arial" w:hAnsi="Arial" w:cs="Arial"/>
        </w:rPr>
        <w:t xml:space="preserve">No es necesaria la enseñanza, cuando las personas quieren aprender algo se reúnen para ello, utilizando o no un consultor (maestro, psicoterapeuta). </w:t>
      </w:r>
    </w:p>
    <w:p w14:paraId="58D8A1E0" w14:textId="77777777" w:rsidR="00EE17F3" w:rsidRPr="0081058E" w:rsidRDefault="00EE17F3" w:rsidP="0081058E">
      <w:pPr>
        <w:jc w:val="center"/>
        <w:rPr>
          <w:rFonts w:ascii="Arial" w:hAnsi="Arial" w:cs="Arial"/>
          <w:b/>
          <w:bCs/>
        </w:rPr>
      </w:pPr>
      <w:r w:rsidRPr="0081058E">
        <w:rPr>
          <w:rFonts w:ascii="Arial" w:hAnsi="Arial" w:cs="Arial"/>
          <w:b/>
          <w:bCs/>
        </w:rPr>
        <w:t xml:space="preserve">1.6. EL ENFOQUE HISTÓRICO – CULTURAL O SOCIO HISTÓRICO </w:t>
      </w:r>
    </w:p>
    <w:p w14:paraId="09C6EAFD" w14:textId="77777777" w:rsidR="00EE17F3" w:rsidRPr="00144DE8" w:rsidRDefault="00EE17F3" w:rsidP="00EE17F3">
      <w:pPr>
        <w:rPr>
          <w:rFonts w:ascii="Arial" w:hAnsi="Arial" w:cs="Arial"/>
        </w:rPr>
      </w:pPr>
      <w:r w:rsidRPr="00144DE8">
        <w:rPr>
          <w:rFonts w:ascii="Arial" w:hAnsi="Arial" w:cs="Arial"/>
        </w:rPr>
        <w:t xml:space="preserve">Las ideas de </w:t>
      </w:r>
      <w:proofErr w:type="spellStart"/>
      <w:r w:rsidRPr="00144DE8">
        <w:rPr>
          <w:rFonts w:ascii="Arial" w:hAnsi="Arial" w:cs="Arial"/>
        </w:rPr>
        <w:t>Vigotsky</w:t>
      </w:r>
      <w:proofErr w:type="spellEnd"/>
      <w:r w:rsidRPr="00144DE8">
        <w:rPr>
          <w:rFonts w:ascii="Arial" w:hAnsi="Arial" w:cs="Arial"/>
        </w:rPr>
        <w:t xml:space="preserve"> se hacen públicas por primera vez en 1924 y pudieran ser resumidas en las siguientes:  </w:t>
      </w:r>
    </w:p>
    <w:p w14:paraId="2F31B2DE" w14:textId="77777777" w:rsidR="00EE17F3" w:rsidRPr="0081058E" w:rsidRDefault="00EE17F3" w:rsidP="0081058E">
      <w:pPr>
        <w:pStyle w:val="Prrafodelista"/>
        <w:numPr>
          <w:ilvl w:val="0"/>
          <w:numId w:val="16"/>
        </w:numPr>
        <w:rPr>
          <w:rFonts w:ascii="Arial" w:hAnsi="Arial" w:cs="Arial"/>
        </w:rPr>
      </w:pPr>
      <w:r w:rsidRPr="0081058E">
        <w:rPr>
          <w:rFonts w:ascii="Arial" w:hAnsi="Arial" w:cs="Arial"/>
        </w:rPr>
        <w:t>La naturaleza histórico - social del conocimiento humano, más aún de toda la psiquis del hombre</w:t>
      </w:r>
      <w:r w:rsidR="0081058E" w:rsidRPr="0081058E">
        <w:rPr>
          <w:rFonts w:ascii="Arial" w:hAnsi="Arial" w:cs="Arial"/>
        </w:rPr>
        <w:t>, i</w:t>
      </w:r>
      <w:r w:rsidRPr="0081058E">
        <w:rPr>
          <w:rFonts w:ascii="Arial" w:hAnsi="Arial" w:cs="Arial"/>
        </w:rPr>
        <w:t xml:space="preserve">ntroduce la psiquis como una característica de su esencia. Además, dice que el tiempo humano es historia, es decir, desarrollo de la sociedad.  </w:t>
      </w:r>
    </w:p>
    <w:p w14:paraId="20A7C904" w14:textId="77777777" w:rsidR="00EE17F3" w:rsidRPr="0081058E" w:rsidRDefault="0081058E" w:rsidP="0081058E">
      <w:pPr>
        <w:pStyle w:val="Prrafodelista"/>
        <w:numPr>
          <w:ilvl w:val="0"/>
          <w:numId w:val="16"/>
        </w:numPr>
        <w:rPr>
          <w:rFonts w:ascii="Arial" w:hAnsi="Arial" w:cs="Arial"/>
        </w:rPr>
      </w:pPr>
      <w:r w:rsidRPr="0081058E">
        <w:rPr>
          <w:rFonts w:ascii="Arial" w:hAnsi="Arial" w:cs="Arial"/>
        </w:rPr>
        <w:t xml:space="preserve">La </w:t>
      </w:r>
      <w:r w:rsidR="00EE17F3" w:rsidRPr="0081058E">
        <w:rPr>
          <w:rFonts w:ascii="Arial" w:hAnsi="Arial" w:cs="Arial"/>
        </w:rPr>
        <w:t>actividad productiva, transformadora de la naturaleza y de sí mismo,</w:t>
      </w:r>
      <w:r w:rsidRPr="0081058E">
        <w:rPr>
          <w:rFonts w:ascii="Arial" w:hAnsi="Arial" w:cs="Arial"/>
        </w:rPr>
        <w:t xml:space="preserve"> e</w:t>
      </w:r>
      <w:r w:rsidR="00EE17F3" w:rsidRPr="0081058E">
        <w:rPr>
          <w:rFonts w:ascii="Arial" w:hAnsi="Arial" w:cs="Arial"/>
        </w:rPr>
        <w:t>s</w:t>
      </w:r>
      <w:r w:rsidRPr="0081058E">
        <w:rPr>
          <w:rFonts w:ascii="Arial" w:hAnsi="Arial" w:cs="Arial"/>
        </w:rPr>
        <w:t xml:space="preserve"> </w:t>
      </w:r>
      <w:r w:rsidR="00EE17F3" w:rsidRPr="0081058E">
        <w:rPr>
          <w:rFonts w:ascii="Arial" w:hAnsi="Arial" w:cs="Arial"/>
        </w:rPr>
        <w:t>en la que se produce el desarrollo</w:t>
      </w:r>
      <w:r w:rsidRPr="0081058E">
        <w:rPr>
          <w:rFonts w:ascii="Arial" w:hAnsi="Arial" w:cs="Arial"/>
        </w:rPr>
        <w:t xml:space="preserve">, además de ser </w:t>
      </w:r>
      <w:r w:rsidR="00EE17F3" w:rsidRPr="0081058E">
        <w:rPr>
          <w:rFonts w:ascii="Arial" w:hAnsi="Arial" w:cs="Arial"/>
        </w:rPr>
        <w:t>una interacción del sujeto con el medio,</w:t>
      </w:r>
      <w:r w:rsidRPr="0081058E">
        <w:rPr>
          <w:rFonts w:ascii="Arial" w:hAnsi="Arial" w:cs="Arial"/>
        </w:rPr>
        <w:t xml:space="preserve"> </w:t>
      </w:r>
      <w:r w:rsidR="00EE17F3" w:rsidRPr="0081058E">
        <w:rPr>
          <w:rFonts w:ascii="Arial" w:hAnsi="Arial" w:cs="Arial"/>
        </w:rPr>
        <w:t>esta mediada por los instrumentos, los objetos creados por el propio hombre con su trabajo, que son intermediarios en esta relación y en los que él deposita sus capacidades, constituyendo</w:t>
      </w:r>
      <w:r w:rsidR="00DE5B7D" w:rsidRPr="0081058E">
        <w:rPr>
          <w:rFonts w:ascii="Arial" w:hAnsi="Arial" w:cs="Arial"/>
        </w:rPr>
        <w:t xml:space="preserve"> </w:t>
      </w:r>
      <w:r w:rsidR="00EE17F3" w:rsidRPr="0081058E">
        <w:rPr>
          <w:rFonts w:ascii="Arial" w:hAnsi="Arial" w:cs="Arial"/>
        </w:rPr>
        <w:t xml:space="preserve">así la cultura.  </w:t>
      </w:r>
    </w:p>
    <w:p w14:paraId="5FD7542D" w14:textId="77777777" w:rsidR="00155ABA" w:rsidRDefault="00EE17F3" w:rsidP="00EE17F3">
      <w:pPr>
        <w:rPr>
          <w:rFonts w:ascii="Arial" w:hAnsi="Arial" w:cs="Arial"/>
        </w:rPr>
      </w:pPr>
      <w:r w:rsidRPr="00144DE8">
        <w:rPr>
          <w:rFonts w:ascii="Arial" w:hAnsi="Arial" w:cs="Arial"/>
        </w:rPr>
        <w:t>Estos objetos que median la actividad humana incluyen al lenguaje como sistema de signos</w:t>
      </w:r>
      <w:r w:rsidR="00155ABA">
        <w:rPr>
          <w:rFonts w:ascii="Arial" w:hAnsi="Arial" w:cs="Arial"/>
        </w:rPr>
        <w:t xml:space="preserve"> </w:t>
      </w:r>
      <w:r w:rsidRPr="00144DE8">
        <w:rPr>
          <w:rFonts w:ascii="Arial" w:hAnsi="Arial" w:cs="Arial"/>
        </w:rPr>
        <w:t>con sus características particulares creados por el propio hombre, es lo que diferencia</w:t>
      </w:r>
      <w:r w:rsidR="00155ABA">
        <w:rPr>
          <w:rFonts w:ascii="Arial" w:hAnsi="Arial" w:cs="Arial"/>
        </w:rPr>
        <w:t xml:space="preserve"> </w:t>
      </w:r>
      <w:r w:rsidRPr="00144DE8">
        <w:rPr>
          <w:rFonts w:ascii="Arial" w:hAnsi="Arial" w:cs="Arial"/>
        </w:rPr>
        <w:t>la psiquis humana de la psiquis animal</w:t>
      </w:r>
      <w:r w:rsidR="00155ABA">
        <w:rPr>
          <w:rFonts w:ascii="Arial" w:hAnsi="Arial" w:cs="Arial"/>
        </w:rPr>
        <w:t>.</w:t>
      </w:r>
    </w:p>
    <w:p w14:paraId="62C52540" w14:textId="77777777" w:rsidR="00155ABA" w:rsidRDefault="00EE17F3" w:rsidP="00EE17F3">
      <w:pPr>
        <w:pStyle w:val="Prrafodelista"/>
        <w:numPr>
          <w:ilvl w:val="0"/>
          <w:numId w:val="17"/>
        </w:numPr>
        <w:rPr>
          <w:rFonts w:ascii="Arial" w:hAnsi="Arial" w:cs="Arial"/>
        </w:rPr>
      </w:pPr>
      <w:r w:rsidRPr="00155ABA">
        <w:rPr>
          <w:rFonts w:ascii="Arial" w:hAnsi="Arial" w:cs="Arial"/>
        </w:rPr>
        <w:t>Los fenómenos psíquicos</w:t>
      </w:r>
      <w:r w:rsidR="00155ABA" w:rsidRPr="00155ABA">
        <w:rPr>
          <w:rFonts w:ascii="Arial" w:hAnsi="Arial" w:cs="Arial"/>
        </w:rPr>
        <w:t xml:space="preserve"> </w:t>
      </w:r>
      <w:r w:rsidRPr="00155ABA">
        <w:rPr>
          <w:rFonts w:ascii="Arial" w:hAnsi="Arial" w:cs="Arial"/>
        </w:rPr>
        <w:t>se desarrollan</w:t>
      </w:r>
      <w:r w:rsidR="00CC2CD3">
        <w:rPr>
          <w:rFonts w:ascii="Arial" w:hAnsi="Arial" w:cs="Arial"/>
        </w:rPr>
        <w:t xml:space="preserve"> </w:t>
      </w:r>
      <w:r w:rsidRPr="00155ABA">
        <w:rPr>
          <w:rFonts w:ascii="Arial" w:hAnsi="Arial" w:cs="Arial"/>
        </w:rPr>
        <w:t>en función de las</w:t>
      </w:r>
      <w:r w:rsidR="00155ABA">
        <w:rPr>
          <w:rFonts w:ascii="Arial" w:hAnsi="Arial" w:cs="Arial"/>
        </w:rPr>
        <w:t xml:space="preserve"> </w:t>
      </w:r>
      <w:r w:rsidRPr="00155ABA">
        <w:rPr>
          <w:rFonts w:ascii="Arial" w:hAnsi="Arial" w:cs="Arial"/>
        </w:rPr>
        <w:t>condiciones de vida y actividad social en que el sujeto está inmerso.</w:t>
      </w:r>
    </w:p>
    <w:p w14:paraId="4032FF76" w14:textId="77777777" w:rsidR="00CC2CD3" w:rsidRDefault="00EE17F3" w:rsidP="00EE17F3">
      <w:pPr>
        <w:pStyle w:val="Prrafodelista"/>
        <w:numPr>
          <w:ilvl w:val="0"/>
          <w:numId w:val="17"/>
        </w:numPr>
        <w:rPr>
          <w:rFonts w:ascii="Arial" w:hAnsi="Arial" w:cs="Arial"/>
        </w:rPr>
      </w:pPr>
      <w:r w:rsidRPr="00155ABA">
        <w:rPr>
          <w:rFonts w:ascii="Arial" w:hAnsi="Arial" w:cs="Arial"/>
        </w:rPr>
        <w:t>El desarrollo de las funciones psíquicas superiores se produce en el desarrollo cultural del niño y aparece primero en el plano social</w:t>
      </w:r>
      <w:r w:rsidR="00155ABA">
        <w:rPr>
          <w:rFonts w:ascii="Arial" w:hAnsi="Arial" w:cs="Arial"/>
        </w:rPr>
        <w:t xml:space="preserve"> </w:t>
      </w:r>
      <w:r w:rsidRPr="00155ABA">
        <w:rPr>
          <w:rFonts w:ascii="Arial" w:hAnsi="Arial" w:cs="Arial"/>
        </w:rPr>
        <w:t xml:space="preserve">como función compartida entre dos personas y después como función en el plano psicológico, interno de cada sujeto.  </w:t>
      </w:r>
    </w:p>
    <w:p w14:paraId="7F7F2B54" w14:textId="77777777" w:rsidR="00EE17F3" w:rsidRPr="00CC2CD3" w:rsidRDefault="00EE17F3" w:rsidP="00CC2CD3">
      <w:pPr>
        <w:rPr>
          <w:rFonts w:ascii="Arial" w:hAnsi="Arial" w:cs="Arial"/>
        </w:rPr>
      </w:pPr>
      <w:proofErr w:type="spellStart"/>
      <w:r w:rsidRPr="00CC2CD3">
        <w:rPr>
          <w:rFonts w:ascii="Arial" w:hAnsi="Arial" w:cs="Arial"/>
        </w:rPr>
        <w:t>Vigotsky</w:t>
      </w:r>
      <w:proofErr w:type="spellEnd"/>
      <w:r w:rsidRPr="00CC2CD3">
        <w:rPr>
          <w:rFonts w:ascii="Arial" w:hAnsi="Arial" w:cs="Arial"/>
        </w:rPr>
        <w:t xml:space="preserve"> enfatizó en la relación pensamiento y lenguaje</w:t>
      </w:r>
      <w:r w:rsidR="00CC2CD3" w:rsidRPr="00CC2CD3">
        <w:rPr>
          <w:rFonts w:ascii="Arial" w:hAnsi="Arial" w:cs="Arial"/>
        </w:rPr>
        <w:t xml:space="preserve"> </w:t>
      </w:r>
      <w:r w:rsidRPr="00CC2CD3">
        <w:rPr>
          <w:rFonts w:ascii="Arial" w:hAnsi="Arial" w:cs="Arial"/>
        </w:rPr>
        <w:t xml:space="preserve">como expresiones del devenir del fenómeno psíquico.  </w:t>
      </w:r>
    </w:p>
    <w:p w14:paraId="4CAE3112" w14:textId="77777777" w:rsidR="00EE17F3" w:rsidRPr="00CC2CD3" w:rsidRDefault="00EE17F3" w:rsidP="00CC2CD3">
      <w:pPr>
        <w:pStyle w:val="Prrafodelista"/>
        <w:numPr>
          <w:ilvl w:val="0"/>
          <w:numId w:val="18"/>
        </w:numPr>
        <w:rPr>
          <w:rFonts w:ascii="Arial" w:hAnsi="Arial" w:cs="Arial"/>
        </w:rPr>
      </w:pPr>
      <w:r w:rsidRPr="00CC2CD3">
        <w:rPr>
          <w:rFonts w:ascii="Arial" w:hAnsi="Arial" w:cs="Arial"/>
        </w:rPr>
        <w:lastRenderedPageBreak/>
        <w:t xml:space="preserve">Lo psíquico es una unidad de afecto e intelecto, el hombre actúa como personalidad como sujeto integral y concreto, a través de sistemas psicológicos. </w:t>
      </w:r>
    </w:p>
    <w:p w14:paraId="519D6D9C" w14:textId="77777777" w:rsidR="00EE17F3" w:rsidRPr="00144DE8" w:rsidRDefault="00EE17F3" w:rsidP="00EE17F3">
      <w:pPr>
        <w:rPr>
          <w:rFonts w:ascii="Arial" w:hAnsi="Arial" w:cs="Arial"/>
        </w:rPr>
      </w:pPr>
      <w:r w:rsidRPr="00144DE8">
        <w:rPr>
          <w:rFonts w:ascii="Arial" w:hAnsi="Arial" w:cs="Arial"/>
        </w:rPr>
        <w:t xml:space="preserve">El pensamiento </w:t>
      </w:r>
      <w:r w:rsidR="00CC2CD3">
        <w:rPr>
          <w:rFonts w:ascii="Arial" w:hAnsi="Arial" w:cs="Arial"/>
        </w:rPr>
        <w:t>es</w:t>
      </w:r>
      <w:r w:rsidRPr="00144DE8">
        <w:rPr>
          <w:rFonts w:ascii="Arial" w:hAnsi="Arial" w:cs="Arial"/>
        </w:rPr>
        <w:t xml:space="preserve"> la esfera motivacional de nuestra conciencia, la que abarca nuestros deseos y necesidades, nuestros intereses y motivos, nuestros afectos y emociones</w:t>
      </w:r>
      <w:r w:rsidR="00CC2CD3">
        <w:rPr>
          <w:rFonts w:ascii="Arial" w:hAnsi="Arial" w:cs="Arial"/>
        </w:rPr>
        <w:t>.</w:t>
      </w:r>
      <w:r w:rsidRPr="00144DE8">
        <w:rPr>
          <w:rFonts w:ascii="Arial" w:hAnsi="Arial" w:cs="Arial"/>
        </w:rPr>
        <w:t xml:space="preserve"> </w:t>
      </w:r>
    </w:p>
    <w:p w14:paraId="1F82CCFF" w14:textId="77777777" w:rsidR="00EE17F3" w:rsidRPr="00144DE8" w:rsidRDefault="00CC2CD3" w:rsidP="00EE17F3">
      <w:pPr>
        <w:rPr>
          <w:rFonts w:ascii="Arial" w:hAnsi="Arial" w:cs="Arial"/>
        </w:rPr>
      </w:pPr>
      <w:r>
        <w:rPr>
          <w:rFonts w:ascii="Arial" w:hAnsi="Arial" w:cs="Arial"/>
        </w:rPr>
        <w:t xml:space="preserve">Su </w:t>
      </w:r>
      <w:r w:rsidR="00EE17F3" w:rsidRPr="00144DE8">
        <w:rPr>
          <w:rFonts w:ascii="Arial" w:hAnsi="Arial" w:cs="Arial"/>
        </w:rPr>
        <w:t>concepto de zona de desarrollo</w:t>
      </w:r>
      <w:r>
        <w:rPr>
          <w:rFonts w:ascii="Arial" w:hAnsi="Arial" w:cs="Arial"/>
        </w:rPr>
        <w:t xml:space="preserve"> </w:t>
      </w:r>
      <w:r w:rsidR="00EE17F3" w:rsidRPr="00144DE8">
        <w:rPr>
          <w:rFonts w:ascii="Arial" w:hAnsi="Arial" w:cs="Arial"/>
        </w:rPr>
        <w:t>próximo</w:t>
      </w:r>
      <w:r>
        <w:rPr>
          <w:rFonts w:ascii="Arial" w:hAnsi="Arial" w:cs="Arial"/>
        </w:rPr>
        <w:t xml:space="preserve"> es </w:t>
      </w:r>
      <w:r w:rsidR="00EE17F3" w:rsidRPr="00144DE8">
        <w:rPr>
          <w:rFonts w:ascii="Arial" w:hAnsi="Arial" w:cs="Arial"/>
        </w:rPr>
        <w:t>por</w:t>
      </w:r>
      <w:r>
        <w:rPr>
          <w:rFonts w:ascii="Arial" w:hAnsi="Arial" w:cs="Arial"/>
        </w:rPr>
        <w:t xml:space="preserve"> lo que</w:t>
      </w:r>
      <w:r w:rsidR="00EE17F3" w:rsidRPr="00144DE8">
        <w:rPr>
          <w:rFonts w:ascii="Arial" w:hAnsi="Arial" w:cs="Arial"/>
        </w:rPr>
        <w:t xml:space="preserve"> el niño puede hacer en colaboración, bajo la dirección, con la ayuda de otros y lo que puede hacer solo. </w:t>
      </w:r>
    </w:p>
    <w:p w14:paraId="77FF0583" w14:textId="77777777" w:rsidR="00EE17F3" w:rsidRPr="00CC2CD3" w:rsidRDefault="00EE17F3" w:rsidP="00EE17F3">
      <w:pPr>
        <w:rPr>
          <w:rFonts w:ascii="Arial" w:hAnsi="Arial" w:cs="Arial"/>
          <w:b/>
          <w:bCs/>
        </w:rPr>
      </w:pPr>
      <w:r w:rsidRPr="00CC2CD3">
        <w:rPr>
          <w:rFonts w:ascii="Arial" w:hAnsi="Arial" w:cs="Arial"/>
          <w:b/>
          <w:bCs/>
        </w:rPr>
        <w:t xml:space="preserve">Aspectos positivos: </w:t>
      </w:r>
    </w:p>
    <w:p w14:paraId="0D83593F" w14:textId="77777777" w:rsidR="00CC2CD3" w:rsidRDefault="00EE17F3" w:rsidP="00EE17F3">
      <w:pPr>
        <w:pStyle w:val="Prrafodelista"/>
        <w:numPr>
          <w:ilvl w:val="0"/>
          <w:numId w:val="18"/>
        </w:numPr>
        <w:rPr>
          <w:rFonts w:ascii="Arial" w:hAnsi="Arial" w:cs="Arial"/>
        </w:rPr>
      </w:pPr>
      <w:r w:rsidRPr="00CC2CD3">
        <w:rPr>
          <w:rFonts w:ascii="Arial" w:hAnsi="Arial" w:cs="Arial"/>
        </w:rPr>
        <w:t xml:space="preserve">La consideración de lo histórico - social como determinante del desarrollo creativo de la personalidad del estudiante.  </w:t>
      </w:r>
    </w:p>
    <w:p w14:paraId="030373AC" w14:textId="77777777" w:rsidR="00EE17F3" w:rsidRPr="00CC2CD3" w:rsidRDefault="00EE17F3" w:rsidP="00EE17F3">
      <w:pPr>
        <w:pStyle w:val="Prrafodelista"/>
        <w:numPr>
          <w:ilvl w:val="0"/>
          <w:numId w:val="18"/>
        </w:numPr>
        <w:rPr>
          <w:rFonts w:ascii="Arial" w:hAnsi="Arial" w:cs="Arial"/>
        </w:rPr>
      </w:pPr>
      <w:r w:rsidRPr="00CC2CD3">
        <w:rPr>
          <w:rFonts w:ascii="Arial" w:hAnsi="Arial" w:cs="Arial"/>
        </w:rPr>
        <w:t xml:space="preserve">El papel del lenguaje y de los instrumentos de trabajo como mediadores de todo proceso creativo. </w:t>
      </w:r>
    </w:p>
    <w:p w14:paraId="36794049" w14:textId="77777777" w:rsidR="00AE6219" w:rsidRDefault="00EE17F3" w:rsidP="00EE17F3">
      <w:pPr>
        <w:rPr>
          <w:rFonts w:ascii="Arial" w:hAnsi="Arial" w:cs="Arial"/>
        </w:rPr>
      </w:pPr>
      <w:r w:rsidRPr="00AE6219">
        <w:rPr>
          <w:rFonts w:ascii="Arial" w:hAnsi="Arial" w:cs="Arial"/>
          <w:b/>
          <w:bCs/>
        </w:rPr>
        <w:t>Implicaciones pedagógicas para el desarrollo de la creativid</w:t>
      </w:r>
      <w:r w:rsidR="00AE6219" w:rsidRPr="00AE6219">
        <w:rPr>
          <w:rFonts w:ascii="Arial" w:hAnsi="Arial" w:cs="Arial"/>
          <w:b/>
          <w:bCs/>
        </w:rPr>
        <w:t>ad</w:t>
      </w:r>
    </w:p>
    <w:p w14:paraId="64A41034" w14:textId="77777777" w:rsidR="00AE6219" w:rsidRDefault="00AE6219" w:rsidP="00EE17F3">
      <w:pPr>
        <w:pStyle w:val="Prrafodelista"/>
        <w:numPr>
          <w:ilvl w:val="0"/>
          <w:numId w:val="19"/>
        </w:numPr>
        <w:rPr>
          <w:rFonts w:ascii="Arial" w:hAnsi="Arial" w:cs="Arial"/>
        </w:rPr>
      </w:pPr>
      <w:r w:rsidRPr="00AE6219">
        <w:rPr>
          <w:rFonts w:ascii="Arial" w:hAnsi="Arial" w:cs="Arial"/>
        </w:rPr>
        <w:t>L</w:t>
      </w:r>
      <w:r w:rsidR="00EE17F3" w:rsidRPr="00AE6219">
        <w:rPr>
          <w:rFonts w:ascii="Arial" w:hAnsi="Arial" w:cs="Arial"/>
        </w:rPr>
        <w:t>a enseñanza debe asegurar las condiciones para que el estudiante se eleve mediante la colaboración y la actividad conjunta</w:t>
      </w:r>
      <w:r>
        <w:rPr>
          <w:rFonts w:ascii="Arial" w:hAnsi="Arial" w:cs="Arial"/>
        </w:rPr>
        <w:t>.</w:t>
      </w:r>
    </w:p>
    <w:p w14:paraId="050E8A03" w14:textId="77777777" w:rsidR="00AE6219" w:rsidRDefault="00EE17F3" w:rsidP="00EE17F3">
      <w:pPr>
        <w:pStyle w:val="Prrafodelista"/>
        <w:numPr>
          <w:ilvl w:val="0"/>
          <w:numId w:val="19"/>
        </w:numPr>
        <w:rPr>
          <w:rFonts w:ascii="Arial" w:hAnsi="Arial" w:cs="Arial"/>
        </w:rPr>
      </w:pPr>
      <w:r w:rsidRPr="00AE6219">
        <w:rPr>
          <w:rFonts w:ascii="Arial" w:hAnsi="Arial" w:cs="Arial"/>
        </w:rPr>
        <w:t>Las instituciones escolares que responden al modelo social de igualdad</w:t>
      </w:r>
      <w:r w:rsidR="00AE6219">
        <w:rPr>
          <w:rFonts w:ascii="Arial" w:hAnsi="Arial" w:cs="Arial"/>
        </w:rPr>
        <w:t xml:space="preserve"> </w:t>
      </w:r>
      <w:r w:rsidRPr="00AE6219">
        <w:rPr>
          <w:rFonts w:ascii="Arial" w:hAnsi="Arial" w:cs="Arial"/>
        </w:rPr>
        <w:t>requieren de la priorización de recursos y condiciones para que la enseñanza sea un proceso de transformación social y personal.</w:t>
      </w:r>
    </w:p>
    <w:p w14:paraId="19D156E1" w14:textId="77777777" w:rsidR="00EE17F3" w:rsidRPr="00AE6219" w:rsidRDefault="00AE6219" w:rsidP="00EE17F3">
      <w:pPr>
        <w:pStyle w:val="Prrafodelista"/>
        <w:numPr>
          <w:ilvl w:val="0"/>
          <w:numId w:val="19"/>
        </w:numPr>
        <w:rPr>
          <w:rFonts w:ascii="Arial" w:hAnsi="Arial" w:cs="Arial"/>
        </w:rPr>
      </w:pPr>
      <w:r>
        <w:rPr>
          <w:rFonts w:ascii="Arial" w:hAnsi="Arial" w:cs="Arial"/>
        </w:rPr>
        <w:t>E</w:t>
      </w:r>
      <w:r w:rsidR="00EE17F3" w:rsidRPr="00AE6219">
        <w:rPr>
          <w:rFonts w:ascii="Arial" w:hAnsi="Arial" w:cs="Arial"/>
        </w:rPr>
        <w:t>l maestro</w:t>
      </w:r>
      <w:r>
        <w:rPr>
          <w:rFonts w:ascii="Arial" w:hAnsi="Arial" w:cs="Arial"/>
        </w:rPr>
        <w:t xml:space="preserve"> </w:t>
      </w:r>
      <w:r w:rsidR="00EE17F3" w:rsidRPr="00AE6219">
        <w:rPr>
          <w:rFonts w:ascii="Arial" w:hAnsi="Arial" w:cs="Arial"/>
        </w:rPr>
        <w:t xml:space="preserve">orienta, controla, evalúa, conduce el aprendizaje de los estudiantes, teniendo así éstos un rol protagónico en el proceso educativo. </w:t>
      </w:r>
    </w:p>
    <w:p w14:paraId="0EFEBBA6" w14:textId="77777777" w:rsidR="00EE17F3" w:rsidRPr="00144DE8" w:rsidRDefault="00EE17F3" w:rsidP="00EE17F3">
      <w:pPr>
        <w:rPr>
          <w:rFonts w:ascii="Arial" w:hAnsi="Arial" w:cs="Arial"/>
        </w:rPr>
      </w:pPr>
      <w:r w:rsidRPr="00144DE8">
        <w:rPr>
          <w:rFonts w:ascii="Arial" w:hAnsi="Arial" w:cs="Arial"/>
        </w:rPr>
        <w:t>En una primera aproximación esto se refleja en la concepción de ser humano que</w:t>
      </w:r>
      <w:r w:rsidR="00DE5B7D">
        <w:rPr>
          <w:rFonts w:ascii="Arial" w:hAnsi="Arial" w:cs="Arial"/>
        </w:rPr>
        <w:t xml:space="preserve"> </w:t>
      </w:r>
      <w:r w:rsidRPr="00144DE8">
        <w:rPr>
          <w:rFonts w:ascii="Arial" w:hAnsi="Arial" w:cs="Arial"/>
        </w:rPr>
        <w:t>queremos formar</w:t>
      </w:r>
      <w:r w:rsidR="00AE6219">
        <w:rPr>
          <w:rFonts w:ascii="Arial" w:hAnsi="Arial" w:cs="Arial"/>
        </w:rPr>
        <w:t xml:space="preserve">; un </w:t>
      </w:r>
      <w:r w:rsidR="00AE6219" w:rsidRPr="00144DE8">
        <w:rPr>
          <w:rFonts w:ascii="Arial" w:hAnsi="Arial" w:cs="Arial"/>
        </w:rPr>
        <w:t>hombre debe ser capaz de auto determinarse y protagonizar su proceso de crecimiento y plena realización personal</w:t>
      </w:r>
      <w:r w:rsidR="00AE6219">
        <w:rPr>
          <w:rFonts w:ascii="Arial" w:hAnsi="Arial" w:cs="Arial"/>
        </w:rPr>
        <w:t xml:space="preserve">, </w:t>
      </w:r>
      <w:r w:rsidRPr="00144DE8">
        <w:rPr>
          <w:rFonts w:ascii="Arial" w:hAnsi="Arial" w:cs="Arial"/>
        </w:rPr>
        <w:t>de la educación para lograr esto, de la enseñanza, el aprendizaje, del rol del estudiante y del educador en este proceso.</w:t>
      </w:r>
    </w:p>
    <w:p w14:paraId="5D7194D6" w14:textId="77777777" w:rsidR="00AE6219" w:rsidRDefault="00EE17F3" w:rsidP="00EE17F3">
      <w:pPr>
        <w:rPr>
          <w:rFonts w:ascii="Arial" w:hAnsi="Arial" w:cs="Arial"/>
          <w:b/>
          <w:bCs/>
        </w:rPr>
      </w:pPr>
      <w:r w:rsidRPr="00AE6219">
        <w:rPr>
          <w:rFonts w:ascii="Arial" w:hAnsi="Arial" w:cs="Arial"/>
          <w:b/>
          <w:bCs/>
        </w:rPr>
        <w:t xml:space="preserve">La educación debe ser un proceso: </w:t>
      </w:r>
    </w:p>
    <w:p w14:paraId="6967C529" w14:textId="77777777" w:rsidR="00AE6219" w:rsidRPr="00AE6219" w:rsidRDefault="00EE17F3" w:rsidP="00EE17F3">
      <w:pPr>
        <w:pStyle w:val="Prrafodelista"/>
        <w:numPr>
          <w:ilvl w:val="0"/>
          <w:numId w:val="20"/>
        </w:numPr>
        <w:rPr>
          <w:rFonts w:ascii="Arial" w:hAnsi="Arial" w:cs="Arial"/>
          <w:b/>
          <w:bCs/>
        </w:rPr>
      </w:pPr>
      <w:r w:rsidRPr="00AE6219">
        <w:rPr>
          <w:rFonts w:ascii="Arial" w:hAnsi="Arial" w:cs="Arial"/>
        </w:rPr>
        <w:t>Vinculado con la vida, flexible, participativo, ajustado al contexto en el que transcurre, pudiendo</w:t>
      </w:r>
      <w:r w:rsidR="00AE6219">
        <w:rPr>
          <w:rFonts w:ascii="Arial" w:hAnsi="Arial" w:cs="Arial"/>
        </w:rPr>
        <w:t xml:space="preserve"> </w:t>
      </w:r>
      <w:r w:rsidRPr="00AE6219">
        <w:rPr>
          <w:rFonts w:ascii="Arial" w:hAnsi="Arial" w:cs="Arial"/>
        </w:rPr>
        <w:t xml:space="preserve">transformarlo. </w:t>
      </w:r>
    </w:p>
    <w:p w14:paraId="4D03938E" w14:textId="77777777" w:rsidR="00D44385" w:rsidRPr="00D44385" w:rsidRDefault="00EE17F3" w:rsidP="00D44385">
      <w:pPr>
        <w:pStyle w:val="Prrafodelista"/>
        <w:numPr>
          <w:ilvl w:val="0"/>
          <w:numId w:val="20"/>
        </w:numPr>
        <w:rPr>
          <w:rFonts w:ascii="Arial" w:hAnsi="Arial" w:cs="Arial"/>
          <w:b/>
          <w:bCs/>
        </w:rPr>
      </w:pPr>
      <w:r w:rsidRPr="00AE6219">
        <w:rPr>
          <w:rFonts w:ascii="Arial" w:hAnsi="Arial" w:cs="Arial"/>
        </w:rPr>
        <w:t xml:space="preserve">Donde el ser humano es el centro, reconstruye subjetivamente </w:t>
      </w:r>
      <w:r w:rsidR="00D44385">
        <w:rPr>
          <w:rFonts w:ascii="Arial" w:hAnsi="Arial" w:cs="Arial"/>
        </w:rPr>
        <w:t xml:space="preserve">la cultura </w:t>
      </w:r>
      <w:r w:rsidRPr="00AE6219">
        <w:rPr>
          <w:rFonts w:ascii="Arial" w:hAnsi="Arial" w:cs="Arial"/>
        </w:rPr>
        <w:t xml:space="preserve">a partir de sus necesidades, posibilidades y particularidades.  </w:t>
      </w:r>
    </w:p>
    <w:p w14:paraId="1D408A60" w14:textId="77777777" w:rsidR="00D44385" w:rsidRPr="00D44385" w:rsidRDefault="00EE17F3" w:rsidP="00EE17F3">
      <w:pPr>
        <w:pStyle w:val="Prrafodelista"/>
        <w:numPr>
          <w:ilvl w:val="0"/>
          <w:numId w:val="20"/>
        </w:numPr>
        <w:rPr>
          <w:rFonts w:ascii="Arial" w:hAnsi="Arial" w:cs="Arial"/>
          <w:b/>
          <w:bCs/>
        </w:rPr>
      </w:pPr>
      <w:r w:rsidRPr="00D44385">
        <w:rPr>
          <w:rFonts w:ascii="Arial" w:hAnsi="Arial" w:cs="Arial"/>
        </w:rPr>
        <w:t>Donde se integr</w:t>
      </w:r>
      <w:r w:rsidR="00D44385">
        <w:rPr>
          <w:rFonts w:ascii="Arial" w:hAnsi="Arial" w:cs="Arial"/>
        </w:rPr>
        <w:t xml:space="preserve">en </w:t>
      </w:r>
      <w:r w:rsidRPr="00D44385">
        <w:rPr>
          <w:rFonts w:ascii="Arial" w:hAnsi="Arial" w:cs="Arial"/>
        </w:rPr>
        <w:t xml:space="preserve">para educar, la familia, la comunidad, la sociedad en general y el propio sujeto. </w:t>
      </w:r>
    </w:p>
    <w:p w14:paraId="50094BE8" w14:textId="77777777" w:rsidR="00EE17F3" w:rsidRPr="00D44385" w:rsidRDefault="00EE17F3" w:rsidP="00EE17F3">
      <w:pPr>
        <w:rPr>
          <w:rFonts w:ascii="Arial" w:hAnsi="Arial" w:cs="Arial"/>
          <w:b/>
          <w:bCs/>
        </w:rPr>
      </w:pPr>
      <w:r w:rsidRPr="00D44385">
        <w:rPr>
          <w:rFonts w:ascii="Arial" w:hAnsi="Arial" w:cs="Arial"/>
        </w:rPr>
        <w:t>Enseñar es posibilitar y orientar la participación del estudiante en el proceso de apropiación y reconstrucción de los conocimientos y en el desarrollo de sus aprendizajes de vida, para contribuir a su auto crecimiento, a su perfeccionamiento personal y a la transformación social</w:t>
      </w:r>
      <w:r w:rsidR="00D44385">
        <w:rPr>
          <w:rFonts w:ascii="Arial" w:hAnsi="Arial" w:cs="Arial"/>
        </w:rPr>
        <w:t xml:space="preserve"> lo cual</w:t>
      </w:r>
      <w:r w:rsidRPr="00144DE8">
        <w:rPr>
          <w:rFonts w:ascii="Arial" w:hAnsi="Arial" w:cs="Arial"/>
        </w:rPr>
        <w:t xml:space="preserve"> contribuye extraordinariamente al crecimiento del estudiante como personalidad</w:t>
      </w:r>
      <w:r w:rsidR="00D44385">
        <w:rPr>
          <w:rFonts w:ascii="Arial" w:hAnsi="Arial" w:cs="Arial"/>
        </w:rPr>
        <w:t xml:space="preserve"> y s</w:t>
      </w:r>
      <w:r w:rsidRPr="00144DE8">
        <w:rPr>
          <w:rFonts w:ascii="Arial" w:hAnsi="Arial" w:cs="Arial"/>
        </w:rPr>
        <w:t>e aprende en interacción con los demás</w:t>
      </w:r>
      <w:r w:rsidR="00D44385">
        <w:rPr>
          <w:rFonts w:ascii="Arial" w:hAnsi="Arial" w:cs="Arial"/>
        </w:rPr>
        <w:t>.</w:t>
      </w:r>
      <w:r w:rsidRPr="00144DE8">
        <w:rPr>
          <w:rFonts w:ascii="Arial" w:hAnsi="Arial" w:cs="Arial"/>
        </w:rPr>
        <w:t xml:space="preserve"> </w:t>
      </w:r>
    </w:p>
    <w:p w14:paraId="0FB1E49E" w14:textId="77777777" w:rsidR="00EE17F3" w:rsidRPr="005170F8" w:rsidRDefault="00EE17F3" w:rsidP="005170F8">
      <w:pPr>
        <w:jc w:val="center"/>
        <w:rPr>
          <w:rFonts w:ascii="Arial" w:hAnsi="Arial" w:cs="Arial"/>
          <w:b/>
          <w:bCs/>
        </w:rPr>
      </w:pPr>
      <w:r w:rsidRPr="005170F8">
        <w:rPr>
          <w:rFonts w:ascii="Arial" w:hAnsi="Arial" w:cs="Arial"/>
          <w:b/>
          <w:bCs/>
        </w:rPr>
        <w:lastRenderedPageBreak/>
        <w:t>1.7. LA TEORÍA DE LA MODIFICABILIDAD ESTRUCTURAL COGNITIVA (Reuven Feuerstein)</w:t>
      </w:r>
    </w:p>
    <w:p w14:paraId="369C3300" w14:textId="77777777" w:rsidR="00EE17F3" w:rsidRPr="00144DE8" w:rsidRDefault="005170F8" w:rsidP="00EE17F3">
      <w:pPr>
        <w:rPr>
          <w:rFonts w:ascii="Arial" w:hAnsi="Arial" w:cs="Arial"/>
        </w:rPr>
      </w:pPr>
      <w:r>
        <w:rPr>
          <w:rFonts w:ascii="Arial" w:hAnsi="Arial" w:cs="Arial"/>
        </w:rPr>
        <w:t>Se c</w:t>
      </w:r>
      <w:r w:rsidR="00EE17F3" w:rsidRPr="00144DE8">
        <w:rPr>
          <w:rFonts w:ascii="Arial" w:hAnsi="Arial" w:cs="Arial"/>
        </w:rPr>
        <w:t>onsidera al ser humano como un sistema abierto al cambio y que necesariamente puede sufrir modificaciones activas, incluida la inteligencia</w:t>
      </w:r>
      <w:r>
        <w:rPr>
          <w:rFonts w:ascii="Arial" w:hAnsi="Arial" w:cs="Arial"/>
        </w:rPr>
        <w:t xml:space="preserve"> y </w:t>
      </w:r>
      <w:r w:rsidR="00EE17F3" w:rsidRPr="00144DE8">
        <w:rPr>
          <w:rFonts w:ascii="Arial" w:hAnsi="Arial" w:cs="Arial"/>
        </w:rPr>
        <w:t>el aprendizaje se puede mediar y el mediador desempeña un papel fundamental en este proceso al cual denominó Modificabilidad Estructural Cognitiv</w:t>
      </w:r>
      <w:r w:rsidR="00B86E07">
        <w:rPr>
          <w:rFonts w:ascii="Arial" w:hAnsi="Arial" w:cs="Arial"/>
        </w:rPr>
        <w:t>a el cual es un trabajo de dentro hacia afuera y es un acompañamiento inteligente al proceso formativo.</w:t>
      </w:r>
    </w:p>
    <w:p w14:paraId="215D6A48" w14:textId="77777777" w:rsidR="00EE17F3" w:rsidRPr="005170F8" w:rsidRDefault="00EE17F3" w:rsidP="00EE17F3">
      <w:pPr>
        <w:rPr>
          <w:rFonts w:ascii="Arial" w:hAnsi="Arial" w:cs="Arial"/>
          <w:b/>
          <w:bCs/>
        </w:rPr>
      </w:pPr>
      <w:r w:rsidRPr="005170F8">
        <w:rPr>
          <w:rFonts w:ascii="Arial" w:hAnsi="Arial" w:cs="Arial"/>
          <w:b/>
          <w:bCs/>
        </w:rPr>
        <w:t xml:space="preserve">Esencia de la Teoría de la Modificabilidad Estructural Cognitiva: </w:t>
      </w:r>
    </w:p>
    <w:p w14:paraId="17C3197C" w14:textId="77777777" w:rsidR="005170F8" w:rsidRDefault="00EE17F3" w:rsidP="00EE17F3">
      <w:pPr>
        <w:pStyle w:val="Prrafodelista"/>
        <w:numPr>
          <w:ilvl w:val="0"/>
          <w:numId w:val="21"/>
        </w:numPr>
        <w:rPr>
          <w:rFonts w:ascii="Arial" w:hAnsi="Arial" w:cs="Arial"/>
        </w:rPr>
      </w:pPr>
      <w:r w:rsidRPr="005170F8">
        <w:rPr>
          <w:rFonts w:ascii="Arial" w:hAnsi="Arial" w:cs="Arial"/>
        </w:rPr>
        <w:t>El estudiante es capaz de modificarse mediante procesos cognitivos, con el fin de adaptarse a las exigencias del medio.</w:t>
      </w:r>
    </w:p>
    <w:p w14:paraId="32B56EE8" w14:textId="77777777" w:rsidR="00EE17F3" w:rsidRPr="005170F8" w:rsidRDefault="00EE17F3" w:rsidP="00EE17F3">
      <w:pPr>
        <w:pStyle w:val="Prrafodelista"/>
        <w:numPr>
          <w:ilvl w:val="0"/>
          <w:numId w:val="21"/>
        </w:numPr>
        <w:rPr>
          <w:rFonts w:ascii="Arial" w:hAnsi="Arial" w:cs="Arial"/>
        </w:rPr>
      </w:pPr>
      <w:r w:rsidRPr="005170F8">
        <w:rPr>
          <w:rFonts w:ascii="Arial" w:hAnsi="Arial" w:cs="Arial"/>
        </w:rPr>
        <w:t>El desarrollo humano se logra en tres dimensiones: biológica, psicológica y</w:t>
      </w:r>
      <w:r w:rsidR="00DE5B7D" w:rsidRPr="005170F8">
        <w:rPr>
          <w:rFonts w:ascii="Arial" w:hAnsi="Arial" w:cs="Arial"/>
        </w:rPr>
        <w:t xml:space="preserve"> </w:t>
      </w:r>
      <w:r w:rsidRPr="005170F8">
        <w:rPr>
          <w:rFonts w:ascii="Arial" w:hAnsi="Arial" w:cs="Arial"/>
        </w:rPr>
        <w:t>sociocultural</w:t>
      </w:r>
      <w:r w:rsidR="005170F8">
        <w:rPr>
          <w:rFonts w:ascii="Arial" w:hAnsi="Arial" w:cs="Arial"/>
        </w:rPr>
        <w:t>.</w:t>
      </w:r>
    </w:p>
    <w:p w14:paraId="756C9158" w14:textId="77777777" w:rsidR="00EE17F3" w:rsidRPr="00B86E07" w:rsidRDefault="00EE17F3" w:rsidP="00EE17F3">
      <w:pPr>
        <w:rPr>
          <w:rFonts w:ascii="Arial" w:hAnsi="Arial" w:cs="Arial"/>
          <w:b/>
          <w:bCs/>
        </w:rPr>
      </w:pPr>
      <w:r w:rsidRPr="00B86E07">
        <w:rPr>
          <w:rFonts w:ascii="Arial" w:hAnsi="Arial" w:cs="Arial"/>
          <w:b/>
          <w:bCs/>
        </w:rPr>
        <w:t>Principios básico</w:t>
      </w:r>
      <w:r w:rsidR="00B86E07">
        <w:rPr>
          <w:rFonts w:ascii="Arial" w:hAnsi="Arial" w:cs="Arial"/>
          <w:b/>
          <w:bCs/>
        </w:rPr>
        <w:t>s:</w:t>
      </w:r>
    </w:p>
    <w:p w14:paraId="6110DFB8" w14:textId="77777777" w:rsidR="00B86E07" w:rsidRDefault="00EE17F3" w:rsidP="00EE17F3">
      <w:pPr>
        <w:pStyle w:val="Prrafodelista"/>
        <w:numPr>
          <w:ilvl w:val="0"/>
          <w:numId w:val="23"/>
        </w:numPr>
        <w:rPr>
          <w:rFonts w:ascii="Arial" w:hAnsi="Arial" w:cs="Arial"/>
        </w:rPr>
      </w:pPr>
      <w:r w:rsidRPr="00B86E07">
        <w:rPr>
          <w:rFonts w:ascii="Arial" w:hAnsi="Arial" w:cs="Arial"/>
        </w:rPr>
        <w:t xml:space="preserve">Darle a los niños y a las demás personas las oportunidades para el autodescubrimiento. </w:t>
      </w:r>
    </w:p>
    <w:p w14:paraId="5F636E55" w14:textId="77777777" w:rsidR="00B86E07" w:rsidRDefault="00EE17F3" w:rsidP="00EE17F3">
      <w:pPr>
        <w:pStyle w:val="Prrafodelista"/>
        <w:numPr>
          <w:ilvl w:val="0"/>
          <w:numId w:val="23"/>
        </w:numPr>
        <w:rPr>
          <w:rFonts w:ascii="Arial" w:hAnsi="Arial" w:cs="Arial"/>
        </w:rPr>
      </w:pPr>
      <w:r w:rsidRPr="00B86E07">
        <w:rPr>
          <w:rFonts w:ascii="Arial" w:hAnsi="Arial" w:cs="Arial"/>
        </w:rPr>
        <w:t>Hacer que los niños</w:t>
      </w:r>
      <w:r w:rsidR="00B86E07" w:rsidRPr="00B86E07">
        <w:rPr>
          <w:rFonts w:ascii="Arial" w:hAnsi="Arial" w:cs="Arial"/>
        </w:rPr>
        <w:t xml:space="preserve"> </w:t>
      </w:r>
      <w:r w:rsidRPr="00B86E07">
        <w:rPr>
          <w:rFonts w:ascii="Arial" w:hAnsi="Arial" w:cs="Arial"/>
        </w:rPr>
        <w:t xml:space="preserve">experimenten tanto el triunfo como la derrota. </w:t>
      </w:r>
    </w:p>
    <w:p w14:paraId="048CA094" w14:textId="77777777" w:rsidR="00B86E07" w:rsidRDefault="00EE17F3" w:rsidP="00EE17F3">
      <w:pPr>
        <w:pStyle w:val="Prrafodelista"/>
        <w:numPr>
          <w:ilvl w:val="0"/>
          <w:numId w:val="23"/>
        </w:numPr>
        <w:rPr>
          <w:rFonts w:ascii="Arial" w:hAnsi="Arial" w:cs="Arial"/>
        </w:rPr>
      </w:pPr>
      <w:r w:rsidRPr="00B86E07">
        <w:rPr>
          <w:rFonts w:ascii="Arial" w:hAnsi="Arial" w:cs="Arial"/>
        </w:rPr>
        <w:t>Darles a los niños y adultos la oportunidad de ser autos eficaces en la causa común.</w:t>
      </w:r>
    </w:p>
    <w:p w14:paraId="21F8FE3F" w14:textId="77777777" w:rsidR="00B86E07" w:rsidRDefault="00EE17F3" w:rsidP="00EE17F3">
      <w:pPr>
        <w:pStyle w:val="Prrafodelista"/>
        <w:numPr>
          <w:ilvl w:val="0"/>
          <w:numId w:val="23"/>
        </w:numPr>
        <w:rPr>
          <w:rFonts w:ascii="Arial" w:hAnsi="Arial" w:cs="Arial"/>
        </w:rPr>
      </w:pPr>
      <w:r w:rsidRPr="00B86E07">
        <w:rPr>
          <w:rFonts w:ascii="Arial" w:hAnsi="Arial" w:cs="Arial"/>
        </w:rPr>
        <w:t xml:space="preserve">Entrenar la imaginación, la habilidad de anticipar y planear. </w:t>
      </w:r>
    </w:p>
    <w:p w14:paraId="683E7E5E" w14:textId="77777777" w:rsidR="00EE17F3" w:rsidRPr="00B86E07" w:rsidRDefault="00EE17F3" w:rsidP="00EE17F3">
      <w:pPr>
        <w:pStyle w:val="Prrafodelista"/>
        <w:numPr>
          <w:ilvl w:val="0"/>
          <w:numId w:val="23"/>
        </w:numPr>
        <w:rPr>
          <w:rFonts w:ascii="Arial" w:hAnsi="Arial" w:cs="Arial"/>
        </w:rPr>
      </w:pPr>
      <w:r w:rsidRPr="00B86E07">
        <w:rPr>
          <w:rFonts w:ascii="Arial" w:hAnsi="Arial" w:cs="Arial"/>
        </w:rPr>
        <w:t xml:space="preserve">Hacer que los juegos sean </w:t>
      </w:r>
      <w:r w:rsidR="00B86E07" w:rsidRPr="00B86E07">
        <w:rPr>
          <w:rFonts w:ascii="Arial" w:hAnsi="Arial" w:cs="Arial"/>
        </w:rPr>
        <w:t>importantes,</w:t>
      </w:r>
      <w:r w:rsidRPr="00B86E07">
        <w:rPr>
          <w:rFonts w:ascii="Arial" w:hAnsi="Arial" w:cs="Arial"/>
        </w:rPr>
        <w:t xml:space="preserve"> pero no predominantes. </w:t>
      </w:r>
    </w:p>
    <w:p w14:paraId="4082C0ED" w14:textId="77777777" w:rsidR="00EE17F3" w:rsidRPr="00B86E07" w:rsidRDefault="00EE17F3" w:rsidP="00EE17F3">
      <w:pPr>
        <w:rPr>
          <w:rFonts w:ascii="Arial" w:hAnsi="Arial" w:cs="Arial"/>
          <w:b/>
          <w:bCs/>
        </w:rPr>
      </w:pPr>
      <w:r w:rsidRPr="00B86E07">
        <w:rPr>
          <w:rFonts w:ascii="Arial" w:hAnsi="Arial" w:cs="Arial"/>
          <w:b/>
          <w:bCs/>
        </w:rPr>
        <w:t>Aportes</w:t>
      </w:r>
      <w:r w:rsidR="00B86E07">
        <w:rPr>
          <w:rFonts w:ascii="Arial" w:hAnsi="Arial" w:cs="Arial"/>
          <w:b/>
          <w:bCs/>
        </w:rPr>
        <w:t>:</w:t>
      </w:r>
      <w:r w:rsidRPr="00B86E07">
        <w:rPr>
          <w:rFonts w:ascii="Arial" w:hAnsi="Arial" w:cs="Arial"/>
          <w:b/>
          <w:bCs/>
        </w:rPr>
        <w:t xml:space="preserve"> </w:t>
      </w:r>
    </w:p>
    <w:p w14:paraId="733029B3" w14:textId="77777777" w:rsidR="00B86E07" w:rsidRDefault="00EE17F3" w:rsidP="00B86E07">
      <w:pPr>
        <w:pStyle w:val="Prrafodelista"/>
        <w:numPr>
          <w:ilvl w:val="0"/>
          <w:numId w:val="25"/>
        </w:numPr>
        <w:rPr>
          <w:rFonts w:ascii="Arial" w:hAnsi="Arial" w:cs="Arial"/>
        </w:rPr>
      </w:pPr>
      <w:r w:rsidRPr="00B86E07">
        <w:rPr>
          <w:rFonts w:ascii="Arial" w:hAnsi="Arial" w:cs="Arial"/>
        </w:rPr>
        <w:t xml:space="preserve">Corrección de deficiencias en las funciones básicas cognitivas. </w:t>
      </w:r>
    </w:p>
    <w:p w14:paraId="19BC9D8F" w14:textId="77777777" w:rsidR="00B86E07" w:rsidRDefault="00EE17F3" w:rsidP="00EE17F3">
      <w:pPr>
        <w:pStyle w:val="Prrafodelista"/>
        <w:numPr>
          <w:ilvl w:val="0"/>
          <w:numId w:val="25"/>
        </w:numPr>
        <w:rPr>
          <w:rFonts w:ascii="Arial" w:hAnsi="Arial" w:cs="Arial"/>
        </w:rPr>
      </w:pPr>
      <w:r w:rsidRPr="00B86E07">
        <w:rPr>
          <w:rFonts w:ascii="Arial" w:hAnsi="Arial" w:cs="Arial"/>
        </w:rPr>
        <w:t xml:space="preserve">Desarrollo de las operaciones esenciales del pensamiento. </w:t>
      </w:r>
    </w:p>
    <w:p w14:paraId="73F52F38" w14:textId="77777777" w:rsidR="00B86E07" w:rsidRDefault="00EE17F3" w:rsidP="00B86E07">
      <w:pPr>
        <w:pStyle w:val="Prrafodelista"/>
        <w:numPr>
          <w:ilvl w:val="0"/>
          <w:numId w:val="25"/>
        </w:numPr>
        <w:rPr>
          <w:rFonts w:ascii="Arial" w:hAnsi="Arial" w:cs="Arial"/>
        </w:rPr>
      </w:pPr>
      <w:r w:rsidRPr="00B86E07">
        <w:rPr>
          <w:rFonts w:ascii="Arial" w:hAnsi="Arial" w:cs="Arial"/>
        </w:rPr>
        <w:t xml:space="preserve">Desarrollo de la autoimagen y la autoconfianza. </w:t>
      </w:r>
    </w:p>
    <w:p w14:paraId="202160FF" w14:textId="77777777" w:rsidR="00B86E07" w:rsidRDefault="00EE17F3" w:rsidP="00EE17F3">
      <w:pPr>
        <w:pStyle w:val="Prrafodelista"/>
        <w:numPr>
          <w:ilvl w:val="0"/>
          <w:numId w:val="25"/>
        </w:numPr>
        <w:rPr>
          <w:rFonts w:ascii="Arial" w:hAnsi="Arial" w:cs="Arial"/>
        </w:rPr>
      </w:pPr>
      <w:r w:rsidRPr="00B86E07">
        <w:rPr>
          <w:rFonts w:ascii="Arial" w:hAnsi="Arial" w:cs="Arial"/>
        </w:rPr>
        <w:t>Competencia en la acción inteligente y divergente.</w:t>
      </w:r>
    </w:p>
    <w:p w14:paraId="3B92CE9C" w14:textId="77777777" w:rsidR="00B86E07" w:rsidRDefault="00EE17F3" w:rsidP="00EE17F3">
      <w:pPr>
        <w:pStyle w:val="Prrafodelista"/>
        <w:numPr>
          <w:ilvl w:val="0"/>
          <w:numId w:val="25"/>
        </w:numPr>
        <w:rPr>
          <w:rFonts w:ascii="Arial" w:hAnsi="Arial" w:cs="Arial"/>
        </w:rPr>
      </w:pPr>
      <w:r w:rsidRPr="00B86E07">
        <w:rPr>
          <w:rFonts w:ascii="Arial" w:hAnsi="Arial" w:cs="Arial"/>
        </w:rPr>
        <w:t xml:space="preserve">Alto rendimiento profesional y logro. </w:t>
      </w:r>
    </w:p>
    <w:p w14:paraId="0A0D0473" w14:textId="77777777" w:rsidR="00EE17F3" w:rsidRPr="00B86E07" w:rsidRDefault="00EE17F3" w:rsidP="00EE17F3">
      <w:pPr>
        <w:pStyle w:val="Prrafodelista"/>
        <w:numPr>
          <w:ilvl w:val="0"/>
          <w:numId w:val="25"/>
        </w:numPr>
        <w:rPr>
          <w:rFonts w:ascii="Arial" w:hAnsi="Arial" w:cs="Arial"/>
        </w:rPr>
      </w:pPr>
      <w:r w:rsidRPr="00B86E07">
        <w:rPr>
          <w:rFonts w:ascii="Arial" w:hAnsi="Arial" w:cs="Arial"/>
        </w:rPr>
        <w:t xml:space="preserve">Bases fundamentales para vivir en la sociedad del conocimiento. </w:t>
      </w:r>
    </w:p>
    <w:p w14:paraId="30707816" w14:textId="77777777" w:rsidR="00EE17F3" w:rsidRPr="00B86E07" w:rsidRDefault="00EE17F3" w:rsidP="00EE17F3">
      <w:pPr>
        <w:rPr>
          <w:rFonts w:ascii="Arial" w:hAnsi="Arial" w:cs="Arial"/>
          <w:b/>
          <w:bCs/>
        </w:rPr>
      </w:pPr>
      <w:r w:rsidRPr="00B86E07">
        <w:rPr>
          <w:rFonts w:ascii="Arial" w:hAnsi="Arial" w:cs="Arial"/>
          <w:b/>
          <w:bCs/>
        </w:rPr>
        <w:t>3 postulados esenciales</w:t>
      </w:r>
      <w:r w:rsidR="00B86E07">
        <w:rPr>
          <w:rFonts w:ascii="Arial" w:hAnsi="Arial" w:cs="Arial"/>
          <w:b/>
          <w:bCs/>
        </w:rPr>
        <w:t>:</w:t>
      </w:r>
    </w:p>
    <w:p w14:paraId="65BBA255" w14:textId="77777777" w:rsidR="00B86E07" w:rsidRDefault="00EE17F3" w:rsidP="00EE17F3">
      <w:pPr>
        <w:pStyle w:val="Prrafodelista"/>
        <w:numPr>
          <w:ilvl w:val="0"/>
          <w:numId w:val="26"/>
        </w:numPr>
        <w:rPr>
          <w:rFonts w:ascii="Arial" w:hAnsi="Arial" w:cs="Arial"/>
        </w:rPr>
      </w:pPr>
      <w:r w:rsidRPr="00B86E07">
        <w:rPr>
          <w:rFonts w:ascii="Arial" w:hAnsi="Arial" w:cs="Arial"/>
        </w:rPr>
        <w:t xml:space="preserve">El desarrollo cognitivo no sólo depende del aprendizaje incidental, mediante la exposición directa del estímulo, sino de las experiencias de aprendizaje mediado.  </w:t>
      </w:r>
    </w:p>
    <w:p w14:paraId="6A4F7583" w14:textId="77777777" w:rsidR="00B86E07" w:rsidRDefault="00EE17F3" w:rsidP="00EE17F3">
      <w:pPr>
        <w:pStyle w:val="Prrafodelista"/>
        <w:numPr>
          <w:ilvl w:val="0"/>
          <w:numId w:val="26"/>
        </w:numPr>
        <w:rPr>
          <w:rFonts w:ascii="Arial" w:hAnsi="Arial" w:cs="Arial"/>
        </w:rPr>
      </w:pPr>
      <w:r w:rsidRPr="00B86E07">
        <w:rPr>
          <w:rFonts w:ascii="Arial" w:hAnsi="Arial" w:cs="Arial"/>
        </w:rPr>
        <w:t xml:space="preserve">En el propio estudiante está el poder de decidir y elegir en función de criterios bien claros previamente definidos. </w:t>
      </w:r>
    </w:p>
    <w:p w14:paraId="055C0C3E" w14:textId="77777777" w:rsidR="00B86E07" w:rsidRPr="00B86E07" w:rsidRDefault="00EE17F3" w:rsidP="00B86E07">
      <w:pPr>
        <w:pStyle w:val="Prrafodelista"/>
        <w:numPr>
          <w:ilvl w:val="0"/>
          <w:numId w:val="26"/>
        </w:numPr>
        <w:rPr>
          <w:rFonts w:ascii="Arial" w:hAnsi="Arial" w:cs="Arial"/>
        </w:rPr>
      </w:pPr>
      <w:r w:rsidRPr="00B86E07">
        <w:rPr>
          <w:rFonts w:ascii="Arial" w:hAnsi="Arial" w:cs="Arial"/>
        </w:rPr>
        <w:t xml:space="preserve">Lo más importante no es cambiar a los estudiantes, sino transformar su capacidad de modificarse (estructuras cognitivas). </w:t>
      </w:r>
    </w:p>
    <w:p w14:paraId="374E5E59" w14:textId="77777777" w:rsidR="00EE17F3" w:rsidRPr="00B86E07" w:rsidRDefault="00EE17F3" w:rsidP="00B86E07">
      <w:pPr>
        <w:jc w:val="center"/>
        <w:rPr>
          <w:rFonts w:ascii="Arial" w:hAnsi="Arial" w:cs="Arial"/>
          <w:b/>
          <w:bCs/>
          <w:sz w:val="24"/>
          <w:szCs w:val="24"/>
        </w:rPr>
      </w:pPr>
      <w:r w:rsidRPr="00B86E07">
        <w:rPr>
          <w:rFonts w:ascii="Arial" w:hAnsi="Arial" w:cs="Arial"/>
          <w:b/>
          <w:bCs/>
          <w:sz w:val="24"/>
          <w:szCs w:val="24"/>
        </w:rPr>
        <w:t>SER BIOPSICOSOCIAL</w:t>
      </w:r>
      <w:r w:rsidR="00B86E07" w:rsidRPr="00B86E07">
        <w:rPr>
          <w:rFonts w:ascii="Arial" w:hAnsi="Arial" w:cs="Arial"/>
          <w:b/>
          <w:bCs/>
          <w:sz w:val="24"/>
          <w:szCs w:val="24"/>
        </w:rPr>
        <w:t xml:space="preserve">, </w:t>
      </w:r>
      <w:r w:rsidRPr="00B86E07">
        <w:rPr>
          <w:rFonts w:ascii="Arial" w:hAnsi="Arial" w:cs="Arial"/>
          <w:b/>
          <w:bCs/>
          <w:sz w:val="24"/>
          <w:szCs w:val="24"/>
        </w:rPr>
        <w:t>SER HUMANO ÚNICO, DIFERENTE E IRREPETIBLE</w:t>
      </w:r>
      <w:r w:rsidR="00B86E07" w:rsidRPr="00B86E07">
        <w:rPr>
          <w:rFonts w:ascii="Arial" w:hAnsi="Arial" w:cs="Arial"/>
          <w:b/>
          <w:bCs/>
          <w:sz w:val="24"/>
          <w:szCs w:val="24"/>
        </w:rPr>
        <w:t>.</w:t>
      </w:r>
    </w:p>
    <w:p w14:paraId="54863C2C" w14:textId="77777777" w:rsidR="00EE17F3" w:rsidRPr="00B86E07" w:rsidRDefault="00EE17F3" w:rsidP="00EE17F3">
      <w:pPr>
        <w:rPr>
          <w:rFonts w:ascii="Arial" w:hAnsi="Arial" w:cs="Arial"/>
          <w:b/>
          <w:bCs/>
        </w:rPr>
      </w:pPr>
      <w:r w:rsidRPr="00B86E07">
        <w:rPr>
          <w:rFonts w:ascii="Arial" w:hAnsi="Arial" w:cs="Arial"/>
          <w:b/>
          <w:bCs/>
        </w:rPr>
        <w:t xml:space="preserve">CAPÍTULO 2 </w:t>
      </w:r>
    </w:p>
    <w:p w14:paraId="3CBF3488" w14:textId="77777777" w:rsidR="00EE17F3" w:rsidRPr="00B86E07" w:rsidRDefault="00EE17F3" w:rsidP="00B86E07">
      <w:pPr>
        <w:jc w:val="center"/>
        <w:rPr>
          <w:rFonts w:ascii="Arial" w:hAnsi="Arial" w:cs="Arial"/>
          <w:b/>
          <w:bCs/>
        </w:rPr>
      </w:pPr>
      <w:r w:rsidRPr="00B86E07">
        <w:rPr>
          <w:rFonts w:ascii="Arial" w:hAnsi="Arial" w:cs="Arial"/>
          <w:b/>
          <w:bCs/>
        </w:rPr>
        <w:lastRenderedPageBreak/>
        <w:t>2.1. PROBLEMAS RELACIONADOS CON LA COMPRENSIÓN DE LOS MODELOS PEDAGÓGICOS</w:t>
      </w:r>
    </w:p>
    <w:p w14:paraId="0E4F295D" w14:textId="77777777" w:rsidR="00EE17F3" w:rsidRPr="00144DE8" w:rsidRDefault="00EE17F3" w:rsidP="00EE17F3">
      <w:pPr>
        <w:rPr>
          <w:rFonts w:ascii="Arial" w:hAnsi="Arial" w:cs="Arial"/>
        </w:rPr>
      </w:pPr>
      <w:r w:rsidRPr="00144DE8">
        <w:rPr>
          <w:rFonts w:ascii="Arial" w:hAnsi="Arial" w:cs="Arial"/>
        </w:rPr>
        <w:t xml:space="preserve">Uno de los objetivos más importantes planteado a todo el personal responsabilizado con la educación de los niños, adolescentes y jóvenes consiste en lograr una verdadera dirección científica del proceso pedagógico. </w:t>
      </w:r>
    </w:p>
    <w:p w14:paraId="0DF2941A" w14:textId="77777777" w:rsidR="00EE17F3" w:rsidRPr="00144DE8" w:rsidRDefault="00EE17F3" w:rsidP="00EE17F3">
      <w:pPr>
        <w:rPr>
          <w:rFonts w:ascii="Arial" w:hAnsi="Arial" w:cs="Arial"/>
        </w:rPr>
      </w:pPr>
      <w:r w:rsidRPr="00144DE8">
        <w:rPr>
          <w:rFonts w:ascii="Arial" w:hAnsi="Arial" w:cs="Arial"/>
        </w:rPr>
        <w:t xml:space="preserve">En la práctica existen problemas no resueltos aún como son: </w:t>
      </w:r>
    </w:p>
    <w:p w14:paraId="2E286F94" w14:textId="77777777" w:rsidR="002C33EF" w:rsidRDefault="00EE17F3" w:rsidP="00EE17F3">
      <w:pPr>
        <w:pStyle w:val="Prrafodelista"/>
        <w:numPr>
          <w:ilvl w:val="0"/>
          <w:numId w:val="27"/>
        </w:numPr>
        <w:rPr>
          <w:rFonts w:ascii="Arial" w:hAnsi="Arial" w:cs="Arial"/>
        </w:rPr>
      </w:pPr>
      <w:r w:rsidRPr="002C33EF">
        <w:rPr>
          <w:rFonts w:ascii="Arial" w:hAnsi="Arial" w:cs="Arial"/>
        </w:rPr>
        <w:t xml:space="preserve">El grado de claridad desde el punto de vista teórico - formal que tienen los docentes de la concepción sobre la relación entre educación - instrucción dentro del proceso pedagógico. </w:t>
      </w:r>
    </w:p>
    <w:p w14:paraId="604D5B34" w14:textId="77777777" w:rsidR="002C33EF" w:rsidRDefault="00EE17F3" w:rsidP="00EE17F3">
      <w:pPr>
        <w:pStyle w:val="Prrafodelista"/>
        <w:numPr>
          <w:ilvl w:val="0"/>
          <w:numId w:val="27"/>
        </w:numPr>
        <w:rPr>
          <w:rFonts w:ascii="Arial" w:hAnsi="Arial" w:cs="Arial"/>
        </w:rPr>
      </w:pPr>
      <w:r w:rsidRPr="002C33EF">
        <w:rPr>
          <w:rFonts w:ascii="Arial" w:hAnsi="Arial" w:cs="Arial"/>
        </w:rPr>
        <w:t>La representación simbólica conceptual de que se parte para organizar el proceso de transmisión de conocimientos que es objeto de apropiación por parte de los estudiantes.</w:t>
      </w:r>
    </w:p>
    <w:p w14:paraId="12B0BCF3" w14:textId="77777777" w:rsidR="00EE17F3" w:rsidRPr="002C33EF" w:rsidRDefault="00EE17F3" w:rsidP="00EE17F3">
      <w:pPr>
        <w:pStyle w:val="Prrafodelista"/>
        <w:numPr>
          <w:ilvl w:val="0"/>
          <w:numId w:val="27"/>
        </w:numPr>
        <w:rPr>
          <w:rFonts w:ascii="Arial" w:hAnsi="Arial" w:cs="Arial"/>
        </w:rPr>
      </w:pPr>
      <w:r w:rsidRPr="002C33EF">
        <w:rPr>
          <w:rFonts w:ascii="Arial" w:hAnsi="Arial" w:cs="Arial"/>
        </w:rPr>
        <w:t xml:space="preserve">La contradicción entre posibilidad de acceso de todos a la enseñanza y la individualización de </w:t>
      </w:r>
      <w:r w:rsidR="002C33EF" w:rsidRPr="002C33EF">
        <w:rPr>
          <w:rFonts w:ascii="Arial" w:hAnsi="Arial" w:cs="Arial"/>
        </w:rPr>
        <w:t>esta</w:t>
      </w:r>
      <w:r w:rsidRPr="002C33EF">
        <w:rPr>
          <w:rFonts w:ascii="Arial" w:hAnsi="Arial" w:cs="Arial"/>
        </w:rPr>
        <w:t xml:space="preserve">. </w:t>
      </w:r>
    </w:p>
    <w:p w14:paraId="214D6EB3" w14:textId="77777777" w:rsidR="00EE17F3" w:rsidRPr="002C33EF" w:rsidRDefault="00DE5B7D" w:rsidP="002C33EF">
      <w:pPr>
        <w:jc w:val="center"/>
        <w:rPr>
          <w:rFonts w:ascii="Arial" w:hAnsi="Arial" w:cs="Arial"/>
          <w:b/>
          <w:bCs/>
        </w:rPr>
      </w:pPr>
      <w:r w:rsidRPr="002C33EF">
        <w:rPr>
          <w:rFonts w:ascii="Arial" w:hAnsi="Arial" w:cs="Arial"/>
          <w:b/>
          <w:bCs/>
        </w:rPr>
        <w:t>2</w:t>
      </w:r>
      <w:r w:rsidR="00EE17F3" w:rsidRPr="002C33EF">
        <w:rPr>
          <w:rFonts w:ascii="Arial" w:hAnsi="Arial" w:cs="Arial"/>
          <w:b/>
          <w:bCs/>
        </w:rPr>
        <w:t>.2. CONCEPTUALIZACIÓN TEÓRICO Y METODOLÓGICA DE LOS MODELOS PEDAGÓGICOS</w:t>
      </w:r>
    </w:p>
    <w:p w14:paraId="329C9A40" w14:textId="77777777" w:rsidR="00EE17F3" w:rsidRPr="00144DE8" w:rsidRDefault="00EE17F3" w:rsidP="00EE17F3">
      <w:pPr>
        <w:rPr>
          <w:rFonts w:ascii="Arial" w:hAnsi="Arial" w:cs="Arial"/>
        </w:rPr>
      </w:pPr>
      <w:r w:rsidRPr="00144DE8">
        <w:rPr>
          <w:rFonts w:ascii="Arial" w:hAnsi="Arial" w:cs="Arial"/>
        </w:rPr>
        <w:t>Reconocer el carácter social de la actividad humana</w:t>
      </w:r>
      <w:r w:rsidR="002C33EF">
        <w:rPr>
          <w:rFonts w:ascii="Arial" w:hAnsi="Arial" w:cs="Arial"/>
        </w:rPr>
        <w:t xml:space="preserve"> </w:t>
      </w:r>
      <w:r w:rsidRPr="00144DE8">
        <w:rPr>
          <w:rFonts w:ascii="Arial" w:hAnsi="Arial" w:cs="Arial"/>
        </w:rPr>
        <w:t>significa reconocer como producto al trabajo colectivo como transformador de sí mismo; proceso</w:t>
      </w:r>
      <w:r w:rsidR="002C33EF">
        <w:rPr>
          <w:rFonts w:ascii="Arial" w:hAnsi="Arial" w:cs="Arial"/>
        </w:rPr>
        <w:t xml:space="preserve"> </w:t>
      </w:r>
      <w:r w:rsidRPr="00144DE8">
        <w:rPr>
          <w:rFonts w:ascii="Arial" w:hAnsi="Arial" w:cs="Arial"/>
        </w:rPr>
        <w:t>consciente proyectado sobre la base de objetivos</w:t>
      </w:r>
      <w:r w:rsidR="002C33EF">
        <w:rPr>
          <w:rFonts w:ascii="Arial" w:hAnsi="Arial" w:cs="Arial"/>
        </w:rPr>
        <w:t xml:space="preserve"> </w:t>
      </w:r>
      <w:r w:rsidRPr="00144DE8">
        <w:rPr>
          <w:rFonts w:ascii="Arial" w:hAnsi="Arial" w:cs="Arial"/>
        </w:rPr>
        <w:t>que ha impuesto al hombre</w:t>
      </w:r>
      <w:r w:rsidR="00933D75">
        <w:rPr>
          <w:rFonts w:ascii="Arial" w:hAnsi="Arial" w:cs="Arial"/>
        </w:rPr>
        <w:t>.</w:t>
      </w:r>
    </w:p>
    <w:p w14:paraId="3CD65F31" w14:textId="77777777" w:rsidR="00EE17F3" w:rsidRPr="00144DE8" w:rsidRDefault="00EE17F3" w:rsidP="00EE17F3">
      <w:pPr>
        <w:rPr>
          <w:rFonts w:ascii="Arial" w:hAnsi="Arial" w:cs="Arial"/>
        </w:rPr>
      </w:pPr>
      <w:r w:rsidRPr="00144DE8">
        <w:rPr>
          <w:rFonts w:ascii="Arial" w:hAnsi="Arial" w:cs="Arial"/>
        </w:rPr>
        <w:t xml:space="preserve">La transmisión de valores culturales, ético y estéticos entendida como educación requiere también como actividad humana que es de la búsqueda de métodos, vías y procedimientos que la hagan más eficaz y efectiva </w:t>
      </w:r>
      <w:r w:rsidR="00933D75">
        <w:rPr>
          <w:rFonts w:ascii="Arial" w:hAnsi="Arial" w:cs="Arial"/>
        </w:rPr>
        <w:t>la realidad.</w:t>
      </w:r>
    </w:p>
    <w:p w14:paraId="070EC1C2" w14:textId="77777777" w:rsidR="00EE17F3" w:rsidRPr="00144DE8" w:rsidRDefault="00EE17F3" w:rsidP="00EE17F3">
      <w:pPr>
        <w:rPr>
          <w:rFonts w:ascii="Arial" w:hAnsi="Arial" w:cs="Arial"/>
        </w:rPr>
      </w:pPr>
      <w:r w:rsidRPr="00144DE8">
        <w:rPr>
          <w:rFonts w:ascii="Arial" w:hAnsi="Arial" w:cs="Arial"/>
        </w:rPr>
        <w:t xml:space="preserve">Desde </w:t>
      </w:r>
      <w:r w:rsidR="00933D75">
        <w:rPr>
          <w:rFonts w:ascii="Arial" w:hAnsi="Arial" w:cs="Arial"/>
        </w:rPr>
        <w:t>la psicología</w:t>
      </w:r>
      <w:r w:rsidRPr="00144DE8">
        <w:rPr>
          <w:rFonts w:ascii="Arial" w:hAnsi="Arial" w:cs="Arial"/>
        </w:rPr>
        <w:t xml:space="preserve"> la personalidad es el resultado de la interacción de múltiples influencias del medio social donde el individuo crece y se desarrolla</w:t>
      </w:r>
      <w:r w:rsidR="00933D75">
        <w:rPr>
          <w:rFonts w:ascii="Arial" w:hAnsi="Arial" w:cs="Arial"/>
        </w:rPr>
        <w:t>.</w:t>
      </w:r>
    </w:p>
    <w:p w14:paraId="5C2BD29E" w14:textId="77777777" w:rsidR="00EE17F3" w:rsidRPr="00933D75" w:rsidRDefault="00EE17F3" w:rsidP="00933D75">
      <w:pPr>
        <w:jc w:val="center"/>
        <w:rPr>
          <w:rFonts w:ascii="Arial" w:hAnsi="Arial" w:cs="Arial"/>
          <w:b/>
          <w:bCs/>
        </w:rPr>
      </w:pPr>
      <w:r w:rsidRPr="00933D75">
        <w:rPr>
          <w:rFonts w:ascii="Arial" w:hAnsi="Arial" w:cs="Arial"/>
          <w:b/>
          <w:bCs/>
        </w:rPr>
        <w:t>2.2.1. ALGUNAS DEFINICIONES RELACIONADAS CON EL TÉRMINO “MODELO”</w:t>
      </w:r>
    </w:p>
    <w:p w14:paraId="183BD882" w14:textId="77777777" w:rsidR="00E119E1" w:rsidRDefault="00EE17F3" w:rsidP="00E119E1">
      <w:pPr>
        <w:pStyle w:val="Prrafodelista"/>
        <w:numPr>
          <w:ilvl w:val="0"/>
          <w:numId w:val="28"/>
        </w:numPr>
        <w:rPr>
          <w:rFonts w:ascii="Arial" w:hAnsi="Arial" w:cs="Arial"/>
        </w:rPr>
      </w:pPr>
      <w:r w:rsidRPr="00933D75">
        <w:rPr>
          <w:rFonts w:ascii="Arial" w:hAnsi="Arial" w:cs="Arial"/>
          <w:b/>
          <w:bCs/>
        </w:rPr>
        <w:t>La modelación científica</w:t>
      </w:r>
      <w:r w:rsidR="00933D75" w:rsidRPr="00933D75">
        <w:rPr>
          <w:rFonts w:ascii="Arial" w:hAnsi="Arial" w:cs="Arial"/>
          <w:b/>
          <w:bCs/>
        </w:rPr>
        <w:t>:</w:t>
      </w:r>
      <w:r w:rsidRPr="00933D75">
        <w:rPr>
          <w:rFonts w:ascii="Arial" w:hAnsi="Arial" w:cs="Arial"/>
        </w:rPr>
        <w:t xml:space="preserve"> es un método que opera de forma práctica y teórica con un objeto</w:t>
      </w:r>
      <w:r w:rsidR="00933D75">
        <w:rPr>
          <w:rFonts w:ascii="Arial" w:hAnsi="Arial" w:cs="Arial"/>
        </w:rPr>
        <w:t xml:space="preserve">, </w:t>
      </w:r>
      <w:r w:rsidRPr="00933D75">
        <w:rPr>
          <w:rFonts w:ascii="Arial" w:hAnsi="Arial" w:cs="Arial"/>
        </w:rPr>
        <w:t>ofrece en última instancia información sobre el objeto que nos interesa</w:t>
      </w:r>
      <w:r w:rsidR="00933D75">
        <w:rPr>
          <w:rFonts w:ascii="Arial" w:hAnsi="Arial" w:cs="Arial"/>
        </w:rPr>
        <w:t xml:space="preserve"> y </w:t>
      </w:r>
      <w:r w:rsidRPr="00933D75">
        <w:rPr>
          <w:rFonts w:ascii="Arial" w:hAnsi="Arial" w:cs="Arial"/>
        </w:rPr>
        <w:t>permite simplificar, construir, optimizar la actividad teórica, práctica y valorativa del hombre es un instrumento para predecir acontecimientos que no han sido observados aún.</w:t>
      </w:r>
    </w:p>
    <w:p w14:paraId="4AEDB649" w14:textId="77777777" w:rsidR="00C602C8" w:rsidRPr="00E119E1" w:rsidRDefault="00EE17F3" w:rsidP="00E119E1">
      <w:pPr>
        <w:pStyle w:val="Prrafodelista"/>
        <w:numPr>
          <w:ilvl w:val="0"/>
          <w:numId w:val="28"/>
        </w:numPr>
        <w:rPr>
          <w:rFonts w:ascii="Arial" w:hAnsi="Arial" w:cs="Arial"/>
        </w:rPr>
      </w:pPr>
      <w:r w:rsidRPr="00E119E1">
        <w:rPr>
          <w:rFonts w:ascii="Arial" w:hAnsi="Arial" w:cs="Arial"/>
          <w:b/>
          <w:bCs/>
        </w:rPr>
        <w:t xml:space="preserve">Modelo: </w:t>
      </w:r>
      <w:r w:rsidRPr="00E119E1">
        <w:rPr>
          <w:rFonts w:ascii="Arial" w:hAnsi="Arial" w:cs="Arial"/>
        </w:rPr>
        <w:t>es la imagen del conjunto de relaciones que definen un fenómeno con miras a su mejor entendimiento. Es la interpretación explícita de lo que uno entiende de una situación</w:t>
      </w:r>
      <w:r w:rsidR="00C602C8" w:rsidRPr="00E119E1">
        <w:rPr>
          <w:rFonts w:ascii="Arial" w:hAnsi="Arial" w:cs="Arial"/>
        </w:rPr>
        <w:t>. Es</w:t>
      </w:r>
      <w:r w:rsidRPr="00E119E1">
        <w:rPr>
          <w:rFonts w:ascii="Arial" w:hAnsi="Arial" w:cs="Arial"/>
        </w:rPr>
        <w:t xml:space="preserve"> una descripción de entidades, procesos, atributos y las relaciones entre ellas. Puede ser descriptivo o </w:t>
      </w:r>
      <w:r w:rsidR="00C602C8" w:rsidRPr="00E119E1">
        <w:rPr>
          <w:rFonts w:ascii="Arial" w:hAnsi="Arial" w:cs="Arial"/>
        </w:rPr>
        <w:t>ilustrativo, pero</w:t>
      </w:r>
      <w:r w:rsidRPr="00E119E1">
        <w:rPr>
          <w:rFonts w:ascii="Arial" w:hAnsi="Arial" w:cs="Arial"/>
        </w:rPr>
        <w:t xml:space="preserve"> debe ser útil. </w:t>
      </w:r>
    </w:p>
    <w:p w14:paraId="1C76FE2A" w14:textId="77777777" w:rsidR="00EE17F3" w:rsidRPr="00C602C8" w:rsidRDefault="00EE17F3" w:rsidP="00C602C8">
      <w:pPr>
        <w:rPr>
          <w:rFonts w:ascii="Arial" w:hAnsi="Arial" w:cs="Arial"/>
          <w:b/>
          <w:bCs/>
          <w:u w:val="single"/>
        </w:rPr>
      </w:pPr>
      <w:r w:rsidRPr="00C602C8">
        <w:rPr>
          <w:rFonts w:ascii="Arial" w:hAnsi="Arial" w:cs="Arial"/>
          <w:u w:val="single"/>
        </w:rPr>
        <w:t xml:space="preserve">La definición de modelo revela sus funciones: </w:t>
      </w:r>
    </w:p>
    <w:p w14:paraId="1C015D76" w14:textId="77777777" w:rsidR="00C602C8" w:rsidRDefault="00EE17F3" w:rsidP="00EE17F3">
      <w:pPr>
        <w:pStyle w:val="Prrafodelista"/>
        <w:numPr>
          <w:ilvl w:val="0"/>
          <w:numId w:val="29"/>
        </w:numPr>
        <w:rPr>
          <w:rFonts w:ascii="Arial" w:hAnsi="Arial" w:cs="Arial"/>
        </w:rPr>
      </w:pPr>
      <w:r w:rsidRPr="00C602C8">
        <w:rPr>
          <w:rFonts w:ascii="Arial" w:hAnsi="Arial" w:cs="Arial"/>
          <w:b/>
          <w:bCs/>
        </w:rPr>
        <w:t>Interpretación:</w:t>
      </w:r>
      <w:r w:rsidRPr="00C602C8">
        <w:rPr>
          <w:rFonts w:ascii="Arial" w:hAnsi="Arial" w:cs="Arial"/>
        </w:rPr>
        <w:t xml:space="preserve"> explicar, representar los aspectos más significativos del objeto de forma simplificada. </w:t>
      </w:r>
    </w:p>
    <w:p w14:paraId="7B6B474A" w14:textId="77777777" w:rsidR="00C602C8" w:rsidRDefault="00EE17F3" w:rsidP="00EE17F3">
      <w:pPr>
        <w:pStyle w:val="Prrafodelista"/>
        <w:numPr>
          <w:ilvl w:val="0"/>
          <w:numId w:val="29"/>
        </w:numPr>
        <w:rPr>
          <w:rFonts w:ascii="Arial" w:hAnsi="Arial" w:cs="Arial"/>
        </w:rPr>
      </w:pPr>
      <w:r w:rsidRPr="00C602C8">
        <w:rPr>
          <w:rFonts w:ascii="Arial" w:hAnsi="Arial" w:cs="Arial"/>
          <w:b/>
          <w:bCs/>
        </w:rPr>
        <w:lastRenderedPageBreak/>
        <w:t>Diseño:</w:t>
      </w:r>
      <w:r w:rsidR="00C602C8">
        <w:rPr>
          <w:rFonts w:ascii="Arial" w:hAnsi="Arial" w:cs="Arial"/>
        </w:rPr>
        <w:t xml:space="preserve"> </w:t>
      </w:r>
      <w:r w:rsidRPr="00C602C8">
        <w:rPr>
          <w:rFonts w:ascii="Arial" w:hAnsi="Arial" w:cs="Arial"/>
        </w:rPr>
        <w:t xml:space="preserve">proyectar, delinear los rasgos más importantes. </w:t>
      </w:r>
    </w:p>
    <w:p w14:paraId="5D9AD067" w14:textId="77777777" w:rsidR="00EE17F3" w:rsidRPr="00C602C8" w:rsidRDefault="00EE17F3" w:rsidP="00EE17F3">
      <w:pPr>
        <w:pStyle w:val="Prrafodelista"/>
        <w:numPr>
          <w:ilvl w:val="0"/>
          <w:numId w:val="29"/>
        </w:numPr>
        <w:rPr>
          <w:rFonts w:ascii="Arial" w:hAnsi="Arial" w:cs="Arial"/>
        </w:rPr>
      </w:pPr>
      <w:r w:rsidRPr="00C602C8">
        <w:rPr>
          <w:rFonts w:ascii="Arial" w:hAnsi="Arial" w:cs="Arial"/>
          <w:b/>
          <w:bCs/>
        </w:rPr>
        <w:t>Ajuste:</w:t>
      </w:r>
      <w:r w:rsidRPr="00C602C8">
        <w:rPr>
          <w:rFonts w:ascii="Arial" w:hAnsi="Arial" w:cs="Arial"/>
        </w:rPr>
        <w:t xml:space="preserve"> adaptar, acomodar, conformar para optimizar en la actividad práctica.</w:t>
      </w:r>
    </w:p>
    <w:p w14:paraId="1739D643" w14:textId="77777777" w:rsidR="00EE17F3" w:rsidRPr="00C602C8" w:rsidRDefault="00EE17F3" w:rsidP="00EE17F3">
      <w:pPr>
        <w:rPr>
          <w:rFonts w:ascii="Arial" w:hAnsi="Arial" w:cs="Arial"/>
          <w:u w:val="single"/>
        </w:rPr>
      </w:pPr>
      <w:r w:rsidRPr="00C602C8">
        <w:rPr>
          <w:rFonts w:ascii="Arial" w:hAnsi="Arial" w:cs="Arial"/>
          <w:u w:val="single"/>
        </w:rPr>
        <w:t xml:space="preserve">Tipología de modelos: </w:t>
      </w:r>
    </w:p>
    <w:p w14:paraId="20DD8FD3" w14:textId="77777777" w:rsidR="00C602C8" w:rsidRDefault="00EE17F3" w:rsidP="00EE17F3">
      <w:pPr>
        <w:pStyle w:val="Prrafodelista"/>
        <w:numPr>
          <w:ilvl w:val="0"/>
          <w:numId w:val="30"/>
        </w:numPr>
        <w:rPr>
          <w:rFonts w:ascii="Arial" w:hAnsi="Arial" w:cs="Arial"/>
        </w:rPr>
      </w:pPr>
      <w:r w:rsidRPr="00C602C8">
        <w:rPr>
          <w:rFonts w:ascii="Arial" w:hAnsi="Arial" w:cs="Arial"/>
          <w:b/>
          <w:bCs/>
        </w:rPr>
        <w:t>Modelo centrado en el comportamiento del docente en el aula:</w:t>
      </w:r>
      <w:r w:rsidR="00C602C8" w:rsidRPr="00C602C8">
        <w:rPr>
          <w:rFonts w:ascii="Arial" w:hAnsi="Arial" w:cs="Arial"/>
          <w:b/>
          <w:bCs/>
        </w:rPr>
        <w:t xml:space="preserve"> </w:t>
      </w:r>
      <w:r w:rsidR="00C602C8">
        <w:rPr>
          <w:rFonts w:ascii="Arial" w:hAnsi="Arial" w:cs="Arial"/>
        </w:rPr>
        <w:t>é</w:t>
      </w:r>
      <w:r w:rsidRPr="00C602C8">
        <w:rPr>
          <w:rFonts w:ascii="Arial" w:hAnsi="Arial" w:cs="Arial"/>
        </w:rPr>
        <w:t xml:space="preserve">ste propone que la evaluación de la eficacia </w:t>
      </w:r>
      <w:r w:rsidR="00C602C8" w:rsidRPr="00C602C8">
        <w:rPr>
          <w:rFonts w:ascii="Arial" w:hAnsi="Arial" w:cs="Arial"/>
        </w:rPr>
        <w:t xml:space="preserve">y </w:t>
      </w:r>
      <w:r w:rsidRPr="00C602C8">
        <w:rPr>
          <w:rFonts w:ascii="Arial" w:hAnsi="Arial" w:cs="Arial"/>
        </w:rPr>
        <w:t xml:space="preserve">capacidad del docente para crear un ambiente favorable para el aprendizaje en el aula. </w:t>
      </w:r>
    </w:p>
    <w:p w14:paraId="6EE35011" w14:textId="77777777" w:rsidR="00C602C8" w:rsidRPr="00C602C8" w:rsidRDefault="00EE17F3" w:rsidP="00EE17F3">
      <w:pPr>
        <w:pStyle w:val="Prrafodelista"/>
        <w:numPr>
          <w:ilvl w:val="0"/>
          <w:numId w:val="30"/>
        </w:numPr>
        <w:rPr>
          <w:rFonts w:ascii="Arial" w:hAnsi="Arial" w:cs="Arial"/>
          <w:b/>
          <w:bCs/>
        </w:rPr>
      </w:pPr>
      <w:r w:rsidRPr="00C602C8">
        <w:rPr>
          <w:rFonts w:ascii="Arial" w:hAnsi="Arial" w:cs="Arial"/>
          <w:b/>
          <w:bCs/>
        </w:rPr>
        <w:t xml:space="preserve">Modelo centrado en el perfil del maestro: </w:t>
      </w:r>
      <w:r w:rsidR="00C602C8">
        <w:rPr>
          <w:rFonts w:ascii="Arial" w:hAnsi="Arial" w:cs="Arial"/>
        </w:rPr>
        <w:t>con</w:t>
      </w:r>
      <w:r w:rsidRPr="00C602C8">
        <w:rPr>
          <w:rFonts w:ascii="Arial" w:hAnsi="Arial" w:cs="Arial"/>
        </w:rPr>
        <w:t>siste en evaluar el desempeño de un docente</w:t>
      </w:r>
      <w:r w:rsidR="00C602C8">
        <w:rPr>
          <w:rFonts w:ascii="Arial" w:hAnsi="Arial" w:cs="Arial"/>
        </w:rPr>
        <w:t xml:space="preserve">, </w:t>
      </w:r>
      <w:r w:rsidRPr="00C602C8">
        <w:rPr>
          <w:rFonts w:ascii="Arial" w:hAnsi="Arial" w:cs="Arial"/>
        </w:rPr>
        <w:t>según un perfil previamente determinado, de lo que constituye un profesor ideal.</w:t>
      </w:r>
    </w:p>
    <w:p w14:paraId="218381C8" w14:textId="77777777" w:rsidR="00C602C8" w:rsidRPr="00C602C8" w:rsidRDefault="00EE17F3" w:rsidP="00EE17F3">
      <w:pPr>
        <w:pStyle w:val="Prrafodelista"/>
        <w:numPr>
          <w:ilvl w:val="0"/>
          <w:numId w:val="30"/>
        </w:numPr>
        <w:rPr>
          <w:rFonts w:ascii="Arial" w:hAnsi="Arial" w:cs="Arial"/>
          <w:b/>
          <w:bCs/>
        </w:rPr>
      </w:pPr>
      <w:r w:rsidRPr="00C602C8">
        <w:rPr>
          <w:rFonts w:ascii="Arial" w:hAnsi="Arial" w:cs="Arial"/>
          <w:b/>
          <w:bCs/>
        </w:rPr>
        <w:t xml:space="preserve">Modelo centrado en los resultados obtenidos: </w:t>
      </w:r>
      <w:r w:rsidR="00C602C8">
        <w:rPr>
          <w:rFonts w:ascii="Arial" w:hAnsi="Arial" w:cs="Arial"/>
        </w:rPr>
        <w:t>c</w:t>
      </w:r>
      <w:r w:rsidRPr="00C602C8">
        <w:rPr>
          <w:rFonts w:ascii="Arial" w:hAnsi="Arial" w:cs="Arial"/>
        </w:rPr>
        <w:t xml:space="preserve">onsiste en evaluar el desempeño docente mediante </w:t>
      </w:r>
      <w:r w:rsidR="00C602C8">
        <w:rPr>
          <w:rFonts w:ascii="Arial" w:hAnsi="Arial" w:cs="Arial"/>
        </w:rPr>
        <w:t>l</w:t>
      </w:r>
      <w:r w:rsidRPr="00C602C8">
        <w:rPr>
          <w:rFonts w:ascii="Arial" w:hAnsi="Arial" w:cs="Arial"/>
        </w:rPr>
        <w:t>o</w:t>
      </w:r>
      <w:r w:rsidR="00C602C8">
        <w:rPr>
          <w:rFonts w:ascii="Arial" w:hAnsi="Arial" w:cs="Arial"/>
        </w:rPr>
        <w:t>s</w:t>
      </w:r>
      <w:r w:rsidRPr="00C602C8">
        <w:rPr>
          <w:rFonts w:ascii="Arial" w:hAnsi="Arial" w:cs="Arial"/>
        </w:rPr>
        <w:t xml:space="preserve"> resultados alcanzados por sus estudiantes.</w:t>
      </w:r>
    </w:p>
    <w:p w14:paraId="4D1694D2" w14:textId="77777777" w:rsidR="00C602C8" w:rsidRPr="00C602C8" w:rsidRDefault="00EE17F3" w:rsidP="00EE17F3">
      <w:pPr>
        <w:pStyle w:val="Prrafodelista"/>
        <w:numPr>
          <w:ilvl w:val="0"/>
          <w:numId w:val="30"/>
        </w:numPr>
        <w:rPr>
          <w:rFonts w:ascii="Arial" w:hAnsi="Arial" w:cs="Arial"/>
          <w:b/>
          <w:bCs/>
        </w:rPr>
      </w:pPr>
      <w:r w:rsidRPr="00C602C8">
        <w:rPr>
          <w:rFonts w:ascii="Arial" w:hAnsi="Arial" w:cs="Arial"/>
          <w:b/>
          <w:bCs/>
        </w:rPr>
        <w:t xml:space="preserve">Modelo de contexto, insumo, proceso y producto: </w:t>
      </w:r>
      <w:r w:rsidRPr="00C602C8">
        <w:rPr>
          <w:rFonts w:ascii="Arial" w:hAnsi="Arial" w:cs="Arial"/>
        </w:rPr>
        <w:t xml:space="preserve">evaluación de la calidad de los sistemas educacionales, </w:t>
      </w:r>
      <w:r w:rsidR="00C602C8">
        <w:rPr>
          <w:rFonts w:ascii="Arial" w:hAnsi="Arial" w:cs="Arial"/>
        </w:rPr>
        <w:t xml:space="preserve">donde </w:t>
      </w:r>
      <w:r w:rsidRPr="00C602C8">
        <w:rPr>
          <w:rFonts w:ascii="Arial" w:hAnsi="Arial" w:cs="Arial"/>
        </w:rPr>
        <w:t>a cada variable se le hace corresponder sus</w:t>
      </w:r>
      <w:r w:rsidR="00C602C8">
        <w:rPr>
          <w:rFonts w:ascii="Arial" w:hAnsi="Arial" w:cs="Arial"/>
        </w:rPr>
        <w:t xml:space="preserve"> </w:t>
      </w:r>
      <w:r w:rsidRPr="00C602C8">
        <w:rPr>
          <w:rFonts w:ascii="Arial" w:hAnsi="Arial" w:cs="Arial"/>
        </w:rPr>
        <w:t xml:space="preserve">dimensiones e indicadores. </w:t>
      </w:r>
    </w:p>
    <w:p w14:paraId="76581AD8" w14:textId="77777777" w:rsidR="00C602C8" w:rsidRPr="00C602C8" w:rsidRDefault="00EE17F3" w:rsidP="00EE17F3">
      <w:pPr>
        <w:pStyle w:val="Prrafodelista"/>
        <w:numPr>
          <w:ilvl w:val="0"/>
          <w:numId w:val="30"/>
        </w:numPr>
        <w:rPr>
          <w:rFonts w:ascii="Arial" w:hAnsi="Arial" w:cs="Arial"/>
          <w:b/>
          <w:bCs/>
        </w:rPr>
      </w:pPr>
      <w:r w:rsidRPr="00C602C8">
        <w:rPr>
          <w:rFonts w:ascii="Arial" w:hAnsi="Arial" w:cs="Arial"/>
          <w:b/>
          <w:bCs/>
        </w:rPr>
        <w:t>Modelo de la práctica reflexiva:</w:t>
      </w:r>
      <w:r w:rsidR="00C602C8">
        <w:rPr>
          <w:rFonts w:ascii="Arial" w:hAnsi="Arial" w:cs="Arial"/>
          <w:b/>
          <w:bCs/>
        </w:rPr>
        <w:t xml:space="preserve"> </w:t>
      </w:r>
      <w:r w:rsidRPr="00C602C8">
        <w:rPr>
          <w:rFonts w:ascii="Arial" w:hAnsi="Arial" w:cs="Arial"/>
        </w:rPr>
        <w:t>parte del principio causa-efecto-toma de decisión y es un procedimiento que se lleva a cabo en todo momento por los propios ejecutore</w:t>
      </w:r>
      <w:r w:rsidR="00C602C8">
        <w:rPr>
          <w:rFonts w:ascii="Arial" w:hAnsi="Arial" w:cs="Arial"/>
        </w:rPr>
        <w:t>s.</w:t>
      </w:r>
    </w:p>
    <w:p w14:paraId="2D0AD984" w14:textId="77777777" w:rsidR="00E119E1" w:rsidRPr="00E119E1" w:rsidRDefault="00EE17F3" w:rsidP="00EE17F3">
      <w:pPr>
        <w:pStyle w:val="Prrafodelista"/>
        <w:numPr>
          <w:ilvl w:val="0"/>
          <w:numId w:val="30"/>
        </w:numPr>
        <w:rPr>
          <w:rFonts w:ascii="Arial" w:hAnsi="Arial" w:cs="Arial"/>
          <w:b/>
          <w:bCs/>
        </w:rPr>
      </w:pPr>
      <w:r w:rsidRPr="00C602C8">
        <w:rPr>
          <w:rFonts w:ascii="Arial" w:hAnsi="Arial" w:cs="Arial"/>
          <w:b/>
          <w:bCs/>
        </w:rPr>
        <w:t>Modelo didáctico:</w:t>
      </w:r>
      <w:r w:rsidR="00C602C8">
        <w:rPr>
          <w:rFonts w:ascii="Arial" w:hAnsi="Arial" w:cs="Arial"/>
          <w:b/>
          <w:bCs/>
        </w:rPr>
        <w:t xml:space="preserve"> </w:t>
      </w:r>
      <w:r w:rsidR="00C602C8">
        <w:rPr>
          <w:rFonts w:ascii="Arial" w:hAnsi="Arial" w:cs="Arial"/>
        </w:rPr>
        <w:t>e</w:t>
      </w:r>
      <w:r w:rsidRPr="00C602C8">
        <w:rPr>
          <w:rFonts w:ascii="Arial" w:hAnsi="Arial" w:cs="Arial"/>
        </w:rPr>
        <w:t>stá integrado por el conjunto de estrategias y normas propuestas por pedagogos para organizar y dirigir el proceso educativo. En dicho modelo se determina el qué, por qué, para qué, cómo, dónde, cuándo, para quién, con quién, y con qué se debe desarrollar el proceso de enseñanza – aprendizaje.</w:t>
      </w:r>
    </w:p>
    <w:p w14:paraId="144758F9" w14:textId="77777777" w:rsidR="00E119E1" w:rsidRPr="00E119E1" w:rsidRDefault="00EE17F3" w:rsidP="00EE17F3">
      <w:pPr>
        <w:pStyle w:val="Prrafodelista"/>
        <w:numPr>
          <w:ilvl w:val="0"/>
          <w:numId w:val="30"/>
        </w:numPr>
        <w:rPr>
          <w:rFonts w:ascii="Arial" w:hAnsi="Arial" w:cs="Arial"/>
          <w:b/>
          <w:bCs/>
        </w:rPr>
      </w:pPr>
      <w:r w:rsidRPr="00E119E1">
        <w:rPr>
          <w:rFonts w:ascii="Arial" w:hAnsi="Arial" w:cs="Arial"/>
          <w:b/>
          <w:bCs/>
        </w:rPr>
        <w:t xml:space="preserve">Diseño didáctico: </w:t>
      </w:r>
      <w:r w:rsidRPr="00E119E1">
        <w:rPr>
          <w:rFonts w:ascii="Arial" w:hAnsi="Arial" w:cs="Arial"/>
        </w:rPr>
        <w:t xml:space="preserve">está integrado por un conjunto de proyectos de medios de ambiente de aprendizaje en que los sujetos que aprenden pueden elaborar objetiva y subjetivamente importantes tareas de aprendizaje. </w:t>
      </w:r>
    </w:p>
    <w:p w14:paraId="102D0EE5" w14:textId="77777777" w:rsidR="00EE17F3" w:rsidRPr="00E119E1" w:rsidRDefault="00EE17F3" w:rsidP="00EE17F3">
      <w:pPr>
        <w:pStyle w:val="Prrafodelista"/>
        <w:numPr>
          <w:ilvl w:val="0"/>
          <w:numId w:val="30"/>
        </w:numPr>
        <w:rPr>
          <w:rFonts w:ascii="Arial" w:hAnsi="Arial" w:cs="Arial"/>
          <w:b/>
          <w:bCs/>
        </w:rPr>
      </w:pPr>
      <w:r w:rsidRPr="00E119E1">
        <w:rPr>
          <w:rFonts w:ascii="Arial" w:hAnsi="Arial" w:cs="Arial"/>
          <w:b/>
          <w:bCs/>
        </w:rPr>
        <w:t xml:space="preserve">Modelo educativo: </w:t>
      </w:r>
      <w:r w:rsidRPr="00E119E1">
        <w:rPr>
          <w:rFonts w:ascii="Arial" w:hAnsi="Arial" w:cs="Arial"/>
        </w:rPr>
        <w:t>implica la política educativa, la filosofía de la educación y la concepción teórica sobre educación.</w:t>
      </w:r>
    </w:p>
    <w:p w14:paraId="2BA110C7" w14:textId="77777777" w:rsidR="00EE17F3" w:rsidRPr="00144DE8" w:rsidRDefault="00E119E1" w:rsidP="00EE17F3">
      <w:pPr>
        <w:rPr>
          <w:rFonts w:ascii="Arial" w:hAnsi="Arial" w:cs="Arial"/>
        </w:rPr>
      </w:pPr>
      <w:r>
        <w:rPr>
          <w:rFonts w:ascii="Arial" w:hAnsi="Arial" w:cs="Arial"/>
        </w:rPr>
        <w:t xml:space="preserve">Se </w:t>
      </w:r>
      <w:r w:rsidR="00EE17F3" w:rsidRPr="00144DE8">
        <w:rPr>
          <w:rFonts w:ascii="Arial" w:hAnsi="Arial" w:cs="Arial"/>
        </w:rPr>
        <w:t>hace evidente la diversidad de conceptos determinantes asociados a la definición de modelo pedagógico</w:t>
      </w:r>
      <w:r>
        <w:rPr>
          <w:rFonts w:ascii="Arial" w:hAnsi="Arial" w:cs="Arial"/>
        </w:rPr>
        <w:t xml:space="preserve"> y a</w:t>
      </w:r>
      <w:r w:rsidR="00EE17F3" w:rsidRPr="00144DE8">
        <w:rPr>
          <w:rFonts w:ascii="Arial" w:hAnsi="Arial" w:cs="Arial"/>
        </w:rPr>
        <w:t>sumir una definición operativa implica declarar de qué presupuestos teóricos se parten, en los que se deje claro el término pedagógico</w:t>
      </w:r>
      <w:r>
        <w:rPr>
          <w:rFonts w:ascii="Arial" w:hAnsi="Arial" w:cs="Arial"/>
        </w:rPr>
        <w:t>.</w:t>
      </w:r>
      <w:r w:rsidR="00EE17F3" w:rsidRPr="00144DE8">
        <w:rPr>
          <w:rFonts w:ascii="Arial" w:hAnsi="Arial" w:cs="Arial"/>
        </w:rPr>
        <w:t xml:space="preserve"> </w:t>
      </w:r>
    </w:p>
    <w:p w14:paraId="5D0D74DD" w14:textId="77777777" w:rsidR="00EE17F3" w:rsidRPr="00E119E1" w:rsidRDefault="00EE17F3" w:rsidP="00E119E1">
      <w:pPr>
        <w:jc w:val="center"/>
        <w:rPr>
          <w:rFonts w:ascii="Arial" w:hAnsi="Arial" w:cs="Arial"/>
          <w:b/>
          <w:bCs/>
        </w:rPr>
      </w:pPr>
      <w:r w:rsidRPr="00E119E1">
        <w:rPr>
          <w:rFonts w:ascii="Arial" w:hAnsi="Arial" w:cs="Arial"/>
          <w:b/>
          <w:bCs/>
        </w:rPr>
        <w:t>2.2.2. DEFINICIÓN DEL CONCEPTO MODELO PEDAGÓGICO</w:t>
      </w:r>
    </w:p>
    <w:p w14:paraId="68492291" w14:textId="77777777" w:rsidR="00EE17F3" w:rsidRPr="00144DE8" w:rsidRDefault="00EE17F3" w:rsidP="00EE17F3">
      <w:pPr>
        <w:rPr>
          <w:rFonts w:ascii="Arial" w:hAnsi="Arial" w:cs="Arial"/>
        </w:rPr>
      </w:pPr>
      <w:r w:rsidRPr="00144DE8">
        <w:rPr>
          <w:rFonts w:ascii="Arial" w:hAnsi="Arial" w:cs="Arial"/>
        </w:rPr>
        <w:t xml:space="preserve">La pedagogía es una ciencia que estudia la educación como sistema de influencias organizadas y dirigidas conscientemente.  </w:t>
      </w:r>
    </w:p>
    <w:p w14:paraId="58BFFE2C" w14:textId="77777777" w:rsidR="00EE17F3" w:rsidRPr="00E119E1" w:rsidRDefault="00EE17F3" w:rsidP="00EE17F3">
      <w:pPr>
        <w:rPr>
          <w:rFonts w:ascii="Arial" w:hAnsi="Arial" w:cs="Arial"/>
          <w:b/>
          <w:bCs/>
        </w:rPr>
      </w:pPr>
      <w:r w:rsidRPr="00E119E1">
        <w:rPr>
          <w:rFonts w:ascii="Arial" w:hAnsi="Arial" w:cs="Arial"/>
          <w:b/>
          <w:bCs/>
        </w:rPr>
        <w:t xml:space="preserve">Funciones de la Pedagogía: </w:t>
      </w:r>
    </w:p>
    <w:p w14:paraId="5886D498" w14:textId="77777777" w:rsidR="00EE17F3" w:rsidRPr="00E119E1" w:rsidRDefault="00EE17F3" w:rsidP="00EE17F3">
      <w:pPr>
        <w:pStyle w:val="Prrafodelista"/>
        <w:numPr>
          <w:ilvl w:val="0"/>
          <w:numId w:val="31"/>
        </w:numPr>
        <w:rPr>
          <w:rFonts w:ascii="Arial" w:hAnsi="Arial" w:cs="Arial"/>
        </w:rPr>
      </w:pPr>
      <w:r w:rsidRPr="00E119E1">
        <w:rPr>
          <w:rFonts w:ascii="Arial" w:hAnsi="Arial" w:cs="Arial"/>
          <w:b/>
          <w:bCs/>
        </w:rPr>
        <w:t>Teórica:</w:t>
      </w:r>
      <w:r w:rsidRPr="00E119E1">
        <w:rPr>
          <w:rFonts w:ascii="Arial" w:hAnsi="Arial" w:cs="Arial"/>
        </w:rPr>
        <w:t xml:space="preserve"> </w:t>
      </w:r>
      <w:r w:rsidR="00E119E1">
        <w:rPr>
          <w:rFonts w:ascii="Arial" w:hAnsi="Arial" w:cs="Arial"/>
        </w:rPr>
        <w:t>a</w:t>
      </w:r>
      <w:r w:rsidRPr="00E119E1">
        <w:rPr>
          <w:rFonts w:ascii="Arial" w:hAnsi="Arial" w:cs="Arial"/>
        </w:rPr>
        <w:t xml:space="preserve">nálisis teórico de las regularidades de la educación para elaborar las bases de la política educativa, actividad práctica de maestros y educandos. </w:t>
      </w:r>
    </w:p>
    <w:p w14:paraId="4796B9AA" w14:textId="77777777" w:rsidR="00E119E1" w:rsidRPr="00E119E1" w:rsidRDefault="00EE17F3" w:rsidP="00EE17F3">
      <w:pPr>
        <w:pStyle w:val="Prrafodelista"/>
        <w:numPr>
          <w:ilvl w:val="0"/>
          <w:numId w:val="31"/>
        </w:numPr>
        <w:rPr>
          <w:rFonts w:ascii="Arial" w:hAnsi="Arial" w:cs="Arial"/>
          <w:b/>
          <w:bCs/>
        </w:rPr>
      </w:pPr>
      <w:r w:rsidRPr="00E119E1">
        <w:rPr>
          <w:rFonts w:ascii="Arial" w:hAnsi="Arial" w:cs="Arial"/>
          <w:b/>
          <w:bCs/>
        </w:rPr>
        <w:t xml:space="preserve">Práctica: </w:t>
      </w:r>
      <w:r w:rsidR="00E119E1">
        <w:rPr>
          <w:rFonts w:ascii="Arial" w:hAnsi="Arial" w:cs="Arial"/>
        </w:rPr>
        <w:t>i</w:t>
      </w:r>
      <w:r w:rsidRPr="00E119E1">
        <w:rPr>
          <w:rFonts w:ascii="Arial" w:hAnsi="Arial" w:cs="Arial"/>
        </w:rPr>
        <w:t xml:space="preserve">ntroducir experiencias prácticas para poder dar ayuda válida a maestros y educandos.  </w:t>
      </w:r>
    </w:p>
    <w:p w14:paraId="7C5D7E8E" w14:textId="77777777" w:rsidR="00EE17F3" w:rsidRPr="00E119E1" w:rsidRDefault="00EE17F3" w:rsidP="00EE17F3">
      <w:pPr>
        <w:pStyle w:val="Prrafodelista"/>
        <w:numPr>
          <w:ilvl w:val="0"/>
          <w:numId w:val="31"/>
        </w:numPr>
        <w:rPr>
          <w:rFonts w:ascii="Arial" w:hAnsi="Arial" w:cs="Arial"/>
          <w:b/>
          <w:bCs/>
        </w:rPr>
      </w:pPr>
      <w:r w:rsidRPr="00E119E1">
        <w:rPr>
          <w:rFonts w:ascii="Arial" w:hAnsi="Arial" w:cs="Arial"/>
          <w:b/>
          <w:bCs/>
        </w:rPr>
        <w:t xml:space="preserve">Pronóstico: </w:t>
      </w:r>
      <w:r w:rsidR="00E119E1">
        <w:rPr>
          <w:rFonts w:ascii="Arial" w:hAnsi="Arial" w:cs="Arial"/>
        </w:rPr>
        <w:t>e</w:t>
      </w:r>
      <w:r w:rsidRPr="00E119E1">
        <w:rPr>
          <w:rFonts w:ascii="Arial" w:hAnsi="Arial" w:cs="Arial"/>
        </w:rPr>
        <w:t>studia las tendencias de desarrollo y de perspectiva de la educación</w:t>
      </w:r>
      <w:r w:rsidR="00E119E1">
        <w:rPr>
          <w:rFonts w:ascii="Arial" w:hAnsi="Arial" w:cs="Arial"/>
        </w:rPr>
        <w:t xml:space="preserve">, </w:t>
      </w:r>
      <w:r w:rsidRPr="00E119E1">
        <w:rPr>
          <w:rFonts w:ascii="Arial" w:hAnsi="Arial" w:cs="Arial"/>
        </w:rPr>
        <w:t>es</w:t>
      </w:r>
      <w:r w:rsidR="00E119E1">
        <w:rPr>
          <w:rFonts w:ascii="Arial" w:hAnsi="Arial" w:cs="Arial"/>
        </w:rPr>
        <w:t xml:space="preserve"> una</w:t>
      </w:r>
      <w:r w:rsidRPr="00E119E1">
        <w:rPr>
          <w:rFonts w:ascii="Arial" w:hAnsi="Arial" w:cs="Arial"/>
        </w:rPr>
        <w:t xml:space="preserve"> condición para una planificación segura. </w:t>
      </w:r>
    </w:p>
    <w:p w14:paraId="29CCF896" w14:textId="77777777" w:rsidR="00EE17F3" w:rsidRPr="00144DE8" w:rsidRDefault="00EE17F3" w:rsidP="00EE17F3">
      <w:pPr>
        <w:rPr>
          <w:rFonts w:ascii="Arial" w:hAnsi="Arial" w:cs="Arial"/>
        </w:rPr>
      </w:pPr>
      <w:r w:rsidRPr="00144DE8">
        <w:rPr>
          <w:rFonts w:ascii="Arial" w:hAnsi="Arial" w:cs="Arial"/>
        </w:rPr>
        <w:lastRenderedPageBreak/>
        <w:t xml:space="preserve">El proceso pedagógico define a todos los procesos conscientes organizados y dirigidos a la formación de la personalidad que establece relaciones sociales activas entre educador y educandos, entre la influencia del educador y la actividad del educando. </w:t>
      </w:r>
    </w:p>
    <w:p w14:paraId="376954A8" w14:textId="77777777" w:rsidR="00EE17F3" w:rsidRPr="00E119E1" w:rsidRDefault="00EE17F3" w:rsidP="00E119E1">
      <w:pPr>
        <w:jc w:val="center"/>
        <w:rPr>
          <w:rFonts w:ascii="Arial" w:hAnsi="Arial" w:cs="Arial"/>
          <w:b/>
          <w:bCs/>
        </w:rPr>
      </w:pPr>
      <w:r w:rsidRPr="00E119E1">
        <w:rPr>
          <w:rFonts w:ascii="Arial" w:hAnsi="Arial" w:cs="Arial"/>
          <w:b/>
          <w:bCs/>
        </w:rPr>
        <w:t>Modelo pedagógico</w:t>
      </w:r>
    </w:p>
    <w:p w14:paraId="5EE1736B" w14:textId="77777777" w:rsidR="00EE17F3" w:rsidRPr="00144DE8" w:rsidRDefault="00EE17F3" w:rsidP="00EE17F3">
      <w:pPr>
        <w:rPr>
          <w:rFonts w:ascii="Arial" w:hAnsi="Arial" w:cs="Arial"/>
        </w:rPr>
      </w:pPr>
      <w:r w:rsidRPr="00144DE8">
        <w:rPr>
          <w:rFonts w:ascii="Arial" w:hAnsi="Arial" w:cs="Arial"/>
        </w:rPr>
        <w:t>El modelo pedagógico es una construcción teórico formal que fundamentada científica e ideológicamente interpreta, diseña y ajusta la realidad pedagógica que responde a una necesidad</w:t>
      </w:r>
      <w:r w:rsidR="00E119E1">
        <w:rPr>
          <w:rFonts w:ascii="Arial" w:hAnsi="Arial" w:cs="Arial"/>
        </w:rPr>
        <w:t>, i</w:t>
      </w:r>
      <w:r w:rsidRPr="00144DE8">
        <w:rPr>
          <w:rFonts w:ascii="Arial" w:hAnsi="Arial" w:cs="Arial"/>
        </w:rPr>
        <w:t>mplica el contenido de la enseñanza, el desarrollo del estudiante y las características de la práctica docen</w:t>
      </w:r>
      <w:r w:rsidR="00E119E1">
        <w:rPr>
          <w:rFonts w:ascii="Arial" w:hAnsi="Arial" w:cs="Arial"/>
        </w:rPr>
        <w:t xml:space="preserve">te, el cual </w:t>
      </w:r>
      <w:r w:rsidRPr="00144DE8">
        <w:rPr>
          <w:rFonts w:ascii="Arial" w:hAnsi="Arial" w:cs="Arial"/>
        </w:rPr>
        <w:t>pretende lograr aprendizajes y se concreta en el aula. E</w:t>
      </w:r>
      <w:r w:rsidR="00E119E1">
        <w:rPr>
          <w:rFonts w:ascii="Arial" w:hAnsi="Arial" w:cs="Arial"/>
        </w:rPr>
        <w:t>s</w:t>
      </w:r>
      <w:r w:rsidRPr="00144DE8">
        <w:rPr>
          <w:rFonts w:ascii="Arial" w:hAnsi="Arial" w:cs="Arial"/>
        </w:rPr>
        <w:t xml:space="preserve"> más que un paradigma que sirve para analizar, interpretar, comprender, orientar, dirigir y transformar la educación.  </w:t>
      </w:r>
    </w:p>
    <w:p w14:paraId="0A15A72B" w14:textId="77777777" w:rsidR="00EE17F3" w:rsidRPr="00144DE8" w:rsidRDefault="00EE17F3" w:rsidP="00EE17F3">
      <w:pPr>
        <w:rPr>
          <w:rFonts w:ascii="Arial" w:hAnsi="Arial" w:cs="Arial"/>
        </w:rPr>
      </w:pPr>
      <w:r w:rsidRPr="00144DE8">
        <w:rPr>
          <w:rFonts w:ascii="Arial" w:hAnsi="Arial" w:cs="Arial"/>
        </w:rPr>
        <w:t xml:space="preserve">Los modelos pedagógicos son representaciones ideales del mundo real de lo educativo, para explicar teóricamente su hacer. </w:t>
      </w:r>
    </w:p>
    <w:p w14:paraId="7BBAC12F" w14:textId="77777777" w:rsidR="00EE17F3" w:rsidRPr="00E119E1" w:rsidRDefault="00EE17F3" w:rsidP="00E119E1">
      <w:pPr>
        <w:jc w:val="center"/>
        <w:rPr>
          <w:rFonts w:ascii="Arial" w:hAnsi="Arial" w:cs="Arial"/>
          <w:b/>
          <w:bCs/>
        </w:rPr>
      </w:pPr>
      <w:r w:rsidRPr="00E119E1">
        <w:rPr>
          <w:rFonts w:ascii="Arial" w:hAnsi="Arial" w:cs="Arial"/>
          <w:b/>
          <w:bCs/>
        </w:rPr>
        <w:t>2.2.3. RASGOS GENERALES Y CRITERIOS DE LOS MODELOS PEDAGÓGICOS</w:t>
      </w:r>
    </w:p>
    <w:p w14:paraId="46921A7D" w14:textId="77777777" w:rsidR="00EE17F3" w:rsidRPr="00E119E1" w:rsidRDefault="00EE17F3" w:rsidP="00EE17F3">
      <w:pPr>
        <w:rPr>
          <w:rFonts w:ascii="Arial" w:hAnsi="Arial" w:cs="Arial"/>
          <w:b/>
          <w:bCs/>
        </w:rPr>
      </w:pPr>
      <w:r w:rsidRPr="00E119E1">
        <w:rPr>
          <w:rFonts w:ascii="Arial" w:hAnsi="Arial" w:cs="Arial"/>
          <w:b/>
          <w:bCs/>
        </w:rPr>
        <w:t xml:space="preserve">Criterios para distinguir una teoría pedagógica (modelo): </w:t>
      </w:r>
    </w:p>
    <w:p w14:paraId="6E0F1555" w14:textId="77777777" w:rsidR="00D17098" w:rsidRDefault="00EE17F3" w:rsidP="00EE17F3">
      <w:pPr>
        <w:pStyle w:val="Prrafodelista"/>
        <w:numPr>
          <w:ilvl w:val="0"/>
          <w:numId w:val="32"/>
        </w:numPr>
        <w:rPr>
          <w:rFonts w:ascii="Arial" w:hAnsi="Arial" w:cs="Arial"/>
        </w:rPr>
      </w:pPr>
      <w:r w:rsidRPr="00E119E1">
        <w:rPr>
          <w:rFonts w:ascii="Arial" w:hAnsi="Arial" w:cs="Arial"/>
        </w:rPr>
        <w:t xml:space="preserve">Definir el concepto de ser humano que se pretende formar, o la meta esencial de formación humana. </w:t>
      </w:r>
    </w:p>
    <w:p w14:paraId="53B25B9C" w14:textId="77777777" w:rsidR="00D17098" w:rsidRDefault="00EE17F3" w:rsidP="00EE17F3">
      <w:pPr>
        <w:pStyle w:val="Prrafodelista"/>
        <w:numPr>
          <w:ilvl w:val="0"/>
          <w:numId w:val="32"/>
        </w:numPr>
        <w:rPr>
          <w:rFonts w:ascii="Arial" w:hAnsi="Arial" w:cs="Arial"/>
        </w:rPr>
      </w:pPr>
      <w:r w:rsidRPr="00D17098">
        <w:rPr>
          <w:rFonts w:ascii="Arial" w:hAnsi="Arial" w:cs="Arial"/>
        </w:rPr>
        <w:t xml:space="preserve">Caracterizar el proceso de formación del ser humano (desarrollo, dinámica, secuencia). </w:t>
      </w:r>
    </w:p>
    <w:p w14:paraId="7C7141B7" w14:textId="77777777" w:rsidR="00D17098" w:rsidRDefault="00EE17F3" w:rsidP="00EE17F3">
      <w:pPr>
        <w:pStyle w:val="Prrafodelista"/>
        <w:numPr>
          <w:ilvl w:val="0"/>
          <w:numId w:val="32"/>
        </w:numPr>
        <w:rPr>
          <w:rFonts w:ascii="Arial" w:hAnsi="Arial" w:cs="Arial"/>
        </w:rPr>
      </w:pPr>
      <w:r w:rsidRPr="00D17098">
        <w:rPr>
          <w:rFonts w:ascii="Arial" w:hAnsi="Arial" w:cs="Arial"/>
        </w:rPr>
        <w:t xml:space="preserve">Describir el tipo de experiencias educativas y contenidos curriculares que se privilegian para impulsar el proceso de desarrollo. </w:t>
      </w:r>
    </w:p>
    <w:p w14:paraId="1FF305B7" w14:textId="77777777" w:rsidR="00D17098" w:rsidRDefault="00EE17F3" w:rsidP="00EE17F3">
      <w:pPr>
        <w:pStyle w:val="Prrafodelista"/>
        <w:numPr>
          <w:ilvl w:val="0"/>
          <w:numId w:val="32"/>
        </w:numPr>
        <w:rPr>
          <w:rFonts w:ascii="Arial" w:hAnsi="Arial" w:cs="Arial"/>
        </w:rPr>
      </w:pPr>
      <w:r w:rsidRPr="00D17098">
        <w:rPr>
          <w:rFonts w:ascii="Arial" w:hAnsi="Arial" w:cs="Arial"/>
        </w:rPr>
        <w:t xml:space="preserve">Describir las regulaciones y las interacciones entre el educando y el educador (Relación pedagógica) </w:t>
      </w:r>
    </w:p>
    <w:p w14:paraId="492EF740" w14:textId="77777777" w:rsidR="00EE17F3" w:rsidRPr="00D17098" w:rsidRDefault="00EE17F3" w:rsidP="00EE17F3">
      <w:pPr>
        <w:pStyle w:val="Prrafodelista"/>
        <w:numPr>
          <w:ilvl w:val="0"/>
          <w:numId w:val="32"/>
        </w:numPr>
        <w:rPr>
          <w:rFonts w:ascii="Arial" w:hAnsi="Arial" w:cs="Arial"/>
        </w:rPr>
      </w:pPr>
      <w:r w:rsidRPr="00D17098">
        <w:rPr>
          <w:rFonts w:ascii="Arial" w:hAnsi="Arial" w:cs="Arial"/>
        </w:rPr>
        <w:t xml:space="preserve">Describir y prescribir métodos y técnicas de enseñanza y evaluación que pueden utilizarse eficazmente en la práctica educativa.  </w:t>
      </w:r>
    </w:p>
    <w:p w14:paraId="29D02DD0" w14:textId="77777777" w:rsidR="00EE17F3" w:rsidRPr="00D17098" w:rsidRDefault="00EE17F3" w:rsidP="00EE17F3">
      <w:pPr>
        <w:rPr>
          <w:rFonts w:ascii="Arial" w:hAnsi="Arial" w:cs="Arial"/>
          <w:b/>
          <w:bCs/>
        </w:rPr>
      </w:pPr>
      <w:r w:rsidRPr="00D17098">
        <w:rPr>
          <w:rFonts w:ascii="Arial" w:hAnsi="Arial" w:cs="Arial"/>
          <w:b/>
          <w:bCs/>
        </w:rPr>
        <w:t xml:space="preserve">Rasgos generales de los Modelos Pedagógicos: </w:t>
      </w:r>
    </w:p>
    <w:p w14:paraId="327A5D0E" w14:textId="77777777" w:rsidR="00EE17F3" w:rsidRPr="00144DE8" w:rsidRDefault="00EE17F3" w:rsidP="00EE17F3">
      <w:pPr>
        <w:rPr>
          <w:rFonts w:ascii="Arial" w:hAnsi="Arial" w:cs="Arial"/>
        </w:rPr>
      </w:pPr>
      <w:r w:rsidRPr="00144DE8">
        <w:rPr>
          <w:rFonts w:ascii="Arial" w:hAnsi="Arial" w:cs="Arial"/>
        </w:rPr>
        <w:t>Todo modelo debe tener una base científica o marco teórico referencial que depende del proceso a modelar y del nivel de concreción del modelo</w:t>
      </w:r>
      <w:r w:rsidR="00D17098">
        <w:rPr>
          <w:rFonts w:ascii="Arial" w:hAnsi="Arial" w:cs="Arial"/>
        </w:rPr>
        <w:t>.</w:t>
      </w:r>
      <w:r w:rsidRPr="00144DE8">
        <w:rPr>
          <w:rFonts w:ascii="Arial" w:hAnsi="Arial" w:cs="Arial"/>
        </w:rPr>
        <w:t xml:space="preserve"> </w:t>
      </w:r>
    </w:p>
    <w:p w14:paraId="1B50A96C" w14:textId="77777777" w:rsidR="00EE17F3" w:rsidRPr="00144DE8" w:rsidRDefault="00EE17F3" w:rsidP="00EE17F3">
      <w:pPr>
        <w:rPr>
          <w:rFonts w:ascii="Arial" w:hAnsi="Arial" w:cs="Arial"/>
        </w:rPr>
      </w:pPr>
      <w:r w:rsidRPr="00144DE8">
        <w:rPr>
          <w:rFonts w:ascii="Arial" w:hAnsi="Arial" w:cs="Arial"/>
        </w:rPr>
        <w:t>Cada sociedad se impone la formación de un "modelo de hombre" que asimila y reproduce al nivel individual las normas y patrones socialmente válido</w:t>
      </w:r>
      <w:r w:rsidR="00D17098">
        <w:rPr>
          <w:rFonts w:ascii="Arial" w:hAnsi="Arial" w:cs="Arial"/>
        </w:rPr>
        <w:t>s.</w:t>
      </w:r>
      <w:r w:rsidRPr="00144DE8">
        <w:rPr>
          <w:rFonts w:ascii="Arial" w:hAnsi="Arial" w:cs="Arial"/>
        </w:rPr>
        <w:t xml:space="preserve"> </w:t>
      </w:r>
    </w:p>
    <w:p w14:paraId="008044B8" w14:textId="77777777" w:rsidR="00EE17F3" w:rsidRPr="00144DE8" w:rsidRDefault="00EE17F3" w:rsidP="00D17098">
      <w:pPr>
        <w:rPr>
          <w:rFonts w:ascii="Arial" w:hAnsi="Arial" w:cs="Arial"/>
        </w:rPr>
      </w:pPr>
      <w:r w:rsidRPr="00144DE8">
        <w:rPr>
          <w:rFonts w:ascii="Arial" w:hAnsi="Arial" w:cs="Arial"/>
        </w:rPr>
        <w:t xml:space="preserve">La pedagogía tradicional consideraba la escuela como una institución situada por encima de los conflictos sociales, desvinculada del entorno socio - político y, por lo tanto, ideológicamente neutral. Así, por ejemplo, se consideraba a la enseñanza pública gratuita como un logro de la sociedad moderna que permitía superar cualquier diferencia de clases y aseguraba la igualdad de oportunidades para todos los miembros de la sociedad. </w:t>
      </w:r>
    </w:p>
    <w:p w14:paraId="53D8E7F6" w14:textId="77777777" w:rsidR="00EE17F3" w:rsidRPr="00D17098" w:rsidRDefault="00EE17F3" w:rsidP="00EE17F3">
      <w:pPr>
        <w:rPr>
          <w:rFonts w:ascii="Arial" w:hAnsi="Arial" w:cs="Arial"/>
          <w:b/>
          <w:bCs/>
        </w:rPr>
      </w:pPr>
      <w:r w:rsidRPr="00D17098">
        <w:rPr>
          <w:rFonts w:ascii="Arial" w:hAnsi="Arial" w:cs="Arial"/>
          <w:b/>
          <w:bCs/>
        </w:rPr>
        <w:t xml:space="preserve">CAPÍTULO 3 </w:t>
      </w:r>
    </w:p>
    <w:p w14:paraId="4347AD26" w14:textId="77777777" w:rsidR="00EE17F3" w:rsidRPr="00D17098" w:rsidRDefault="00EE17F3" w:rsidP="00EE17F3">
      <w:pPr>
        <w:rPr>
          <w:rFonts w:ascii="Arial" w:hAnsi="Arial" w:cs="Arial"/>
          <w:b/>
          <w:bCs/>
        </w:rPr>
      </w:pPr>
      <w:r w:rsidRPr="00D17098">
        <w:rPr>
          <w:rFonts w:ascii="Arial" w:hAnsi="Arial" w:cs="Arial"/>
          <w:b/>
          <w:bCs/>
        </w:rPr>
        <w:t xml:space="preserve">MODELOS PEDAGÓGICOS CONTEMPORÁNEOS </w:t>
      </w:r>
    </w:p>
    <w:p w14:paraId="2FCA5582" w14:textId="77777777" w:rsidR="00EE17F3" w:rsidRPr="00D17098" w:rsidRDefault="00EE17F3" w:rsidP="00D17098">
      <w:pPr>
        <w:jc w:val="center"/>
        <w:rPr>
          <w:rFonts w:ascii="Arial" w:hAnsi="Arial" w:cs="Arial"/>
          <w:b/>
          <w:bCs/>
        </w:rPr>
      </w:pPr>
      <w:r w:rsidRPr="00D17098">
        <w:rPr>
          <w:rFonts w:ascii="Arial" w:hAnsi="Arial" w:cs="Arial"/>
          <w:b/>
          <w:bCs/>
        </w:rPr>
        <w:lastRenderedPageBreak/>
        <w:t>3.1. CLASIFICACIÓN CLÁSICA DE MODELOS PEDAGÓGICOS</w:t>
      </w:r>
    </w:p>
    <w:p w14:paraId="003F39BE" w14:textId="77777777" w:rsidR="00EE17F3" w:rsidRPr="00144DE8" w:rsidRDefault="00EE17F3" w:rsidP="00EE17F3">
      <w:pPr>
        <w:rPr>
          <w:rFonts w:ascii="Arial" w:hAnsi="Arial" w:cs="Arial"/>
        </w:rPr>
      </w:pPr>
      <w:r w:rsidRPr="00144DE8">
        <w:rPr>
          <w:rFonts w:ascii="Arial" w:hAnsi="Arial" w:cs="Arial"/>
        </w:rPr>
        <w:t>En cualquiera de los modelos pedagógicos pueden encontrarse con mayor o menor claridad los fundamentos filosóficos, psicológicos y pedagógicos en que se asientan</w:t>
      </w:r>
      <w:r w:rsidR="00D17098">
        <w:rPr>
          <w:rFonts w:ascii="Arial" w:hAnsi="Arial" w:cs="Arial"/>
        </w:rPr>
        <w:t>.</w:t>
      </w:r>
      <w:r w:rsidRPr="00144DE8">
        <w:rPr>
          <w:rFonts w:ascii="Arial" w:hAnsi="Arial" w:cs="Arial"/>
        </w:rPr>
        <w:t xml:space="preserve"> </w:t>
      </w:r>
    </w:p>
    <w:p w14:paraId="1496D583" w14:textId="77777777" w:rsidR="00EE17F3" w:rsidRPr="00144DE8" w:rsidRDefault="00EE17F3" w:rsidP="00EE17F3">
      <w:pPr>
        <w:rPr>
          <w:rFonts w:ascii="Arial" w:hAnsi="Arial" w:cs="Arial"/>
        </w:rPr>
      </w:pPr>
      <w:r w:rsidRPr="00144DE8">
        <w:rPr>
          <w:rFonts w:ascii="Arial" w:hAnsi="Arial" w:cs="Arial"/>
        </w:rPr>
        <w:t xml:space="preserve">Es posible elaborar una caracterización de dichos modelos, que nos distinguiría dos grandes grupos: ubicados en la llamada concepción "Tradicionalista" o en la concepción "Humanista". </w:t>
      </w:r>
    </w:p>
    <w:p w14:paraId="7989D1DD" w14:textId="77777777" w:rsidR="00EE17F3" w:rsidRPr="00D53B0D" w:rsidRDefault="00EE17F3" w:rsidP="00A33A65">
      <w:pPr>
        <w:jc w:val="center"/>
        <w:rPr>
          <w:rFonts w:ascii="Arial" w:hAnsi="Arial" w:cs="Arial"/>
          <w:b/>
          <w:bCs/>
        </w:rPr>
      </w:pPr>
      <w:r w:rsidRPr="00D53B0D">
        <w:rPr>
          <w:rFonts w:ascii="Arial" w:hAnsi="Arial" w:cs="Arial"/>
          <w:b/>
          <w:bCs/>
        </w:rPr>
        <w:t>3.1.1. LA ESCUELA PASIVA (Ignacio Loyola)</w:t>
      </w:r>
    </w:p>
    <w:p w14:paraId="3744FA3C" w14:textId="77777777" w:rsidR="00EE17F3" w:rsidRPr="00144DE8" w:rsidRDefault="00EE17F3" w:rsidP="00EE17F3">
      <w:pPr>
        <w:rPr>
          <w:rFonts w:ascii="Arial" w:hAnsi="Arial" w:cs="Arial"/>
        </w:rPr>
      </w:pPr>
      <w:r w:rsidRPr="00144DE8">
        <w:rPr>
          <w:rFonts w:ascii="Arial" w:hAnsi="Arial" w:cs="Arial"/>
        </w:rPr>
        <w:t xml:space="preserve">Para la concepción Tradicionalista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 </w:t>
      </w:r>
    </w:p>
    <w:p w14:paraId="6C40B1E0" w14:textId="77777777" w:rsidR="00EE17F3" w:rsidRPr="00144DE8" w:rsidRDefault="00D53B0D" w:rsidP="00EE17F3">
      <w:pPr>
        <w:rPr>
          <w:rFonts w:ascii="Arial" w:hAnsi="Arial" w:cs="Arial"/>
        </w:rPr>
      </w:pPr>
      <w:r>
        <w:rPr>
          <w:rFonts w:ascii="Arial" w:hAnsi="Arial" w:cs="Arial"/>
        </w:rPr>
        <w:t>P</w:t>
      </w:r>
      <w:r w:rsidR="00EE17F3" w:rsidRPr="00144DE8">
        <w:rPr>
          <w:rFonts w:ascii="Arial" w:hAnsi="Arial" w:cs="Arial"/>
        </w:rPr>
        <w:t>ueden incluirse en este grupo las teorías pedagógicas conductistas, encaminadas a "formar al sujeto" según el deseo del maes</w:t>
      </w:r>
      <w:r>
        <w:rPr>
          <w:rFonts w:ascii="Arial" w:hAnsi="Arial" w:cs="Arial"/>
        </w:rPr>
        <w:t>tro,</w:t>
      </w:r>
      <w:r w:rsidR="00EE17F3" w:rsidRPr="00144DE8">
        <w:rPr>
          <w:rFonts w:ascii="Arial" w:hAnsi="Arial" w:cs="Arial"/>
        </w:rPr>
        <w:t xml:space="preserve"> preocupadas esencialmente del resultado final de la enseñanza como reproducción del conocimiento considerado valioso.  </w:t>
      </w:r>
    </w:p>
    <w:p w14:paraId="08F4D5AA" w14:textId="77777777" w:rsidR="00EE17F3" w:rsidRPr="00144DE8" w:rsidRDefault="00EE17F3" w:rsidP="00EE17F3">
      <w:pPr>
        <w:rPr>
          <w:rFonts w:ascii="Arial" w:hAnsi="Arial" w:cs="Arial"/>
        </w:rPr>
      </w:pPr>
      <w:r w:rsidRPr="00144DE8">
        <w:rPr>
          <w:rFonts w:ascii="Arial" w:hAnsi="Arial" w:cs="Arial"/>
        </w:rPr>
        <w:t xml:space="preserve">Para Freyre la concepción tradicional o "bancaria" no supera la contradicción educador - educando, de donde resulta que el educador es siempre quien educa, el educando es quién resulta educado; el educador disciplina y el educando es disciplinado; el educador habla y el educando escucha; el educador es siempre quien sabe y el educando el que no sabe, el educador es sujeto del proceso y el educando es objeto. </w:t>
      </w:r>
    </w:p>
    <w:p w14:paraId="33B594D4" w14:textId="77777777" w:rsidR="00EE17F3" w:rsidRPr="00D53B0D" w:rsidRDefault="00EE17F3" w:rsidP="00A33A65">
      <w:pPr>
        <w:jc w:val="center"/>
        <w:rPr>
          <w:rFonts w:ascii="Arial" w:hAnsi="Arial" w:cs="Arial"/>
          <w:b/>
          <w:bCs/>
        </w:rPr>
      </w:pPr>
      <w:r w:rsidRPr="00D53B0D">
        <w:rPr>
          <w:rFonts w:ascii="Arial" w:hAnsi="Arial" w:cs="Arial"/>
          <w:b/>
          <w:bCs/>
        </w:rPr>
        <w:t>3.1.2. LA ESCUELA ACTIVA (Paulo Freyre, José A. Huergo, Enrique Pérez Luna)</w:t>
      </w:r>
    </w:p>
    <w:p w14:paraId="581B5A16" w14:textId="77777777" w:rsidR="00EE17F3" w:rsidRPr="00144DE8" w:rsidRDefault="00EE17F3" w:rsidP="00EE17F3">
      <w:pPr>
        <w:rPr>
          <w:rFonts w:ascii="Arial" w:hAnsi="Arial" w:cs="Arial"/>
        </w:rPr>
      </w:pPr>
      <w:r w:rsidRPr="00144DE8">
        <w:rPr>
          <w:rFonts w:ascii="Arial" w:hAnsi="Arial" w:cs="Arial"/>
        </w:rPr>
        <w:t>Para la concepción Humanista</w:t>
      </w:r>
      <w:r w:rsidR="00D53B0D">
        <w:rPr>
          <w:rFonts w:ascii="Arial" w:hAnsi="Arial" w:cs="Arial"/>
        </w:rPr>
        <w:t xml:space="preserve"> </w:t>
      </w:r>
      <w:r w:rsidRPr="00144DE8">
        <w:rPr>
          <w:rFonts w:ascii="Arial" w:hAnsi="Arial" w:cs="Arial"/>
        </w:rPr>
        <w:t xml:space="preserve">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14:paraId="2C5BEC5D" w14:textId="77777777" w:rsidR="00D53B0D" w:rsidRDefault="00D53B0D" w:rsidP="00EE17F3">
      <w:pPr>
        <w:rPr>
          <w:rFonts w:ascii="Arial" w:hAnsi="Arial" w:cs="Arial"/>
        </w:rPr>
      </w:pPr>
      <w:r>
        <w:rPr>
          <w:rFonts w:ascii="Arial" w:hAnsi="Arial" w:cs="Arial"/>
        </w:rPr>
        <w:t>E</w:t>
      </w:r>
      <w:r w:rsidR="00EE17F3" w:rsidRPr="00144DE8">
        <w:rPr>
          <w:rFonts w:ascii="Arial" w:hAnsi="Arial" w:cs="Arial"/>
        </w:rPr>
        <w:t>l sujeto se auto educa mediante la recreación de la realidad, participa en ella y la transforma. Por esta razón la enseñanza - aprendizaje debe ponerse en función de las necesidades individuales y</w:t>
      </w:r>
      <w:r>
        <w:rPr>
          <w:rFonts w:ascii="Arial" w:hAnsi="Arial" w:cs="Arial"/>
        </w:rPr>
        <w:t xml:space="preserve"> debe</w:t>
      </w:r>
      <w:r w:rsidR="00EE17F3" w:rsidRPr="00144DE8">
        <w:rPr>
          <w:rFonts w:ascii="Arial" w:hAnsi="Arial" w:cs="Arial"/>
        </w:rPr>
        <w:t xml:space="preserve"> aspirar a la combinación de la socialización y la individualización del sujeto de la manera más plena posible. </w:t>
      </w:r>
    </w:p>
    <w:p w14:paraId="5D87749D" w14:textId="77777777" w:rsidR="00EE17F3" w:rsidRDefault="00D53B0D" w:rsidP="00EE17F3">
      <w:pPr>
        <w:rPr>
          <w:rFonts w:ascii="Arial" w:hAnsi="Arial" w:cs="Arial"/>
        </w:rPr>
      </w:pPr>
      <w:r>
        <w:rPr>
          <w:rFonts w:ascii="Arial" w:hAnsi="Arial" w:cs="Arial"/>
        </w:rPr>
        <w:t>T</w:t>
      </w:r>
      <w:r w:rsidR="00EE17F3" w:rsidRPr="00144DE8">
        <w:rPr>
          <w:rFonts w:ascii="Arial" w:hAnsi="Arial" w:cs="Arial"/>
        </w:rPr>
        <w:t>iene como objetivo la felicidad del hombre, su educación para la vida plena, su integración armónica al contexto social desde una perspectiva personal y creadora</w:t>
      </w:r>
      <w:r>
        <w:rPr>
          <w:rFonts w:ascii="Arial" w:hAnsi="Arial" w:cs="Arial"/>
        </w:rPr>
        <w:t>.</w:t>
      </w:r>
    </w:p>
    <w:p w14:paraId="30919A28" w14:textId="77777777" w:rsidR="004D0882" w:rsidRPr="00144DE8" w:rsidRDefault="004D0882" w:rsidP="00EE17F3">
      <w:pPr>
        <w:rPr>
          <w:rFonts w:ascii="Arial" w:hAnsi="Arial" w:cs="Arial"/>
        </w:rPr>
      </w:pPr>
    </w:p>
    <w:p w14:paraId="5CD3B251" w14:textId="77777777" w:rsidR="00D53B0D" w:rsidRPr="001D0484" w:rsidRDefault="00EE17F3" w:rsidP="00A33A65">
      <w:pPr>
        <w:jc w:val="center"/>
        <w:rPr>
          <w:rFonts w:ascii="Arial" w:hAnsi="Arial" w:cs="Arial"/>
          <w:b/>
          <w:bCs/>
        </w:rPr>
      </w:pPr>
      <w:r w:rsidRPr="00D53B0D">
        <w:rPr>
          <w:rFonts w:ascii="Arial" w:hAnsi="Arial" w:cs="Arial"/>
          <w:b/>
          <w:bCs/>
        </w:rPr>
        <w:lastRenderedPageBreak/>
        <w:t>3.1.3. DIFERENCIAS ENTRE LA CONCEPCIÓN TRADICIONALISTA Y LA HUMANISTA:</w:t>
      </w:r>
    </w:p>
    <w:tbl>
      <w:tblPr>
        <w:tblStyle w:val="Tablaconcuadrcula"/>
        <w:tblW w:w="9639" w:type="dxa"/>
        <w:tblInd w:w="-572" w:type="dxa"/>
        <w:tblLayout w:type="fixed"/>
        <w:tblLook w:val="04A0" w:firstRow="1" w:lastRow="0" w:firstColumn="1" w:lastColumn="0" w:noHBand="0" w:noVBand="1"/>
      </w:tblPr>
      <w:tblGrid>
        <w:gridCol w:w="2835"/>
        <w:gridCol w:w="3402"/>
        <w:gridCol w:w="3402"/>
      </w:tblGrid>
      <w:tr w:rsidR="00D53B0D" w14:paraId="39642DFD" w14:textId="77777777" w:rsidTr="001D0484">
        <w:tc>
          <w:tcPr>
            <w:tcW w:w="2835" w:type="dxa"/>
            <w:shd w:val="clear" w:color="auto" w:fill="00B0F0"/>
          </w:tcPr>
          <w:p w14:paraId="406CB9B3" w14:textId="77777777" w:rsidR="00D53B0D" w:rsidRPr="001D0484" w:rsidRDefault="001D0484" w:rsidP="001D0484">
            <w:pPr>
              <w:jc w:val="center"/>
              <w:rPr>
                <w:rFonts w:ascii="Arial" w:hAnsi="Arial" w:cs="Arial"/>
                <w:b/>
                <w:bCs/>
              </w:rPr>
            </w:pPr>
            <w:r w:rsidRPr="001D0484">
              <w:rPr>
                <w:rFonts w:ascii="Arial" w:hAnsi="Arial" w:cs="Arial"/>
                <w:b/>
                <w:bCs/>
              </w:rPr>
              <w:t>DIMENSIONES</w:t>
            </w:r>
          </w:p>
        </w:tc>
        <w:tc>
          <w:tcPr>
            <w:tcW w:w="3402" w:type="dxa"/>
            <w:shd w:val="clear" w:color="auto" w:fill="92D050"/>
          </w:tcPr>
          <w:p w14:paraId="261CCD90" w14:textId="77777777" w:rsidR="00D53B0D" w:rsidRPr="001D0484" w:rsidRDefault="00D53B0D" w:rsidP="001D0484">
            <w:pPr>
              <w:jc w:val="center"/>
              <w:rPr>
                <w:rFonts w:ascii="Arial" w:hAnsi="Arial" w:cs="Arial"/>
                <w:b/>
                <w:bCs/>
              </w:rPr>
            </w:pPr>
            <w:r w:rsidRPr="001D0484">
              <w:rPr>
                <w:rFonts w:ascii="Arial" w:hAnsi="Arial" w:cs="Arial"/>
                <w:b/>
                <w:bCs/>
              </w:rPr>
              <w:t>PEDAGOGÍA TRADICIONALISTA</w:t>
            </w:r>
          </w:p>
        </w:tc>
        <w:tc>
          <w:tcPr>
            <w:tcW w:w="3402" w:type="dxa"/>
            <w:shd w:val="clear" w:color="auto" w:fill="FF0000"/>
          </w:tcPr>
          <w:p w14:paraId="3A06D65E" w14:textId="77777777" w:rsidR="00D53B0D" w:rsidRPr="001D0484" w:rsidRDefault="00D53B0D" w:rsidP="001D0484">
            <w:pPr>
              <w:jc w:val="center"/>
              <w:rPr>
                <w:rFonts w:ascii="Arial" w:hAnsi="Arial" w:cs="Arial"/>
                <w:b/>
                <w:bCs/>
              </w:rPr>
            </w:pPr>
            <w:r w:rsidRPr="001D0484">
              <w:rPr>
                <w:rFonts w:ascii="Arial" w:hAnsi="Arial" w:cs="Arial"/>
                <w:b/>
                <w:bCs/>
              </w:rPr>
              <w:t>PEDAGOGÍA HUMANISTA</w:t>
            </w:r>
          </w:p>
          <w:p w14:paraId="335AB1CF" w14:textId="77777777" w:rsidR="00D53B0D" w:rsidRPr="001D0484" w:rsidRDefault="00D53B0D" w:rsidP="001D0484">
            <w:pPr>
              <w:jc w:val="center"/>
              <w:rPr>
                <w:rFonts w:ascii="Arial" w:hAnsi="Arial" w:cs="Arial"/>
                <w:b/>
                <w:bCs/>
              </w:rPr>
            </w:pPr>
          </w:p>
        </w:tc>
      </w:tr>
      <w:tr w:rsidR="00D53B0D" w14:paraId="6B6A2874" w14:textId="77777777" w:rsidTr="001D0484">
        <w:tc>
          <w:tcPr>
            <w:tcW w:w="2835" w:type="dxa"/>
            <w:shd w:val="clear" w:color="auto" w:fill="B8CCE4" w:themeFill="accent1" w:themeFillTint="66"/>
            <w:vAlign w:val="center"/>
          </w:tcPr>
          <w:p w14:paraId="534509F1" w14:textId="77777777" w:rsidR="00D53B0D" w:rsidRPr="001D0484" w:rsidRDefault="001D0484" w:rsidP="001D0484">
            <w:pPr>
              <w:jc w:val="center"/>
              <w:rPr>
                <w:rFonts w:ascii="Arial" w:hAnsi="Arial" w:cs="Arial"/>
                <w:b/>
                <w:bCs/>
              </w:rPr>
            </w:pPr>
            <w:r>
              <w:rPr>
                <w:rFonts w:ascii="Arial" w:hAnsi="Arial" w:cs="Arial"/>
                <w:b/>
                <w:bCs/>
              </w:rPr>
              <w:t>ÉNFASIS</w:t>
            </w:r>
          </w:p>
        </w:tc>
        <w:tc>
          <w:tcPr>
            <w:tcW w:w="3402" w:type="dxa"/>
          </w:tcPr>
          <w:p w14:paraId="1A9B43E3" w14:textId="77777777" w:rsidR="00D53B0D" w:rsidRDefault="001D0484" w:rsidP="00EE17F3">
            <w:pPr>
              <w:rPr>
                <w:rFonts w:ascii="Arial" w:hAnsi="Arial" w:cs="Arial"/>
              </w:rPr>
            </w:pPr>
            <w:r>
              <w:rPr>
                <w:rFonts w:ascii="Arial" w:hAnsi="Arial" w:cs="Arial"/>
              </w:rPr>
              <w:t>-</w:t>
            </w:r>
            <w:r w:rsidRPr="00144DE8">
              <w:rPr>
                <w:rFonts w:ascii="Arial" w:hAnsi="Arial" w:cs="Arial"/>
              </w:rPr>
              <w:t xml:space="preserve">Absolutización del aspecto externo. </w:t>
            </w:r>
          </w:p>
        </w:tc>
        <w:tc>
          <w:tcPr>
            <w:tcW w:w="3402" w:type="dxa"/>
          </w:tcPr>
          <w:p w14:paraId="51880D11" w14:textId="77777777" w:rsidR="00D53B0D" w:rsidRDefault="001D0484" w:rsidP="00EE17F3">
            <w:pPr>
              <w:rPr>
                <w:rFonts w:ascii="Arial" w:hAnsi="Arial" w:cs="Arial"/>
              </w:rPr>
            </w:pPr>
            <w:r>
              <w:rPr>
                <w:rFonts w:ascii="Arial" w:hAnsi="Arial" w:cs="Arial"/>
              </w:rPr>
              <w:t>-</w:t>
            </w:r>
            <w:r w:rsidRPr="00144DE8">
              <w:rPr>
                <w:rFonts w:ascii="Arial" w:hAnsi="Arial" w:cs="Arial"/>
              </w:rPr>
              <w:t xml:space="preserve">Énfasis en los componentes personales. </w:t>
            </w:r>
          </w:p>
        </w:tc>
      </w:tr>
      <w:tr w:rsidR="00D53B0D" w14:paraId="43ADE319" w14:textId="77777777" w:rsidTr="001D0484">
        <w:tc>
          <w:tcPr>
            <w:tcW w:w="2835" w:type="dxa"/>
            <w:shd w:val="clear" w:color="auto" w:fill="B8CCE4" w:themeFill="accent1" w:themeFillTint="66"/>
            <w:vAlign w:val="center"/>
          </w:tcPr>
          <w:p w14:paraId="629EDDD4" w14:textId="77777777" w:rsidR="00D53B0D" w:rsidRPr="001D0484" w:rsidRDefault="001D0484" w:rsidP="001D0484">
            <w:pPr>
              <w:jc w:val="center"/>
              <w:rPr>
                <w:rFonts w:ascii="Arial" w:hAnsi="Arial" w:cs="Arial"/>
                <w:b/>
                <w:bCs/>
              </w:rPr>
            </w:pPr>
            <w:r w:rsidRPr="001D0484">
              <w:rPr>
                <w:rFonts w:ascii="Arial" w:hAnsi="Arial" w:cs="Arial"/>
                <w:b/>
                <w:bCs/>
              </w:rPr>
              <w:t>CONCEPCIÓN DE LA ENSEÑANZA</w:t>
            </w:r>
          </w:p>
        </w:tc>
        <w:tc>
          <w:tcPr>
            <w:tcW w:w="3402" w:type="dxa"/>
          </w:tcPr>
          <w:p w14:paraId="03B0F93E"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Estandarización. </w:t>
            </w:r>
          </w:p>
          <w:p w14:paraId="3756703A" w14:textId="77777777" w:rsidR="00D53B0D" w:rsidRDefault="001D0484" w:rsidP="00EE17F3">
            <w:pPr>
              <w:rPr>
                <w:rFonts w:ascii="Arial" w:hAnsi="Arial" w:cs="Arial"/>
              </w:rPr>
            </w:pPr>
            <w:r>
              <w:rPr>
                <w:rFonts w:ascii="Arial" w:hAnsi="Arial" w:cs="Arial"/>
              </w:rPr>
              <w:t>-</w:t>
            </w:r>
            <w:r w:rsidRPr="00144DE8">
              <w:rPr>
                <w:rFonts w:ascii="Arial" w:hAnsi="Arial" w:cs="Arial"/>
              </w:rPr>
              <w:t xml:space="preserve">Métodos directivos y autoritarios.  </w:t>
            </w:r>
          </w:p>
        </w:tc>
        <w:tc>
          <w:tcPr>
            <w:tcW w:w="3402" w:type="dxa"/>
          </w:tcPr>
          <w:p w14:paraId="0A1C3D76"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Flexibilidad. </w:t>
            </w:r>
          </w:p>
          <w:p w14:paraId="786E89EB" w14:textId="77777777" w:rsidR="00D53B0D" w:rsidRDefault="001D0484" w:rsidP="00EE17F3">
            <w:pPr>
              <w:rPr>
                <w:rFonts w:ascii="Arial" w:hAnsi="Arial" w:cs="Arial"/>
              </w:rPr>
            </w:pPr>
            <w:r>
              <w:rPr>
                <w:rFonts w:ascii="Arial" w:hAnsi="Arial" w:cs="Arial"/>
              </w:rPr>
              <w:t>-</w:t>
            </w:r>
            <w:r w:rsidRPr="00144DE8">
              <w:rPr>
                <w:rFonts w:ascii="Arial" w:hAnsi="Arial" w:cs="Arial"/>
              </w:rPr>
              <w:t xml:space="preserve">Métodos no directivos, dinámicos y participativos.  </w:t>
            </w:r>
          </w:p>
        </w:tc>
      </w:tr>
      <w:tr w:rsidR="00D53B0D" w14:paraId="7517DA25" w14:textId="77777777" w:rsidTr="001D0484">
        <w:tc>
          <w:tcPr>
            <w:tcW w:w="2835" w:type="dxa"/>
            <w:shd w:val="clear" w:color="auto" w:fill="B8CCE4" w:themeFill="accent1" w:themeFillTint="66"/>
            <w:vAlign w:val="center"/>
          </w:tcPr>
          <w:p w14:paraId="00EE1120" w14:textId="77777777" w:rsidR="001D0484" w:rsidRPr="001D0484" w:rsidRDefault="001D0484" w:rsidP="001D0484">
            <w:pPr>
              <w:jc w:val="center"/>
              <w:rPr>
                <w:rFonts w:ascii="Arial" w:hAnsi="Arial" w:cs="Arial"/>
                <w:b/>
                <w:bCs/>
              </w:rPr>
            </w:pPr>
            <w:r w:rsidRPr="001D0484">
              <w:rPr>
                <w:rFonts w:ascii="Arial" w:hAnsi="Arial" w:cs="Arial"/>
                <w:b/>
                <w:bCs/>
              </w:rPr>
              <w:t>CONCEPCIÓN DEL ROL DEL DOCENTE</w:t>
            </w:r>
          </w:p>
          <w:p w14:paraId="4813A056" w14:textId="77777777" w:rsidR="00D53B0D" w:rsidRPr="001D0484" w:rsidRDefault="00D53B0D" w:rsidP="001D0484">
            <w:pPr>
              <w:jc w:val="center"/>
              <w:rPr>
                <w:rFonts w:ascii="Arial" w:hAnsi="Arial" w:cs="Arial"/>
                <w:b/>
                <w:bCs/>
              </w:rPr>
            </w:pPr>
          </w:p>
        </w:tc>
        <w:tc>
          <w:tcPr>
            <w:tcW w:w="3402" w:type="dxa"/>
          </w:tcPr>
          <w:p w14:paraId="33FAE76C"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Ejecutor de directivas preestablecidas. </w:t>
            </w:r>
          </w:p>
          <w:p w14:paraId="3B8CF9EB"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Limitación de la individualidad y creatividad </w:t>
            </w:r>
          </w:p>
          <w:p w14:paraId="2A5C847D"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Autoritario, rígido, controlador. </w:t>
            </w:r>
          </w:p>
          <w:p w14:paraId="3A537A44" w14:textId="77777777" w:rsidR="00D53B0D" w:rsidRDefault="00D53B0D" w:rsidP="00EE17F3">
            <w:pPr>
              <w:rPr>
                <w:rFonts w:ascii="Arial" w:hAnsi="Arial" w:cs="Arial"/>
              </w:rPr>
            </w:pPr>
          </w:p>
        </w:tc>
        <w:tc>
          <w:tcPr>
            <w:tcW w:w="3402" w:type="dxa"/>
          </w:tcPr>
          <w:p w14:paraId="2F8647CA"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Papel activo, creador, investigador y experimentador. </w:t>
            </w:r>
          </w:p>
          <w:p w14:paraId="4D7CD5FE"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Estímulo a la individualidad </w:t>
            </w:r>
          </w:p>
          <w:p w14:paraId="492A414C" w14:textId="77777777" w:rsidR="00D53B0D" w:rsidRDefault="001D0484" w:rsidP="00EE17F3">
            <w:pPr>
              <w:rPr>
                <w:rFonts w:ascii="Arial" w:hAnsi="Arial" w:cs="Arial"/>
              </w:rPr>
            </w:pPr>
            <w:r>
              <w:rPr>
                <w:rFonts w:ascii="Arial" w:hAnsi="Arial" w:cs="Arial"/>
              </w:rPr>
              <w:t>-</w:t>
            </w:r>
            <w:r w:rsidRPr="00144DE8">
              <w:rPr>
                <w:rFonts w:ascii="Arial" w:hAnsi="Arial" w:cs="Arial"/>
              </w:rPr>
              <w:t xml:space="preserve">Flexible, espontáneo, orientador.  </w:t>
            </w:r>
          </w:p>
        </w:tc>
      </w:tr>
      <w:tr w:rsidR="00D53B0D" w14:paraId="5F596EC5" w14:textId="77777777" w:rsidTr="001D0484">
        <w:tc>
          <w:tcPr>
            <w:tcW w:w="2835" w:type="dxa"/>
            <w:shd w:val="clear" w:color="auto" w:fill="B8CCE4" w:themeFill="accent1" w:themeFillTint="66"/>
            <w:vAlign w:val="center"/>
          </w:tcPr>
          <w:p w14:paraId="2F18BFF8" w14:textId="77777777" w:rsidR="001D0484" w:rsidRPr="001D0484" w:rsidRDefault="001D0484" w:rsidP="001D0484">
            <w:pPr>
              <w:jc w:val="center"/>
              <w:rPr>
                <w:rFonts w:ascii="Arial" w:hAnsi="Arial" w:cs="Arial"/>
                <w:b/>
                <w:bCs/>
              </w:rPr>
            </w:pPr>
            <w:r w:rsidRPr="001D0484">
              <w:rPr>
                <w:rFonts w:ascii="Arial" w:hAnsi="Arial" w:cs="Arial"/>
                <w:b/>
                <w:bCs/>
              </w:rPr>
              <w:t>CONCEPCIÓN DEL ROL DEL ESTUDIANTE</w:t>
            </w:r>
          </w:p>
          <w:p w14:paraId="638950C1" w14:textId="77777777" w:rsidR="00D53B0D" w:rsidRPr="001D0484" w:rsidRDefault="00D53B0D" w:rsidP="001D0484">
            <w:pPr>
              <w:jc w:val="center"/>
              <w:rPr>
                <w:rFonts w:ascii="Arial" w:hAnsi="Arial" w:cs="Arial"/>
                <w:b/>
                <w:bCs/>
              </w:rPr>
            </w:pPr>
          </w:p>
        </w:tc>
        <w:tc>
          <w:tcPr>
            <w:tcW w:w="3402" w:type="dxa"/>
          </w:tcPr>
          <w:p w14:paraId="25EBD6C7"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Sujeto pasivo, reproductor del conocimiento. </w:t>
            </w:r>
          </w:p>
          <w:p w14:paraId="639B61E3"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Poca iniciativa, inseguridad, escaso interés personal. </w:t>
            </w:r>
          </w:p>
          <w:p w14:paraId="5B073A3F" w14:textId="77777777" w:rsidR="00D53B0D" w:rsidRDefault="001D0484" w:rsidP="00EE17F3">
            <w:pPr>
              <w:rPr>
                <w:rFonts w:ascii="Arial" w:hAnsi="Arial" w:cs="Arial"/>
              </w:rPr>
            </w:pPr>
            <w:r>
              <w:rPr>
                <w:rFonts w:ascii="Arial" w:hAnsi="Arial" w:cs="Arial"/>
              </w:rPr>
              <w:t>-</w:t>
            </w:r>
            <w:r w:rsidRPr="00144DE8">
              <w:rPr>
                <w:rFonts w:ascii="Arial" w:hAnsi="Arial" w:cs="Arial"/>
              </w:rPr>
              <w:t xml:space="preserve">No implicado en el proceso. </w:t>
            </w:r>
          </w:p>
        </w:tc>
        <w:tc>
          <w:tcPr>
            <w:tcW w:w="3402" w:type="dxa"/>
          </w:tcPr>
          <w:p w14:paraId="3F527B99"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Sujeto activo, constructor del conocimiento. </w:t>
            </w:r>
          </w:p>
          <w:p w14:paraId="5A5C67F5" w14:textId="77777777" w:rsidR="001D0484" w:rsidRPr="00144DE8" w:rsidRDefault="001D0484" w:rsidP="001D0484">
            <w:pPr>
              <w:rPr>
                <w:rFonts w:ascii="Arial" w:hAnsi="Arial" w:cs="Arial"/>
              </w:rPr>
            </w:pPr>
            <w:r>
              <w:rPr>
                <w:rFonts w:ascii="Arial" w:hAnsi="Arial" w:cs="Arial"/>
              </w:rPr>
              <w:t>-</w:t>
            </w:r>
            <w:r w:rsidRPr="00144DE8">
              <w:rPr>
                <w:rFonts w:ascii="Arial" w:hAnsi="Arial" w:cs="Arial"/>
              </w:rPr>
              <w:t xml:space="preserve">Creatividad, reflexión, intereses cognoscitivos propios. </w:t>
            </w:r>
          </w:p>
          <w:p w14:paraId="260D17DE" w14:textId="77777777" w:rsidR="00D53B0D" w:rsidRDefault="001D0484" w:rsidP="00EE17F3">
            <w:pPr>
              <w:rPr>
                <w:rFonts w:ascii="Arial" w:hAnsi="Arial" w:cs="Arial"/>
              </w:rPr>
            </w:pPr>
            <w:r>
              <w:rPr>
                <w:rFonts w:ascii="Arial" w:hAnsi="Arial" w:cs="Arial"/>
              </w:rPr>
              <w:t>-</w:t>
            </w:r>
            <w:r w:rsidRPr="00144DE8">
              <w:rPr>
                <w:rFonts w:ascii="Arial" w:hAnsi="Arial" w:cs="Arial"/>
              </w:rPr>
              <w:t xml:space="preserve">Implicación y compromiso. </w:t>
            </w:r>
          </w:p>
        </w:tc>
      </w:tr>
    </w:tbl>
    <w:p w14:paraId="04FB7494" w14:textId="77777777" w:rsidR="001D0484" w:rsidRDefault="001D0484" w:rsidP="00EE17F3">
      <w:pPr>
        <w:rPr>
          <w:rFonts w:ascii="Arial" w:hAnsi="Arial" w:cs="Arial"/>
        </w:rPr>
      </w:pPr>
    </w:p>
    <w:p w14:paraId="3DB412A7" w14:textId="77777777" w:rsidR="001D0484" w:rsidRPr="001D0484" w:rsidRDefault="00EE17F3" w:rsidP="00A33A65">
      <w:pPr>
        <w:jc w:val="center"/>
        <w:rPr>
          <w:rFonts w:ascii="Arial" w:hAnsi="Arial" w:cs="Arial"/>
          <w:b/>
          <w:bCs/>
        </w:rPr>
      </w:pPr>
      <w:r w:rsidRPr="001D0484">
        <w:rPr>
          <w:rFonts w:ascii="Arial" w:hAnsi="Arial" w:cs="Arial"/>
          <w:b/>
          <w:bCs/>
        </w:rPr>
        <w:t>3.1.4. PRINCIPIOS QUE DEBE ASUMIR UNA PEDAGOGÍA HUMANISTA Y DESARROLLADORA</w:t>
      </w:r>
    </w:p>
    <w:tbl>
      <w:tblPr>
        <w:tblStyle w:val="Tablaconcuadrcula"/>
        <w:tblW w:w="9639" w:type="dxa"/>
        <w:tblInd w:w="-572" w:type="dxa"/>
        <w:tblLook w:val="04A0" w:firstRow="1" w:lastRow="0" w:firstColumn="1" w:lastColumn="0" w:noHBand="0" w:noVBand="1"/>
      </w:tblPr>
      <w:tblGrid>
        <w:gridCol w:w="2552"/>
        <w:gridCol w:w="7087"/>
      </w:tblGrid>
      <w:tr w:rsidR="001D0484" w14:paraId="373FDA1B" w14:textId="77777777" w:rsidTr="00057905">
        <w:tc>
          <w:tcPr>
            <w:tcW w:w="2552" w:type="dxa"/>
            <w:shd w:val="clear" w:color="auto" w:fill="FF6600"/>
            <w:vAlign w:val="center"/>
          </w:tcPr>
          <w:p w14:paraId="403C760C" w14:textId="77777777" w:rsidR="001D0484" w:rsidRPr="001D0484" w:rsidRDefault="001D0484" w:rsidP="001D0484">
            <w:pPr>
              <w:jc w:val="center"/>
              <w:rPr>
                <w:rFonts w:ascii="Arial" w:hAnsi="Arial" w:cs="Arial"/>
                <w:b/>
                <w:bCs/>
              </w:rPr>
            </w:pPr>
            <w:r w:rsidRPr="001D0484">
              <w:rPr>
                <w:rFonts w:ascii="Arial" w:hAnsi="Arial" w:cs="Arial"/>
                <w:b/>
                <w:bCs/>
              </w:rPr>
              <w:t>El educando</w:t>
            </w:r>
          </w:p>
        </w:tc>
        <w:tc>
          <w:tcPr>
            <w:tcW w:w="7087" w:type="dxa"/>
            <w:shd w:val="clear" w:color="auto" w:fill="FBD4B4" w:themeFill="accent6" w:themeFillTint="66"/>
          </w:tcPr>
          <w:p w14:paraId="6A897AFB" w14:textId="77777777" w:rsidR="001D0484" w:rsidRDefault="001D0484" w:rsidP="00EE17F3">
            <w:pPr>
              <w:rPr>
                <w:rFonts w:ascii="Arial" w:hAnsi="Arial" w:cs="Arial"/>
                <w:b/>
                <w:bCs/>
              </w:rPr>
            </w:pPr>
            <w:r>
              <w:rPr>
                <w:rFonts w:ascii="Arial" w:hAnsi="Arial" w:cs="Arial"/>
              </w:rPr>
              <w:t>E</w:t>
            </w:r>
            <w:r w:rsidRPr="00144DE8">
              <w:rPr>
                <w:rFonts w:ascii="Arial" w:hAnsi="Arial" w:cs="Arial"/>
              </w:rPr>
              <w:t>lemento activo del aprendizaje, personalidad que se desarrolla a partir de las posibilidades personales y para la interacción con otros.</w:t>
            </w:r>
          </w:p>
        </w:tc>
      </w:tr>
      <w:tr w:rsidR="001D0484" w14:paraId="276246F3" w14:textId="77777777" w:rsidTr="00057905">
        <w:tc>
          <w:tcPr>
            <w:tcW w:w="2552" w:type="dxa"/>
            <w:shd w:val="clear" w:color="auto" w:fill="FF6600"/>
            <w:vAlign w:val="center"/>
          </w:tcPr>
          <w:p w14:paraId="279F1F5E" w14:textId="77777777" w:rsidR="001D0484" w:rsidRPr="001D0484" w:rsidRDefault="001D0484" w:rsidP="001D0484">
            <w:pPr>
              <w:jc w:val="center"/>
              <w:rPr>
                <w:rFonts w:ascii="Arial" w:hAnsi="Arial" w:cs="Arial"/>
                <w:b/>
                <w:bCs/>
              </w:rPr>
            </w:pPr>
            <w:r w:rsidRPr="001D0484">
              <w:rPr>
                <w:rFonts w:ascii="Arial" w:hAnsi="Arial" w:cs="Arial"/>
                <w:b/>
                <w:bCs/>
              </w:rPr>
              <w:t>El educador</w:t>
            </w:r>
          </w:p>
        </w:tc>
        <w:tc>
          <w:tcPr>
            <w:tcW w:w="7087" w:type="dxa"/>
            <w:shd w:val="clear" w:color="auto" w:fill="FBD4B4" w:themeFill="accent6" w:themeFillTint="66"/>
          </w:tcPr>
          <w:p w14:paraId="1E831FA9" w14:textId="77777777" w:rsidR="001D0484" w:rsidRDefault="001D0484" w:rsidP="00EE17F3">
            <w:pPr>
              <w:rPr>
                <w:rFonts w:ascii="Arial" w:hAnsi="Arial" w:cs="Arial"/>
                <w:b/>
                <w:bCs/>
              </w:rPr>
            </w:pPr>
            <w:r w:rsidRPr="00144DE8">
              <w:rPr>
                <w:rFonts w:ascii="Arial" w:hAnsi="Arial" w:cs="Arial"/>
              </w:rPr>
              <w:t>Coordinador de la actividad educativa, guía y orientador activo del proceso.</w:t>
            </w:r>
          </w:p>
        </w:tc>
      </w:tr>
      <w:tr w:rsidR="001D0484" w14:paraId="3AFBAD0D" w14:textId="77777777" w:rsidTr="00057905">
        <w:tc>
          <w:tcPr>
            <w:tcW w:w="2552" w:type="dxa"/>
            <w:shd w:val="clear" w:color="auto" w:fill="FF6600"/>
            <w:vAlign w:val="center"/>
          </w:tcPr>
          <w:p w14:paraId="0048A6BB" w14:textId="77777777" w:rsidR="001D0484" w:rsidRPr="001D0484" w:rsidRDefault="001D0484" w:rsidP="001D0484">
            <w:pPr>
              <w:jc w:val="center"/>
              <w:rPr>
                <w:rFonts w:ascii="Arial" w:hAnsi="Arial" w:cs="Arial"/>
                <w:b/>
                <w:bCs/>
              </w:rPr>
            </w:pPr>
            <w:r w:rsidRPr="001D0484">
              <w:rPr>
                <w:rFonts w:ascii="Arial" w:hAnsi="Arial" w:cs="Arial"/>
                <w:b/>
                <w:bCs/>
              </w:rPr>
              <w:t>Los contenidos</w:t>
            </w:r>
          </w:p>
        </w:tc>
        <w:tc>
          <w:tcPr>
            <w:tcW w:w="7087" w:type="dxa"/>
            <w:shd w:val="clear" w:color="auto" w:fill="FBD4B4" w:themeFill="accent6" w:themeFillTint="66"/>
          </w:tcPr>
          <w:p w14:paraId="7E310E39" w14:textId="77777777" w:rsidR="001D0484" w:rsidRDefault="00057905" w:rsidP="00EE17F3">
            <w:pPr>
              <w:rPr>
                <w:rFonts w:ascii="Arial" w:hAnsi="Arial" w:cs="Arial"/>
                <w:b/>
                <w:bCs/>
              </w:rPr>
            </w:pPr>
            <w:r>
              <w:rPr>
                <w:rFonts w:ascii="Arial" w:hAnsi="Arial" w:cs="Arial"/>
              </w:rPr>
              <w:t>C</w:t>
            </w:r>
            <w:r w:rsidR="001D0484" w:rsidRPr="00144DE8">
              <w:rPr>
                <w:rFonts w:ascii="Arial" w:hAnsi="Arial" w:cs="Arial"/>
              </w:rPr>
              <w:t>ampos del saber interrelacionados en sistemas y estructuras para afrontar el conocimiento como proceso de cambio y crecimiento.</w:t>
            </w:r>
          </w:p>
        </w:tc>
      </w:tr>
      <w:tr w:rsidR="001D0484" w14:paraId="5838FDE5" w14:textId="77777777" w:rsidTr="00057905">
        <w:tc>
          <w:tcPr>
            <w:tcW w:w="2552" w:type="dxa"/>
            <w:shd w:val="clear" w:color="auto" w:fill="FF6600"/>
            <w:vAlign w:val="center"/>
          </w:tcPr>
          <w:p w14:paraId="642A95D3" w14:textId="77777777" w:rsidR="001D0484" w:rsidRPr="001D0484" w:rsidRDefault="001D0484" w:rsidP="001D0484">
            <w:pPr>
              <w:jc w:val="center"/>
              <w:rPr>
                <w:rFonts w:ascii="Arial" w:hAnsi="Arial" w:cs="Arial"/>
                <w:b/>
                <w:bCs/>
              </w:rPr>
            </w:pPr>
            <w:r w:rsidRPr="001D0484">
              <w:rPr>
                <w:rFonts w:ascii="Arial" w:hAnsi="Arial" w:cs="Arial"/>
                <w:b/>
                <w:bCs/>
              </w:rPr>
              <w:t>Los objetivos</w:t>
            </w:r>
          </w:p>
        </w:tc>
        <w:tc>
          <w:tcPr>
            <w:tcW w:w="7087" w:type="dxa"/>
            <w:shd w:val="clear" w:color="auto" w:fill="FBD4B4" w:themeFill="accent6" w:themeFillTint="66"/>
          </w:tcPr>
          <w:p w14:paraId="50C2B224" w14:textId="77777777" w:rsidR="001D0484" w:rsidRDefault="001D0484" w:rsidP="00EE17F3">
            <w:pPr>
              <w:rPr>
                <w:rFonts w:ascii="Arial" w:hAnsi="Arial" w:cs="Arial"/>
                <w:b/>
                <w:bCs/>
              </w:rPr>
            </w:pPr>
            <w:r w:rsidRPr="00144DE8">
              <w:rPr>
                <w:rFonts w:ascii="Arial" w:hAnsi="Arial" w:cs="Arial"/>
              </w:rPr>
              <w:t>Dirigidos al desarrollo integral de la personalidad, a la adquisición de conocimientos, hábitos y habilidades necesarios por el sujeto.</w:t>
            </w:r>
          </w:p>
        </w:tc>
      </w:tr>
      <w:tr w:rsidR="001D0484" w14:paraId="1E6A18F8" w14:textId="77777777" w:rsidTr="00057905">
        <w:tc>
          <w:tcPr>
            <w:tcW w:w="2552" w:type="dxa"/>
            <w:shd w:val="clear" w:color="auto" w:fill="FF6600"/>
            <w:vAlign w:val="center"/>
          </w:tcPr>
          <w:p w14:paraId="1D712CD6" w14:textId="77777777" w:rsidR="001D0484" w:rsidRPr="001D0484" w:rsidRDefault="001D0484" w:rsidP="001D0484">
            <w:pPr>
              <w:jc w:val="center"/>
              <w:rPr>
                <w:rFonts w:ascii="Arial" w:hAnsi="Arial" w:cs="Arial"/>
                <w:b/>
                <w:bCs/>
              </w:rPr>
            </w:pPr>
            <w:r w:rsidRPr="001D0484">
              <w:rPr>
                <w:rFonts w:ascii="Arial" w:hAnsi="Arial" w:cs="Arial"/>
                <w:b/>
                <w:bCs/>
              </w:rPr>
              <w:t>El aprendizaje</w:t>
            </w:r>
          </w:p>
        </w:tc>
        <w:tc>
          <w:tcPr>
            <w:tcW w:w="7087" w:type="dxa"/>
            <w:shd w:val="clear" w:color="auto" w:fill="FBD4B4" w:themeFill="accent6" w:themeFillTint="66"/>
          </w:tcPr>
          <w:p w14:paraId="19D1BDC6" w14:textId="77777777" w:rsidR="001D0484" w:rsidRDefault="001D0484" w:rsidP="00EE17F3">
            <w:pPr>
              <w:rPr>
                <w:rFonts w:ascii="Arial" w:hAnsi="Arial" w:cs="Arial"/>
                <w:b/>
                <w:bCs/>
              </w:rPr>
            </w:pPr>
            <w:r w:rsidRPr="00144DE8">
              <w:rPr>
                <w:rFonts w:ascii="Arial" w:hAnsi="Arial" w:cs="Arial"/>
              </w:rPr>
              <w:t>Proceso en que interviene activamente el educando y en el que influyen la madurez, la experiencia y las relaciones sociales que desarrolla.</w:t>
            </w:r>
          </w:p>
        </w:tc>
      </w:tr>
      <w:tr w:rsidR="001D0484" w14:paraId="6B69E271" w14:textId="77777777" w:rsidTr="00057905">
        <w:tc>
          <w:tcPr>
            <w:tcW w:w="2552" w:type="dxa"/>
            <w:shd w:val="clear" w:color="auto" w:fill="FF6600"/>
            <w:vAlign w:val="center"/>
          </w:tcPr>
          <w:p w14:paraId="674C92DF" w14:textId="77777777" w:rsidR="001D0484" w:rsidRPr="001D0484" w:rsidRDefault="001D0484" w:rsidP="001D0484">
            <w:pPr>
              <w:jc w:val="center"/>
              <w:rPr>
                <w:rFonts w:ascii="Arial" w:hAnsi="Arial" w:cs="Arial"/>
                <w:b/>
                <w:bCs/>
              </w:rPr>
            </w:pPr>
            <w:r w:rsidRPr="001D0484">
              <w:rPr>
                <w:rFonts w:ascii="Arial" w:hAnsi="Arial" w:cs="Arial"/>
                <w:b/>
                <w:bCs/>
              </w:rPr>
              <w:t>La enseñanza</w:t>
            </w:r>
          </w:p>
        </w:tc>
        <w:tc>
          <w:tcPr>
            <w:tcW w:w="7087" w:type="dxa"/>
            <w:shd w:val="clear" w:color="auto" w:fill="FBD4B4" w:themeFill="accent6" w:themeFillTint="66"/>
          </w:tcPr>
          <w:p w14:paraId="7FAB585D" w14:textId="77777777" w:rsidR="001D0484" w:rsidRDefault="001D0484" w:rsidP="00EE17F3">
            <w:pPr>
              <w:rPr>
                <w:rFonts w:ascii="Arial" w:hAnsi="Arial" w:cs="Arial"/>
                <w:b/>
                <w:bCs/>
              </w:rPr>
            </w:pPr>
            <w:r w:rsidRPr="00144DE8">
              <w:rPr>
                <w:rFonts w:ascii="Arial" w:hAnsi="Arial" w:cs="Arial"/>
              </w:rPr>
              <w:t>Dirección del proceso con el uso de las técnicas apropiadas para el aprendizaje grupal e individual.</w:t>
            </w:r>
          </w:p>
        </w:tc>
      </w:tr>
      <w:tr w:rsidR="001D0484" w14:paraId="383D864D" w14:textId="77777777" w:rsidTr="00057905">
        <w:tc>
          <w:tcPr>
            <w:tcW w:w="2552" w:type="dxa"/>
            <w:shd w:val="clear" w:color="auto" w:fill="FF6600"/>
            <w:vAlign w:val="center"/>
          </w:tcPr>
          <w:p w14:paraId="5820F03A" w14:textId="77777777" w:rsidR="001D0484" w:rsidRPr="001D0484" w:rsidRDefault="001D0484" w:rsidP="001D0484">
            <w:pPr>
              <w:jc w:val="center"/>
              <w:rPr>
                <w:rFonts w:ascii="Arial" w:hAnsi="Arial" w:cs="Arial"/>
                <w:b/>
                <w:bCs/>
              </w:rPr>
            </w:pPr>
            <w:r w:rsidRPr="001D0484">
              <w:rPr>
                <w:rFonts w:ascii="Arial" w:hAnsi="Arial" w:cs="Arial"/>
                <w:b/>
                <w:bCs/>
              </w:rPr>
              <w:t>Los métodos</w:t>
            </w:r>
          </w:p>
        </w:tc>
        <w:tc>
          <w:tcPr>
            <w:tcW w:w="7087" w:type="dxa"/>
            <w:shd w:val="clear" w:color="auto" w:fill="FBD4B4" w:themeFill="accent6" w:themeFillTint="66"/>
          </w:tcPr>
          <w:p w14:paraId="02ACBF8F" w14:textId="77777777" w:rsidR="001D0484" w:rsidRDefault="00057905" w:rsidP="00EE17F3">
            <w:pPr>
              <w:rPr>
                <w:rFonts w:ascii="Arial" w:hAnsi="Arial" w:cs="Arial"/>
                <w:b/>
                <w:bCs/>
              </w:rPr>
            </w:pPr>
            <w:r>
              <w:rPr>
                <w:rFonts w:ascii="Arial" w:hAnsi="Arial" w:cs="Arial"/>
              </w:rPr>
              <w:t>C</w:t>
            </w:r>
            <w:r w:rsidR="001D0484" w:rsidRPr="00144DE8">
              <w:rPr>
                <w:rFonts w:ascii="Arial" w:hAnsi="Arial" w:cs="Arial"/>
              </w:rPr>
              <w:t>ombinación de técnicas diseñadas y utilizadas en función de los objetivos, contenidos y sujetos del aprendizaje.</w:t>
            </w:r>
          </w:p>
        </w:tc>
      </w:tr>
      <w:tr w:rsidR="001D0484" w14:paraId="16934719" w14:textId="77777777" w:rsidTr="00057905">
        <w:tc>
          <w:tcPr>
            <w:tcW w:w="2552" w:type="dxa"/>
            <w:shd w:val="clear" w:color="auto" w:fill="FF6600"/>
            <w:vAlign w:val="center"/>
          </w:tcPr>
          <w:p w14:paraId="2B55F80A" w14:textId="77777777" w:rsidR="001D0484" w:rsidRPr="001D0484" w:rsidRDefault="001D0484" w:rsidP="001D0484">
            <w:pPr>
              <w:jc w:val="center"/>
              <w:rPr>
                <w:rFonts w:ascii="Arial" w:hAnsi="Arial" w:cs="Arial"/>
                <w:b/>
                <w:bCs/>
              </w:rPr>
            </w:pPr>
            <w:r w:rsidRPr="001D0484">
              <w:rPr>
                <w:rFonts w:ascii="Arial" w:hAnsi="Arial" w:cs="Arial"/>
                <w:b/>
                <w:bCs/>
              </w:rPr>
              <w:t>Los fundamentos</w:t>
            </w:r>
          </w:p>
        </w:tc>
        <w:tc>
          <w:tcPr>
            <w:tcW w:w="7087" w:type="dxa"/>
            <w:shd w:val="clear" w:color="auto" w:fill="FBD4B4" w:themeFill="accent6" w:themeFillTint="66"/>
          </w:tcPr>
          <w:p w14:paraId="1C196DBA" w14:textId="77777777" w:rsidR="001D0484" w:rsidRDefault="001D0484" w:rsidP="00EE17F3">
            <w:pPr>
              <w:rPr>
                <w:rFonts w:ascii="Arial" w:hAnsi="Arial" w:cs="Arial"/>
                <w:b/>
                <w:bCs/>
              </w:rPr>
            </w:pPr>
            <w:r w:rsidRPr="00144DE8">
              <w:rPr>
                <w:rFonts w:ascii="Arial" w:hAnsi="Arial" w:cs="Arial"/>
              </w:rPr>
              <w:t>La autodeterminación, el desarrollo de la personalidad individual integrada al contexto social, la movilidad social, el crecimiento y la transformación.</w:t>
            </w:r>
          </w:p>
        </w:tc>
      </w:tr>
    </w:tbl>
    <w:p w14:paraId="2B1B4B59" w14:textId="77777777" w:rsidR="00057905" w:rsidRDefault="00057905" w:rsidP="00EE17F3">
      <w:pPr>
        <w:rPr>
          <w:rFonts w:ascii="Arial" w:hAnsi="Arial" w:cs="Arial"/>
        </w:rPr>
      </w:pPr>
    </w:p>
    <w:p w14:paraId="512650D3" w14:textId="77777777" w:rsidR="00057905" w:rsidRDefault="00057905" w:rsidP="00EE17F3">
      <w:pPr>
        <w:rPr>
          <w:rFonts w:ascii="Arial" w:hAnsi="Arial" w:cs="Arial"/>
        </w:rPr>
      </w:pPr>
    </w:p>
    <w:p w14:paraId="45F79108" w14:textId="77777777" w:rsidR="00057905" w:rsidRPr="00144DE8" w:rsidRDefault="00057905" w:rsidP="00EE17F3">
      <w:pPr>
        <w:rPr>
          <w:rFonts w:ascii="Arial" w:hAnsi="Arial" w:cs="Arial"/>
        </w:rPr>
      </w:pPr>
    </w:p>
    <w:p w14:paraId="4583CCB4" w14:textId="77777777" w:rsidR="00EE17F3" w:rsidRPr="00057905" w:rsidRDefault="00EE17F3" w:rsidP="00A33A65">
      <w:pPr>
        <w:jc w:val="center"/>
        <w:rPr>
          <w:rFonts w:ascii="Arial" w:hAnsi="Arial" w:cs="Arial"/>
          <w:b/>
          <w:bCs/>
        </w:rPr>
      </w:pPr>
      <w:r w:rsidRPr="00057905">
        <w:rPr>
          <w:rFonts w:ascii="Arial" w:hAnsi="Arial" w:cs="Arial"/>
          <w:b/>
          <w:bCs/>
        </w:rPr>
        <w:lastRenderedPageBreak/>
        <w:t>3.2. CLASIFICACIÓN DE LOS MODELOS PEDAGÓGICOS, SEGÚN E. PLANCHARD</w:t>
      </w:r>
    </w:p>
    <w:p w14:paraId="6C50E556" w14:textId="77777777" w:rsidR="00EE17F3" w:rsidRPr="00144DE8" w:rsidRDefault="00057905" w:rsidP="00EE17F3">
      <w:pPr>
        <w:rPr>
          <w:rFonts w:ascii="Arial" w:hAnsi="Arial" w:cs="Arial"/>
        </w:rPr>
      </w:pPr>
      <w:r>
        <w:rPr>
          <w:rFonts w:ascii="Arial" w:hAnsi="Arial" w:cs="Arial"/>
        </w:rPr>
        <w:t>L</w:t>
      </w:r>
      <w:r w:rsidR="00EE17F3" w:rsidRPr="00144DE8">
        <w:rPr>
          <w:rFonts w:ascii="Arial" w:hAnsi="Arial" w:cs="Arial"/>
        </w:rPr>
        <w:t xml:space="preserve">os modelos pedagógicos pueden clasificarse según el énfasis que ponen en la educación para el reforzamiento de la individualidad o de la integración al contexto social.  </w:t>
      </w:r>
    </w:p>
    <w:p w14:paraId="767B0D2C" w14:textId="77777777" w:rsidR="00EE17F3" w:rsidRPr="00057905" w:rsidRDefault="00EE17F3" w:rsidP="00A33A65">
      <w:pPr>
        <w:jc w:val="center"/>
        <w:rPr>
          <w:rFonts w:ascii="Arial" w:hAnsi="Arial" w:cs="Arial"/>
          <w:b/>
          <w:bCs/>
        </w:rPr>
      </w:pPr>
      <w:r w:rsidRPr="00057905">
        <w:rPr>
          <w:rFonts w:ascii="Arial" w:hAnsi="Arial" w:cs="Arial"/>
          <w:b/>
          <w:bCs/>
        </w:rPr>
        <w:t>3.2.1. MODELO DE EDUCACIÓN QUE HACE ÉNFASIS EN LOS CONTENIDOS (Ignacio Loyola)</w:t>
      </w:r>
    </w:p>
    <w:p w14:paraId="69B557C7" w14:textId="77777777" w:rsidR="00EE17F3" w:rsidRPr="00144DE8" w:rsidRDefault="00EE17F3" w:rsidP="00EE17F3">
      <w:pPr>
        <w:rPr>
          <w:rFonts w:ascii="Arial" w:hAnsi="Arial" w:cs="Arial"/>
        </w:rPr>
      </w:pPr>
      <w:r w:rsidRPr="00144DE8">
        <w:rPr>
          <w:rFonts w:ascii="Arial" w:hAnsi="Arial" w:cs="Arial"/>
        </w:rPr>
        <w:t>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w:t>
      </w:r>
      <w:r w:rsidR="00057905">
        <w:rPr>
          <w:rFonts w:ascii="Arial" w:hAnsi="Arial" w:cs="Arial"/>
        </w:rPr>
        <w:t xml:space="preserve">, </w:t>
      </w:r>
      <w:r w:rsidRPr="00144DE8">
        <w:rPr>
          <w:rFonts w:ascii="Arial" w:hAnsi="Arial" w:cs="Arial"/>
        </w:rPr>
        <w:t xml:space="preserve">existencia clásica de un emisor </w:t>
      </w:r>
      <w:r w:rsidR="00057905">
        <w:rPr>
          <w:rFonts w:ascii="Arial" w:hAnsi="Arial" w:cs="Arial"/>
        </w:rPr>
        <w:t xml:space="preserve">(profesor) </w:t>
      </w:r>
      <w:r w:rsidRPr="00144DE8">
        <w:rPr>
          <w:rFonts w:ascii="Arial" w:hAnsi="Arial" w:cs="Arial"/>
        </w:rPr>
        <w:t>y un receptor</w:t>
      </w:r>
      <w:r w:rsidR="00057905">
        <w:rPr>
          <w:rFonts w:ascii="Arial" w:hAnsi="Arial" w:cs="Arial"/>
        </w:rPr>
        <w:t xml:space="preserve"> (alumno).</w:t>
      </w:r>
    </w:p>
    <w:p w14:paraId="6CF564CD" w14:textId="77777777" w:rsidR="00EE17F3" w:rsidRPr="00144DE8" w:rsidRDefault="00EE17F3" w:rsidP="00EE17F3">
      <w:pPr>
        <w:rPr>
          <w:rFonts w:ascii="Arial" w:hAnsi="Arial" w:cs="Arial"/>
        </w:rPr>
      </w:pPr>
      <w:r w:rsidRPr="00144DE8">
        <w:rPr>
          <w:rFonts w:ascii="Arial" w:hAnsi="Arial" w:cs="Arial"/>
        </w:rPr>
        <w:t xml:space="preserve">Los ejes centrales de esta concepción lo constituyen el texto y el profesor. Se enfatiza el contenido, en el texto y en la transmisión de conocimientos y valores a través de la palabra del maestro. Se pretende la memorización </w:t>
      </w:r>
      <w:r w:rsidR="00057905">
        <w:rPr>
          <w:rFonts w:ascii="Arial" w:hAnsi="Arial" w:cs="Arial"/>
        </w:rPr>
        <w:t xml:space="preserve">de </w:t>
      </w:r>
      <w:r w:rsidRPr="00144DE8">
        <w:rPr>
          <w:rFonts w:ascii="Arial" w:hAnsi="Arial" w:cs="Arial"/>
        </w:rPr>
        <w:t>información. Se le exige al profesor una gran preparación académica, con un gran dominio de su materia</w:t>
      </w:r>
      <w:r w:rsidR="00057905">
        <w:rPr>
          <w:rFonts w:ascii="Arial" w:hAnsi="Arial" w:cs="Arial"/>
        </w:rPr>
        <w:t xml:space="preserve">, </w:t>
      </w:r>
      <w:r w:rsidRPr="00144DE8">
        <w:rPr>
          <w:rFonts w:ascii="Arial" w:hAnsi="Arial" w:cs="Arial"/>
        </w:rPr>
        <w:t>se le exige</w:t>
      </w:r>
      <w:r w:rsidR="00057905">
        <w:rPr>
          <w:rFonts w:ascii="Arial" w:hAnsi="Arial" w:cs="Arial"/>
        </w:rPr>
        <w:t xml:space="preserve"> </w:t>
      </w:r>
      <w:r w:rsidRPr="00144DE8">
        <w:rPr>
          <w:rFonts w:ascii="Arial" w:hAnsi="Arial" w:cs="Arial"/>
        </w:rPr>
        <w:t xml:space="preserve">determinadas cualidades personales que le permitan hacer uso de su autoridad y a la vez mantener el orden y la disciplina deseados. Al alumno le corresponde obedecer, escuchar y ser depositario del conocimiento. Su actividad se limita en cierta medida a la memorización sin una debida reflexión crítica. </w:t>
      </w:r>
    </w:p>
    <w:p w14:paraId="1D2901D0" w14:textId="77777777" w:rsidR="00057905" w:rsidRPr="00057905" w:rsidRDefault="00EE17F3" w:rsidP="00EE17F3">
      <w:pPr>
        <w:rPr>
          <w:rFonts w:ascii="Arial" w:hAnsi="Arial" w:cs="Arial"/>
          <w:b/>
          <w:bCs/>
        </w:rPr>
      </w:pPr>
      <w:r w:rsidRPr="00057905">
        <w:rPr>
          <w:rFonts w:ascii="Arial" w:hAnsi="Arial" w:cs="Arial"/>
          <w:b/>
          <w:bCs/>
        </w:rPr>
        <w:t xml:space="preserve">3.2.2. MODELO DE EDUCACIÓN QUE SE CENTRA EN LOS EFECTOS (B. F. Skinner)  </w:t>
      </w:r>
    </w:p>
    <w:p w14:paraId="49374D6C" w14:textId="77777777" w:rsidR="00EE17F3" w:rsidRPr="00144DE8" w:rsidRDefault="00057905" w:rsidP="00EE17F3">
      <w:pPr>
        <w:rPr>
          <w:rFonts w:ascii="Arial" w:hAnsi="Arial" w:cs="Arial"/>
        </w:rPr>
      </w:pPr>
      <w:r>
        <w:rPr>
          <w:rFonts w:ascii="Arial" w:hAnsi="Arial" w:cs="Arial"/>
        </w:rPr>
        <w:t xml:space="preserve">Es de </w:t>
      </w:r>
      <w:r w:rsidR="00EE17F3" w:rsidRPr="00144DE8">
        <w:rPr>
          <w:rFonts w:ascii="Arial" w:hAnsi="Arial" w:cs="Arial"/>
        </w:rPr>
        <w:t xml:space="preserve">gran importancia a la motivación y plantea como objetivo “el cambio de actitudes”. Algunos lo consideran activo en cuanto propone la realización de acciones. </w:t>
      </w:r>
    </w:p>
    <w:p w14:paraId="69A1FF4D" w14:textId="77777777" w:rsidR="00EE17F3" w:rsidRPr="00144DE8" w:rsidRDefault="00057905" w:rsidP="00EE17F3">
      <w:pPr>
        <w:rPr>
          <w:rFonts w:ascii="Arial" w:hAnsi="Arial" w:cs="Arial"/>
        </w:rPr>
      </w:pPr>
      <w:r>
        <w:rPr>
          <w:rFonts w:ascii="Arial" w:hAnsi="Arial" w:cs="Arial"/>
        </w:rPr>
        <w:t>E</w:t>
      </w:r>
      <w:r w:rsidR="00EE17F3" w:rsidRPr="00144DE8">
        <w:rPr>
          <w:rFonts w:ascii="Arial" w:hAnsi="Arial" w:cs="Arial"/>
        </w:rPr>
        <w:t xml:space="preserve">n este modelo se asigna a los hábitos un lugar central en la educación considerándolo como una conducta automática, no reflexiva, posible de ser condicionada y entrenada.  </w:t>
      </w:r>
    </w:p>
    <w:p w14:paraId="06CC095D" w14:textId="77777777" w:rsidR="00EE17F3" w:rsidRPr="00144DE8" w:rsidRDefault="00EE17F3" w:rsidP="00EE17F3">
      <w:pPr>
        <w:rPr>
          <w:rFonts w:ascii="Arial" w:hAnsi="Arial" w:cs="Arial"/>
        </w:rPr>
      </w:pPr>
      <w:r w:rsidRPr="00144DE8">
        <w:rPr>
          <w:rFonts w:ascii="Arial" w:hAnsi="Arial" w:cs="Arial"/>
        </w:rPr>
        <w:t>Educar así no es razonar, sino generar hábitos a partir del mecanismo psicológico estímulo - recompensa, intentando aumentar la productividad mediante la introducción de nuevas y modernas tecnologías</w:t>
      </w:r>
      <w:r w:rsidR="00CE1A2B">
        <w:rPr>
          <w:rFonts w:ascii="Arial" w:hAnsi="Arial" w:cs="Arial"/>
        </w:rPr>
        <w:t xml:space="preserve"> y</w:t>
      </w:r>
      <w:r w:rsidRPr="00144DE8">
        <w:rPr>
          <w:rFonts w:ascii="Arial" w:hAnsi="Arial" w:cs="Arial"/>
        </w:rPr>
        <w:t xml:space="preserve"> corresponde el modelo de comunicación “</w:t>
      </w:r>
      <w:r w:rsidR="00057905" w:rsidRPr="00144DE8">
        <w:rPr>
          <w:rFonts w:ascii="Arial" w:hAnsi="Arial" w:cs="Arial"/>
        </w:rPr>
        <w:t>dirigida</w:t>
      </w:r>
      <w:r w:rsidRPr="00144DE8">
        <w:rPr>
          <w:rFonts w:ascii="Arial" w:hAnsi="Arial" w:cs="Arial"/>
        </w:rPr>
        <w:t>”</w:t>
      </w:r>
      <w:r w:rsidR="00057905">
        <w:rPr>
          <w:rFonts w:ascii="Arial" w:hAnsi="Arial" w:cs="Arial"/>
        </w:rPr>
        <w:t xml:space="preserve"> </w:t>
      </w:r>
      <w:r w:rsidRPr="00144DE8">
        <w:rPr>
          <w:rFonts w:ascii="Arial" w:hAnsi="Arial" w:cs="Arial"/>
        </w:rPr>
        <w:t xml:space="preserve">en donde el emisor - profesor continúa desempeñando un lugar principal y el receptor - alumno continúa subordinado.  </w:t>
      </w:r>
    </w:p>
    <w:p w14:paraId="5C8FE6D6" w14:textId="77777777" w:rsidR="00EE17F3" w:rsidRPr="00144DE8" w:rsidRDefault="00EE17F3" w:rsidP="00EE17F3">
      <w:pPr>
        <w:rPr>
          <w:rFonts w:ascii="Arial" w:hAnsi="Arial" w:cs="Arial"/>
        </w:rPr>
      </w:pPr>
      <w:r w:rsidRPr="00144DE8">
        <w:rPr>
          <w:rFonts w:ascii="Arial" w:hAnsi="Arial" w:cs="Arial"/>
        </w:rPr>
        <w:t xml:space="preserve">El profesor programa los contenidos, los objetivos de la enseñanza, concibe la retroalimentación en forma de estímulo y sanción, dándole una cierta participación al alumno, en forma de tareas o ejercicios generalmente repetitivos, buscando la consolidación de hábitos y habilidades.  </w:t>
      </w:r>
    </w:p>
    <w:p w14:paraId="17978679" w14:textId="77777777" w:rsidR="00EE17F3" w:rsidRPr="00144DE8" w:rsidRDefault="00CE1A2B" w:rsidP="00EE17F3">
      <w:pPr>
        <w:rPr>
          <w:rFonts w:ascii="Arial" w:hAnsi="Arial" w:cs="Arial"/>
        </w:rPr>
      </w:pPr>
      <w:r>
        <w:rPr>
          <w:rFonts w:ascii="Arial" w:hAnsi="Arial" w:cs="Arial"/>
        </w:rPr>
        <w:t>S</w:t>
      </w:r>
      <w:r w:rsidR="00EE17F3" w:rsidRPr="00144DE8">
        <w:rPr>
          <w:rFonts w:ascii="Arial" w:hAnsi="Arial" w:cs="Arial"/>
        </w:rPr>
        <w:t xml:space="preserve">e considera que ha permitido el enriquecimiento de la noción de comunicación en su dimensión instrumental, tanto en la relación directa con el alumno como en la educación a distancia, por una parte, así como señalar la importancia de los medios y recursos comunicativos como estrategias para el logro de los fines educativos. </w:t>
      </w:r>
    </w:p>
    <w:p w14:paraId="2B0E848F" w14:textId="77777777" w:rsidR="00EE17F3" w:rsidRPr="00144DE8" w:rsidRDefault="00EE17F3" w:rsidP="00EE17F3">
      <w:pPr>
        <w:rPr>
          <w:rFonts w:ascii="Arial" w:hAnsi="Arial" w:cs="Arial"/>
        </w:rPr>
      </w:pPr>
      <w:r w:rsidRPr="00144DE8">
        <w:rPr>
          <w:rFonts w:ascii="Arial" w:hAnsi="Arial" w:cs="Arial"/>
        </w:rPr>
        <w:lastRenderedPageBreak/>
        <w:t xml:space="preserve">Con esta forma de entender y de ubicar el lugar de los medios de enseñanza, se aprecia que los mismos sirven tanto a la labor pedagógica del profesor, como también al trabajo de los alumnos; desde el uso de los textos, hasta el uso de una computadora, alternándose indistintamente la función de emisor y receptor en ambos sentidos. </w:t>
      </w:r>
    </w:p>
    <w:p w14:paraId="6700290E" w14:textId="77777777" w:rsidR="00EE17F3" w:rsidRPr="00144DE8" w:rsidRDefault="00EE17F3" w:rsidP="00EE17F3">
      <w:pPr>
        <w:rPr>
          <w:rFonts w:ascii="Arial" w:hAnsi="Arial" w:cs="Arial"/>
        </w:rPr>
      </w:pPr>
      <w:r w:rsidRPr="00144DE8">
        <w:rPr>
          <w:rFonts w:ascii="Arial" w:hAnsi="Arial" w:cs="Arial"/>
        </w:rPr>
        <w:t xml:space="preserve">A esta tendencia pedagógica se le puede criticar el sentido persuasor y reproductor de sus propuestas, pero también generó grandes cambios y conformó una etapa necesaria para que las futuras propuestas puedan ingresar al sistema educativo formal (y a otros ámbitos y modalidades) sin mayores resistencias. </w:t>
      </w:r>
    </w:p>
    <w:p w14:paraId="0C33E664" w14:textId="77777777" w:rsidR="00EE17F3" w:rsidRPr="00057905" w:rsidRDefault="00EE17F3" w:rsidP="00A33A65">
      <w:pPr>
        <w:jc w:val="center"/>
        <w:rPr>
          <w:rFonts w:ascii="Arial" w:hAnsi="Arial" w:cs="Arial"/>
          <w:b/>
          <w:bCs/>
        </w:rPr>
      </w:pPr>
      <w:r w:rsidRPr="00057905">
        <w:rPr>
          <w:rFonts w:ascii="Arial" w:hAnsi="Arial" w:cs="Arial"/>
          <w:b/>
          <w:bCs/>
        </w:rPr>
        <w:t xml:space="preserve">3.2.3. MODELO DE EDUCACIÓN QUE ENFATIZA EL PROCESO (Enrique Pichón </w:t>
      </w:r>
      <w:proofErr w:type="spellStart"/>
      <w:r w:rsidRPr="00057905">
        <w:rPr>
          <w:rFonts w:ascii="Arial" w:hAnsi="Arial" w:cs="Arial"/>
          <w:b/>
          <w:bCs/>
        </w:rPr>
        <w:t>Riviere</w:t>
      </w:r>
      <w:proofErr w:type="spellEnd"/>
      <w:r w:rsidRPr="00057905">
        <w:rPr>
          <w:rFonts w:ascii="Arial" w:hAnsi="Arial" w:cs="Arial"/>
          <w:b/>
          <w:bCs/>
        </w:rPr>
        <w:t>, Paulo Freyre)</w:t>
      </w:r>
    </w:p>
    <w:p w14:paraId="3E1A37CF" w14:textId="77777777" w:rsidR="00EE17F3" w:rsidRPr="00144DE8" w:rsidRDefault="00CE1A2B" w:rsidP="00EE17F3">
      <w:pPr>
        <w:rPr>
          <w:rFonts w:ascii="Arial" w:hAnsi="Arial" w:cs="Arial"/>
        </w:rPr>
      </w:pPr>
      <w:r>
        <w:rPr>
          <w:rFonts w:ascii="Arial" w:hAnsi="Arial" w:cs="Arial"/>
        </w:rPr>
        <w:t xml:space="preserve">Concibe </w:t>
      </w:r>
      <w:r w:rsidR="00EE17F3" w:rsidRPr="00144DE8">
        <w:rPr>
          <w:rFonts w:ascii="Arial" w:hAnsi="Arial" w:cs="Arial"/>
        </w:rPr>
        <w:t>la educación como praxis, reflexión y acción del hombre sobre el mundo para transformarl</w:t>
      </w:r>
      <w:r>
        <w:rPr>
          <w:rFonts w:ascii="Arial" w:hAnsi="Arial" w:cs="Arial"/>
        </w:rPr>
        <w:t xml:space="preserve">o, </w:t>
      </w:r>
      <w:r w:rsidR="00EE17F3" w:rsidRPr="00144DE8">
        <w:rPr>
          <w:rFonts w:ascii="Arial" w:hAnsi="Arial" w:cs="Arial"/>
        </w:rPr>
        <w:t xml:space="preserve">adoptan diferentes variantes que enfatizan el proceso transformador de las personas, su desarrollo personal y social en un contexto grupal, en interacción dialéctica con la realidad.  </w:t>
      </w:r>
    </w:p>
    <w:p w14:paraId="0EDBE3DB" w14:textId="77777777" w:rsidR="00EE17F3" w:rsidRPr="00144DE8" w:rsidRDefault="00CE1A2B" w:rsidP="00EE17F3">
      <w:pPr>
        <w:rPr>
          <w:rFonts w:ascii="Arial" w:hAnsi="Arial" w:cs="Arial"/>
        </w:rPr>
      </w:pPr>
      <w:r>
        <w:rPr>
          <w:rFonts w:ascii="Arial" w:hAnsi="Arial" w:cs="Arial"/>
        </w:rPr>
        <w:t>L</w:t>
      </w:r>
      <w:r w:rsidR="00EE17F3" w:rsidRPr="00144DE8">
        <w:rPr>
          <w:rFonts w:ascii="Arial" w:hAnsi="Arial" w:cs="Arial"/>
        </w:rPr>
        <w:t xml:space="preserve">a información es un momento fundamental del acto de conocimiento. Hay que tener en cuenta cómo y en qué contexto se proporciona, siendo lo más importante la actitud crítica frente al objeto y no el discurso del educador en torno al mismo. </w:t>
      </w:r>
    </w:p>
    <w:p w14:paraId="24C1125D" w14:textId="77777777" w:rsidR="00803E1B" w:rsidRDefault="00EE17F3" w:rsidP="00EE17F3">
      <w:pPr>
        <w:rPr>
          <w:rFonts w:ascii="Arial" w:hAnsi="Arial" w:cs="Arial"/>
        </w:rPr>
      </w:pPr>
      <w:r w:rsidRPr="00144DE8">
        <w:rPr>
          <w:rFonts w:ascii="Arial" w:hAnsi="Arial" w:cs="Arial"/>
        </w:rPr>
        <w:t>La participación en la educación que se propone se refiere por una parte a los métodos de enseñanza - aprendizaje, así como también</w:t>
      </w:r>
      <w:r w:rsidR="00803E1B">
        <w:rPr>
          <w:rFonts w:ascii="Arial" w:hAnsi="Arial" w:cs="Arial"/>
        </w:rPr>
        <w:t>:</w:t>
      </w:r>
    </w:p>
    <w:p w14:paraId="1DEA5068" w14:textId="77777777" w:rsidR="00803E1B" w:rsidRDefault="00803E1B" w:rsidP="00803E1B">
      <w:pPr>
        <w:pStyle w:val="Prrafodelista"/>
        <w:numPr>
          <w:ilvl w:val="0"/>
          <w:numId w:val="33"/>
        </w:numPr>
        <w:rPr>
          <w:rFonts w:ascii="Arial" w:hAnsi="Arial" w:cs="Arial"/>
        </w:rPr>
      </w:pPr>
      <w:r>
        <w:rPr>
          <w:rFonts w:ascii="Arial" w:hAnsi="Arial" w:cs="Arial"/>
        </w:rPr>
        <w:t>A</w:t>
      </w:r>
      <w:r w:rsidR="00EE17F3" w:rsidRPr="00803E1B">
        <w:rPr>
          <w:rFonts w:ascii="Arial" w:hAnsi="Arial" w:cs="Arial"/>
        </w:rPr>
        <w:t xml:space="preserve"> la actitud del profesor desde que empieza a planificar los contenidos sobre los cuales va a dialogar con los </w:t>
      </w:r>
      <w:r w:rsidR="00CE1A2B" w:rsidRPr="00803E1B">
        <w:rPr>
          <w:rFonts w:ascii="Arial" w:hAnsi="Arial" w:cs="Arial"/>
        </w:rPr>
        <w:t>alumnos y debe</w:t>
      </w:r>
      <w:r w:rsidR="00EE17F3" w:rsidRPr="00803E1B">
        <w:rPr>
          <w:rFonts w:ascii="Arial" w:hAnsi="Arial" w:cs="Arial"/>
        </w:rPr>
        <w:t xml:space="preserve"> partir de las experiencias, vivencias e intereses de los educandos, de su propio saber</w:t>
      </w:r>
      <w:r>
        <w:rPr>
          <w:rFonts w:ascii="Arial" w:hAnsi="Arial" w:cs="Arial"/>
        </w:rPr>
        <w:t>.</w:t>
      </w:r>
    </w:p>
    <w:p w14:paraId="411B585C" w14:textId="77777777" w:rsidR="00803E1B" w:rsidRDefault="00803E1B" w:rsidP="00803E1B">
      <w:pPr>
        <w:pStyle w:val="Prrafodelista"/>
        <w:numPr>
          <w:ilvl w:val="0"/>
          <w:numId w:val="33"/>
        </w:numPr>
        <w:rPr>
          <w:rFonts w:ascii="Arial" w:hAnsi="Arial" w:cs="Arial"/>
        </w:rPr>
      </w:pPr>
      <w:r>
        <w:rPr>
          <w:rFonts w:ascii="Arial" w:hAnsi="Arial" w:cs="Arial"/>
        </w:rPr>
        <w:t>P</w:t>
      </w:r>
      <w:r w:rsidR="00CE1A2B" w:rsidRPr="00803E1B">
        <w:rPr>
          <w:rFonts w:ascii="Arial" w:hAnsi="Arial" w:cs="Arial"/>
        </w:rPr>
        <w:t xml:space="preserve">romover la </w:t>
      </w:r>
      <w:r w:rsidRPr="00803E1B">
        <w:rPr>
          <w:rFonts w:ascii="Arial" w:hAnsi="Arial" w:cs="Arial"/>
        </w:rPr>
        <w:t>participación</w:t>
      </w:r>
      <w:r w:rsidR="00CE1A2B" w:rsidRPr="00803E1B">
        <w:rPr>
          <w:rFonts w:ascii="Arial" w:hAnsi="Arial" w:cs="Arial"/>
        </w:rPr>
        <w:t xml:space="preserve"> y se forma para la participación en la vida social</w:t>
      </w:r>
      <w:r>
        <w:rPr>
          <w:rFonts w:ascii="Arial" w:hAnsi="Arial" w:cs="Arial"/>
        </w:rPr>
        <w:t>.</w:t>
      </w:r>
    </w:p>
    <w:p w14:paraId="51198C33" w14:textId="77777777" w:rsidR="00803E1B" w:rsidRDefault="00803E1B" w:rsidP="00803E1B">
      <w:pPr>
        <w:pStyle w:val="Prrafodelista"/>
        <w:numPr>
          <w:ilvl w:val="0"/>
          <w:numId w:val="33"/>
        </w:numPr>
        <w:rPr>
          <w:rFonts w:ascii="Arial" w:hAnsi="Arial" w:cs="Arial"/>
        </w:rPr>
      </w:pPr>
      <w:r>
        <w:rPr>
          <w:rFonts w:ascii="Arial" w:hAnsi="Arial" w:cs="Arial"/>
        </w:rPr>
        <w:t>C</w:t>
      </w:r>
      <w:r w:rsidR="00CE1A2B" w:rsidRPr="00803E1B">
        <w:rPr>
          <w:rFonts w:ascii="Arial" w:hAnsi="Arial" w:cs="Arial"/>
        </w:rPr>
        <w:t>entra</w:t>
      </w:r>
      <w:r>
        <w:rPr>
          <w:rFonts w:ascii="Arial" w:hAnsi="Arial" w:cs="Arial"/>
        </w:rPr>
        <w:t>r</w:t>
      </w:r>
      <w:r w:rsidR="00CE1A2B" w:rsidRPr="00803E1B">
        <w:rPr>
          <w:rFonts w:ascii="Arial" w:hAnsi="Arial" w:cs="Arial"/>
        </w:rPr>
        <w:t xml:space="preserve"> la</w:t>
      </w:r>
      <w:r w:rsidR="00EE17F3" w:rsidRPr="00803E1B">
        <w:rPr>
          <w:rFonts w:ascii="Arial" w:hAnsi="Arial" w:cs="Arial"/>
        </w:rPr>
        <w:t xml:space="preserve"> atención en el proceso y no únicamente en sus resultados, basado en la interacción entre los sujetos y el medio social como un ecosistema</w:t>
      </w:r>
      <w:r>
        <w:rPr>
          <w:rFonts w:ascii="Arial" w:hAnsi="Arial" w:cs="Arial"/>
        </w:rPr>
        <w:t>.</w:t>
      </w:r>
    </w:p>
    <w:p w14:paraId="5C246501" w14:textId="77777777" w:rsidR="00803E1B" w:rsidRDefault="00803E1B" w:rsidP="00803E1B">
      <w:pPr>
        <w:pStyle w:val="Prrafodelista"/>
        <w:numPr>
          <w:ilvl w:val="0"/>
          <w:numId w:val="33"/>
        </w:numPr>
        <w:rPr>
          <w:rFonts w:ascii="Arial" w:hAnsi="Arial" w:cs="Arial"/>
        </w:rPr>
      </w:pPr>
      <w:r>
        <w:rPr>
          <w:rFonts w:ascii="Arial" w:hAnsi="Arial" w:cs="Arial"/>
        </w:rPr>
        <w:t>S</w:t>
      </w:r>
      <w:r w:rsidR="00EE17F3" w:rsidRPr="00803E1B">
        <w:rPr>
          <w:rFonts w:ascii="Arial" w:hAnsi="Arial" w:cs="Arial"/>
        </w:rPr>
        <w:t>e insiste en la</w:t>
      </w:r>
      <w:r w:rsidR="00220B2E" w:rsidRPr="00803E1B">
        <w:rPr>
          <w:rFonts w:ascii="Arial" w:hAnsi="Arial" w:cs="Arial"/>
        </w:rPr>
        <w:t xml:space="preserve"> </w:t>
      </w:r>
      <w:r w:rsidR="00EE17F3" w:rsidRPr="00803E1B">
        <w:rPr>
          <w:rFonts w:ascii="Arial" w:hAnsi="Arial" w:cs="Arial"/>
        </w:rPr>
        <w:t>democratización, en el establecimiento de relaciones horizontales, de respeto mutuo entre los participantes, sin que el profesor renuncie a su papel orientador y guía de sus alumnos</w:t>
      </w:r>
      <w:r>
        <w:rPr>
          <w:rFonts w:ascii="Arial" w:hAnsi="Arial" w:cs="Arial"/>
        </w:rPr>
        <w:t>.</w:t>
      </w:r>
    </w:p>
    <w:p w14:paraId="7B43C774" w14:textId="77777777" w:rsidR="00803E1B" w:rsidRDefault="00803E1B" w:rsidP="00EE17F3">
      <w:pPr>
        <w:pStyle w:val="Prrafodelista"/>
        <w:numPr>
          <w:ilvl w:val="0"/>
          <w:numId w:val="33"/>
        </w:numPr>
        <w:rPr>
          <w:rFonts w:ascii="Arial" w:hAnsi="Arial" w:cs="Arial"/>
        </w:rPr>
      </w:pPr>
      <w:r>
        <w:rPr>
          <w:rFonts w:ascii="Arial" w:hAnsi="Arial" w:cs="Arial"/>
        </w:rPr>
        <w:t>Es</w:t>
      </w:r>
      <w:r w:rsidR="00EE17F3" w:rsidRPr="00803E1B">
        <w:rPr>
          <w:rFonts w:ascii="Arial" w:hAnsi="Arial" w:cs="Arial"/>
        </w:rPr>
        <w:t>timul</w:t>
      </w:r>
      <w:r>
        <w:rPr>
          <w:rFonts w:ascii="Arial" w:hAnsi="Arial" w:cs="Arial"/>
        </w:rPr>
        <w:t>e</w:t>
      </w:r>
      <w:r w:rsidR="00EE17F3" w:rsidRPr="00803E1B">
        <w:rPr>
          <w:rFonts w:ascii="Arial" w:hAnsi="Arial" w:cs="Arial"/>
        </w:rPr>
        <w:t xml:space="preserve"> el proceso de construcción del conocimiento en el alumno, propiciando el cambio de actitudes del hombre acrítico en crítico, desde la pasividad y el conformismo hasta la voluntad de asumir su destino humano</w:t>
      </w:r>
      <w:r>
        <w:rPr>
          <w:rFonts w:ascii="Arial" w:hAnsi="Arial" w:cs="Arial"/>
        </w:rPr>
        <w:t>.</w:t>
      </w:r>
    </w:p>
    <w:p w14:paraId="7247A326" w14:textId="77777777" w:rsidR="00457962" w:rsidRPr="00457962" w:rsidRDefault="00803E1B" w:rsidP="00457962">
      <w:pPr>
        <w:pStyle w:val="Prrafodelista"/>
        <w:numPr>
          <w:ilvl w:val="0"/>
          <w:numId w:val="33"/>
        </w:numPr>
        <w:rPr>
          <w:rFonts w:ascii="Arial" w:hAnsi="Arial" w:cs="Arial"/>
        </w:rPr>
      </w:pPr>
      <w:r>
        <w:rPr>
          <w:rFonts w:ascii="Arial" w:hAnsi="Arial" w:cs="Arial"/>
        </w:rPr>
        <w:t>P</w:t>
      </w:r>
      <w:r w:rsidR="00EE17F3" w:rsidRPr="00803E1B">
        <w:rPr>
          <w:rFonts w:ascii="Arial" w:hAnsi="Arial" w:cs="Arial"/>
        </w:rPr>
        <w:t xml:space="preserve">romover los procesos de comunicación y </w:t>
      </w:r>
      <w:r w:rsidRPr="00803E1B">
        <w:rPr>
          <w:rFonts w:ascii="Arial" w:hAnsi="Arial" w:cs="Arial"/>
        </w:rPr>
        <w:t>participación</w:t>
      </w:r>
      <w:r w:rsidR="00EE17F3" w:rsidRPr="00803E1B">
        <w:rPr>
          <w:rFonts w:ascii="Arial" w:hAnsi="Arial" w:cs="Arial"/>
        </w:rPr>
        <w:t xml:space="preserve"> de todos, planteando y aclarando los problemas y conflictos que obstaculizan el aprendizaje.  </w:t>
      </w:r>
    </w:p>
    <w:p w14:paraId="414AEC4E" w14:textId="77777777" w:rsidR="00EE17F3" w:rsidRPr="00057905" w:rsidRDefault="00EE17F3" w:rsidP="00A33A65">
      <w:pPr>
        <w:jc w:val="center"/>
        <w:rPr>
          <w:rFonts w:ascii="Arial" w:hAnsi="Arial" w:cs="Arial"/>
          <w:b/>
          <w:bCs/>
        </w:rPr>
      </w:pPr>
      <w:r w:rsidRPr="00057905">
        <w:rPr>
          <w:rFonts w:ascii="Arial" w:hAnsi="Arial" w:cs="Arial"/>
          <w:b/>
          <w:bCs/>
        </w:rPr>
        <w:t>3.2.4. ANÁLISIS CRÍTICO DE ESTOS MODELOS PEDAGÓGICOS:</w:t>
      </w:r>
    </w:p>
    <w:p w14:paraId="72583DC8" w14:textId="77777777" w:rsidR="00EE17F3" w:rsidRPr="00144DE8" w:rsidRDefault="00EE17F3" w:rsidP="00EE17F3">
      <w:pPr>
        <w:rPr>
          <w:rFonts w:ascii="Arial" w:hAnsi="Arial" w:cs="Arial"/>
        </w:rPr>
      </w:pPr>
      <w:r w:rsidRPr="00144DE8">
        <w:rPr>
          <w:rFonts w:ascii="Arial" w:hAnsi="Arial" w:cs="Arial"/>
        </w:rPr>
        <w:t xml:space="preserve">Estos tres modelos de educación representan un intento válido de recorrido por las prácticas pedagógicas más significativas en la historia de la educación, desde la perspectiva de las relaciones entre educación y comunicación. </w:t>
      </w:r>
    </w:p>
    <w:p w14:paraId="3E470C81" w14:textId="77777777" w:rsidR="00EE17F3" w:rsidRPr="00144DE8" w:rsidRDefault="00EE17F3" w:rsidP="00EE17F3">
      <w:pPr>
        <w:rPr>
          <w:rFonts w:ascii="Arial" w:hAnsi="Arial" w:cs="Arial"/>
        </w:rPr>
      </w:pPr>
      <w:r w:rsidRPr="00144DE8">
        <w:rPr>
          <w:rFonts w:ascii="Arial" w:hAnsi="Arial" w:cs="Arial"/>
        </w:rPr>
        <w:lastRenderedPageBreak/>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w:t>
      </w:r>
      <w:r w:rsidR="00803E1B" w:rsidRPr="00144DE8">
        <w:rPr>
          <w:rFonts w:ascii="Arial" w:hAnsi="Arial" w:cs="Arial"/>
        </w:rPr>
        <w:t>de este</w:t>
      </w:r>
      <w:r w:rsidRPr="00144DE8">
        <w:rPr>
          <w:rFonts w:ascii="Arial" w:hAnsi="Arial" w:cs="Arial"/>
        </w:rPr>
        <w:t xml:space="preserve">. </w:t>
      </w:r>
    </w:p>
    <w:p w14:paraId="46B78B9A" w14:textId="77777777" w:rsidR="00803E1B" w:rsidRDefault="00803E1B" w:rsidP="00EE17F3">
      <w:pPr>
        <w:rPr>
          <w:rFonts w:ascii="Arial" w:hAnsi="Arial" w:cs="Arial"/>
        </w:rPr>
      </w:pPr>
      <w:r>
        <w:rPr>
          <w:rFonts w:ascii="Arial" w:hAnsi="Arial" w:cs="Arial"/>
        </w:rPr>
        <w:t xml:space="preserve">El </w:t>
      </w:r>
      <w:r w:rsidR="00EE17F3" w:rsidRPr="00144DE8">
        <w:rPr>
          <w:rFonts w:ascii="Arial" w:hAnsi="Arial" w:cs="Arial"/>
        </w:rPr>
        <w:t>tercer modelo, como expresión superior de la relación educación - comunicación, niega dialécticamente los anteriores, lo que implica que incorpora lo positivo que de hecho tienen los modelos previos</w:t>
      </w:r>
      <w:r>
        <w:rPr>
          <w:rFonts w:ascii="Arial" w:hAnsi="Arial" w:cs="Arial"/>
        </w:rPr>
        <w:t xml:space="preserve">, pero </w:t>
      </w:r>
      <w:r w:rsidR="00EE17F3" w:rsidRPr="00144DE8">
        <w:rPr>
          <w:rFonts w:ascii="Arial" w:hAnsi="Arial" w:cs="Arial"/>
        </w:rPr>
        <w:t xml:space="preserve">faltan aún suficientes experiencias en cuanto a la aplicación consecuente de este tercer modelo en el contexto escolar que requiere de una preparación especial del docente, así como de nuevas actitudes del discente, entre otros factores.  </w:t>
      </w:r>
    </w:p>
    <w:p w14:paraId="0A736B84" w14:textId="77777777" w:rsidR="00EE17F3" w:rsidRPr="00803E1B" w:rsidRDefault="00EE17F3" w:rsidP="00803E1B">
      <w:pPr>
        <w:jc w:val="center"/>
        <w:rPr>
          <w:rFonts w:ascii="Arial" w:hAnsi="Arial" w:cs="Arial"/>
          <w:b/>
          <w:bCs/>
        </w:rPr>
      </w:pPr>
      <w:r w:rsidRPr="00803E1B">
        <w:rPr>
          <w:rFonts w:ascii="Arial" w:hAnsi="Arial" w:cs="Arial"/>
          <w:b/>
          <w:bCs/>
        </w:rPr>
        <w:t>3.3. CLASIFICACIÓN DE LOS MODELOS PEDAGÓGICOS, SEGÚN RAFAEL FLORES OCHOA</w:t>
      </w:r>
    </w:p>
    <w:p w14:paraId="08F04EE5" w14:textId="77777777" w:rsidR="00EE17F3" w:rsidRDefault="00EE17F3" w:rsidP="00EE17F3">
      <w:pPr>
        <w:rPr>
          <w:rFonts w:ascii="Arial" w:hAnsi="Arial" w:cs="Arial"/>
        </w:rPr>
      </w:pPr>
      <w:r w:rsidRPr="00144DE8">
        <w:rPr>
          <w:rFonts w:ascii="Arial" w:hAnsi="Arial" w:cs="Arial"/>
        </w:rPr>
        <w:t>Rafael Flores Ochoa (1995) clasifica los modelos pedagógicos en cinco grupos</w:t>
      </w:r>
      <w:r w:rsidR="00803E1B">
        <w:rPr>
          <w:rFonts w:ascii="Arial" w:hAnsi="Arial" w:cs="Arial"/>
        </w:rPr>
        <w:t>:</w:t>
      </w:r>
    </w:p>
    <w:tbl>
      <w:tblPr>
        <w:tblStyle w:val="Tablaconcuadrcula"/>
        <w:tblW w:w="10349" w:type="dxa"/>
        <w:tblInd w:w="-856" w:type="dxa"/>
        <w:tblLook w:val="04A0" w:firstRow="1" w:lastRow="0" w:firstColumn="1" w:lastColumn="0" w:noHBand="0" w:noVBand="1"/>
      </w:tblPr>
      <w:tblGrid>
        <w:gridCol w:w="1616"/>
        <w:gridCol w:w="1451"/>
        <w:gridCol w:w="1669"/>
        <w:gridCol w:w="1529"/>
        <w:gridCol w:w="2056"/>
        <w:gridCol w:w="2028"/>
      </w:tblGrid>
      <w:tr w:rsidR="00457962" w14:paraId="5D6ACE1B" w14:textId="77777777" w:rsidTr="00457962">
        <w:trPr>
          <w:cantSplit/>
          <w:trHeight w:val="707"/>
        </w:trPr>
        <w:tc>
          <w:tcPr>
            <w:tcW w:w="0" w:type="auto"/>
            <w:shd w:val="clear" w:color="auto" w:fill="C6D9F1" w:themeFill="text2" w:themeFillTint="33"/>
          </w:tcPr>
          <w:p w14:paraId="060F538E" w14:textId="77777777" w:rsidR="00803E1B" w:rsidRDefault="00803E1B" w:rsidP="00457962">
            <w:pPr>
              <w:rPr>
                <w:rFonts w:ascii="Arial" w:hAnsi="Arial" w:cs="Arial"/>
              </w:rPr>
            </w:pPr>
          </w:p>
        </w:tc>
        <w:tc>
          <w:tcPr>
            <w:tcW w:w="0" w:type="auto"/>
            <w:shd w:val="clear" w:color="auto" w:fill="A6A6A6" w:themeFill="background1" w:themeFillShade="A6"/>
            <w:vAlign w:val="center"/>
          </w:tcPr>
          <w:p w14:paraId="15051015" w14:textId="77777777" w:rsidR="00803E1B" w:rsidRPr="00B36752" w:rsidRDefault="00803E1B" w:rsidP="00457962">
            <w:pPr>
              <w:jc w:val="center"/>
              <w:rPr>
                <w:rFonts w:ascii="Arial" w:hAnsi="Arial" w:cs="Arial"/>
                <w:b/>
                <w:bCs/>
              </w:rPr>
            </w:pPr>
            <w:r w:rsidRPr="00B36752">
              <w:rPr>
                <w:rFonts w:ascii="Arial" w:hAnsi="Arial" w:cs="Arial"/>
                <w:b/>
                <w:bCs/>
              </w:rPr>
              <w:t>Modelo pedagógico tradicional</w:t>
            </w:r>
          </w:p>
        </w:tc>
        <w:tc>
          <w:tcPr>
            <w:tcW w:w="1672" w:type="dxa"/>
            <w:shd w:val="clear" w:color="auto" w:fill="92D050"/>
            <w:vAlign w:val="center"/>
          </w:tcPr>
          <w:p w14:paraId="7E46B085" w14:textId="77777777" w:rsidR="00803E1B" w:rsidRPr="00B36752" w:rsidRDefault="00803E1B" w:rsidP="00457962">
            <w:pPr>
              <w:jc w:val="center"/>
              <w:rPr>
                <w:rFonts w:ascii="Arial" w:hAnsi="Arial" w:cs="Arial"/>
                <w:b/>
                <w:bCs/>
              </w:rPr>
            </w:pPr>
            <w:r w:rsidRPr="00B36752">
              <w:rPr>
                <w:rFonts w:ascii="Arial" w:hAnsi="Arial" w:cs="Arial"/>
                <w:b/>
                <w:bCs/>
              </w:rPr>
              <w:t>Modelo conductista</w:t>
            </w:r>
          </w:p>
        </w:tc>
        <w:tc>
          <w:tcPr>
            <w:tcW w:w="1387" w:type="dxa"/>
            <w:shd w:val="clear" w:color="auto" w:fill="A6A6A6" w:themeFill="background1" w:themeFillShade="A6"/>
            <w:vAlign w:val="center"/>
          </w:tcPr>
          <w:p w14:paraId="78EED5AD" w14:textId="77777777" w:rsidR="00803E1B" w:rsidRPr="00B36752" w:rsidRDefault="00E05D4F" w:rsidP="00457962">
            <w:pPr>
              <w:jc w:val="center"/>
              <w:rPr>
                <w:rFonts w:ascii="Arial" w:hAnsi="Arial" w:cs="Arial"/>
                <w:b/>
                <w:bCs/>
              </w:rPr>
            </w:pPr>
            <w:r w:rsidRPr="00B36752">
              <w:rPr>
                <w:rFonts w:ascii="Arial" w:hAnsi="Arial" w:cs="Arial"/>
                <w:b/>
                <w:bCs/>
              </w:rPr>
              <w:t>Modelo romántico</w:t>
            </w:r>
          </w:p>
        </w:tc>
        <w:tc>
          <w:tcPr>
            <w:tcW w:w="2065" w:type="dxa"/>
            <w:shd w:val="clear" w:color="auto" w:fill="92D050"/>
            <w:vAlign w:val="center"/>
          </w:tcPr>
          <w:p w14:paraId="7D883552" w14:textId="77777777" w:rsidR="00803E1B" w:rsidRPr="00B36752" w:rsidRDefault="00E05D4F" w:rsidP="00B36752">
            <w:pPr>
              <w:jc w:val="center"/>
              <w:rPr>
                <w:rFonts w:ascii="Arial" w:hAnsi="Arial" w:cs="Arial"/>
                <w:b/>
                <w:bCs/>
              </w:rPr>
            </w:pPr>
            <w:r w:rsidRPr="00B36752">
              <w:rPr>
                <w:rFonts w:ascii="Arial" w:hAnsi="Arial" w:cs="Arial"/>
                <w:b/>
                <w:bCs/>
              </w:rPr>
              <w:t>Modelo des</w:t>
            </w:r>
            <w:r w:rsidR="00457962">
              <w:rPr>
                <w:rFonts w:ascii="Arial" w:hAnsi="Arial" w:cs="Arial"/>
                <w:b/>
                <w:bCs/>
              </w:rPr>
              <w:t>a</w:t>
            </w:r>
            <w:r w:rsidRPr="00B36752">
              <w:rPr>
                <w:rFonts w:ascii="Arial" w:hAnsi="Arial" w:cs="Arial"/>
                <w:b/>
                <w:bCs/>
              </w:rPr>
              <w:t>rrollista</w:t>
            </w:r>
          </w:p>
        </w:tc>
        <w:tc>
          <w:tcPr>
            <w:tcW w:w="2046" w:type="dxa"/>
            <w:shd w:val="clear" w:color="auto" w:fill="A6A6A6" w:themeFill="background1" w:themeFillShade="A6"/>
            <w:vAlign w:val="center"/>
          </w:tcPr>
          <w:p w14:paraId="6D728525" w14:textId="77777777" w:rsidR="00803E1B" w:rsidRPr="00B36752" w:rsidRDefault="00E05D4F" w:rsidP="00B36752">
            <w:pPr>
              <w:jc w:val="center"/>
              <w:rPr>
                <w:rFonts w:ascii="Arial" w:hAnsi="Arial" w:cs="Arial"/>
                <w:b/>
                <w:bCs/>
              </w:rPr>
            </w:pPr>
            <w:r w:rsidRPr="00B36752">
              <w:rPr>
                <w:rFonts w:ascii="Arial" w:hAnsi="Arial" w:cs="Arial"/>
                <w:b/>
                <w:bCs/>
              </w:rPr>
              <w:t>Modelo socialista</w:t>
            </w:r>
          </w:p>
        </w:tc>
      </w:tr>
      <w:tr w:rsidR="00457962" w14:paraId="567EE703" w14:textId="77777777" w:rsidTr="00457962">
        <w:trPr>
          <w:cantSplit/>
          <w:trHeight w:val="1134"/>
        </w:trPr>
        <w:tc>
          <w:tcPr>
            <w:tcW w:w="0" w:type="auto"/>
            <w:shd w:val="clear" w:color="auto" w:fill="C6D9F1" w:themeFill="text2" w:themeFillTint="33"/>
            <w:vAlign w:val="center"/>
          </w:tcPr>
          <w:p w14:paraId="6571D0C7" w14:textId="77777777" w:rsidR="00803E1B" w:rsidRPr="00B36752" w:rsidRDefault="00E05D4F" w:rsidP="00457962">
            <w:pPr>
              <w:jc w:val="center"/>
              <w:rPr>
                <w:rFonts w:ascii="Arial" w:hAnsi="Arial" w:cs="Arial"/>
                <w:b/>
                <w:bCs/>
                <w:sz w:val="20"/>
                <w:szCs w:val="20"/>
              </w:rPr>
            </w:pPr>
            <w:r w:rsidRPr="00B36752">
              <w:rPr>
                <w:rFonts w:ascii="Arial" w:hAnsi="Arial" w:cs="Arial"/>
                <w:b/>
                <w:bCs/>
                <w:sz w:val="20"/>
                <w:szCs w:val="20"/>
              </w:rPr>
              <w:t>METAS</w:t>
            </w:r>
          </w:p>
        </w:tc>
        <w:tc>
          <w:tcPr>
            <w:tcW w:w="0" w:type="auto"/>
          </w:tcPr>
          <w:p w14:paraId="5A633C81" w14:textId="77777777" w:rsidR="00803E1B" w:rsidRPr="00B36752" w:rsidRDefault="00B36752" w:rsidP="00EE17F3">
            <w:pPr>
              <w:rPr>
                <w:rFonts w:ascii="Arial" w:hAnsi="Arial" w:cs="Arial"/>
                <w:sz w:val="20"/>
                <w:szCs w:val="20"/>
              </w:rPr>
            </w:pPr>
            <w:r w:rsidRPr="00B36752">
              <w:rPr>
                <w:rFonts w:ascii="Arial" w:hAnsi="Arial" w:cs="Arial"/>
                <w:sz w:val="20"/>
                <w:szCs w:val="20"/>
              </w:rPr>
              <w:t>Humanismo metafísico-religioso. Formación del carácter</w:t>
            </w:r>
          </w:p>
        </w:tc>
        <w:tc>
          <w:tcPr>
            <w:tcW w:w="1672" w:type="dxa"/>
          </w:tcPr>
          <w:p w14:paraId="2C151561" w14:textId="77777777" w:rsidR="00803E1B" w:rsidRPr="00B36752" w:rsidRDefault="00B36752" w:rsidP="00EE17F3">
            <w:pPr>
              <w:rPr>
                <w:rFonts w:ascii="Arial" w:hAnsi="Arial" w:cs="Arial"/>
                <w:sz w:val="20"/>
                <w:szCs w:val="20"/>
              </w:rPr>
            </w:pPr>
            <w:r w:rsidRPr="00B36752">
              <w:rPr>
                <w:rFonts w:ascii="Arial" w:hAnsi="Arial" w:cs="Arial"/>
                <w:sz w:val="20"/>
                <w:szCs w:val="20"/>
              </w:rPr>
              <w:t>Moldeamiento de la conducta técnico-productiva. Relativismo ético</w:t>
            </w:r>
          </w:p>
        </w:tc>
        <w:tc>
          <w:tcPr>
            <w:tcW w:w="1387" w:type="dxa"/>
          </w:tcPr>
          <w:p w14:paraId="3FE1EF06" w14:textId="77777777" w:rsidR="00803E1B" w:rsidRPr="00B36752" w:rsidRDefault="00B36752" w:rsidP="00EE17F3">
            <w:pPr>
              <w:rPr>
                <w:rFonts w:ascii="Arial" w:hAnsi="Arial" w:cs="Arial"/>
                <w:sz w:val="20"/>
                <w:szCs w:val="20"/>
              </w:rPr>
            </w:pPr>
            <w:r w:rsidRPr="00B36752">
              <w:rPr>
                <w:rFonts w:ascii="Arial" w:hAnsi="Arial" w:cs="Arial"/>
                <w:sz w:val="20"/>
                <w:szCs w:val="20"/>
              </w:rPr>
              <w:t>Máxima autenticidad, espontaneidad y libertad individual</w:t>
            </w:r>
          </w:p>
        </w:tc>
        <w:tc>
          <w:tcPr>
            <w:tcW w:w="2065" w:type="dxa"/>
          </w:tcPr>
          <w:p w14:paraId="599B8947" w14:textId="77777777" w:rsidR="00803E1B" w:rsidRPr="00B36752" w:rsidRDefault="00B36752" w:rsidP="00EE17F3">
            <w:pPr>
              <w:rPr>
                <w:rFonts w:ascii="Arial" w:hAnsi="Arial" w:cs="Arial"/>
                <w:sz w:val="20"/>
                <w:szCs w:val="20"/>
              </w:rPr>
            </w:pPr>
            <w:r w:rsidRPr="00B36752">
              <w:rPr>
                <w:rFonts w:ascii="Arial" w:hAnsi="Arial" w:cs="Arial"/>
                <w:sz w:val="20"/>
                <w:szCs w:val="20"/>
              </w:rPr>
              <w:t>Acceso al nivel superior de desarrollo intelectual</w:t>
            </w:r>
            <w:r>
              <w:rPr>
                <w:rFonts w:ascii="Arial" w:hAnsi="Arial" w:cs="Arial"/>
                <w:sz w:val="20"/>
                <w:szCs w:val="20"/>
              </w:rPr>
              <w:t>.</w:t>
            </w:r>
          </w:p>
        </w:tc>
        <w:tc>
          <w:tcPr>
            <w:tcW w:w="2046" w:type="dxa"/>
          </w:tcPr>
          <w:p w14:paraId="3EEE494D" w14:textId="77777777" w:rsidR="00803E1B" w:rsidRPr="00B36752" w:rsidRDefault="00B36752" w:rsidP="00EE17F3">
            <w:pPr>
              <w:rPr>
                <w:rFonts w:ascii="Arial" w:hAnsi="Arial" w:cs="Arial"/>
                <w:sz w:val="20"/>
                <w:szCs w:val="20"/>
              </w:rPr>
            </w:pPr>
            <w:r w:rsidRPr="00B36752">
              <w:rPr>
                <w:rFonts w:ascii="Arial" w:hAnsi="Arial" w:cs="Arial"/>
                <w:sz w:val="20"/>
                <w:szCs w:val="20"/>
              </w:rPr>
              <w:t>Desarrollo pleno del individuo para producción socialista</w:t>
            </w:r>
            <w:r>
              <w:rPr>
                <w:rFonts w:ascii="Arial" w:hAnsi="Arial" w:cs="Arial"/>
                <w:sz w:val="20"/>
                <w:szCs w:val="20"/>
              </w:rPr>
              <w:t>.</w:t>
            </w:r>
          </w:p>
        </w:tc>
      </w:tr>
      <w:tr w:rsidR="00457962" w14:paraId="5F1F123D" w14:textId="77777777" w:rsidTr="00457962">
        <w:trPr>
          <w:cantSplit/>
          <w:trHeight w:val="1134"/>
        </w:trPr>
        <w:tc>
          <w:tcPr>
            <w:tcW w:w="0" w:type="auto"/>
            <w:shd w:val="clear" w:color="auto" w:fill="C6D9F1" w:themeFill="text2" w:themeFillTint="33"/>
            <w:vAlign w:val="center"/>
          </w:tcPr>
          <w:p w14:paraId="5D714856" w14:textId="77777777" w:rsidR="00803E1B" w:rsidRPr="00B36752" w:rsidRDefault="00B36752" w:rsidP="00457962">
            <w:pPr>
              <w:jc w:val="center"/>
              <w:rPr>
                <w:rFonts w:ascii="Arial" w:hAnsi="Arial" w:cs="Arial"/>
                <w:b/>
                <w:bCs/>
                <w:sz w:val="20"/>
                <w:szCs w:val="20"/>
              </w:rPr>
            </w:pPr>
            <w:r w:rsidRPr="00B36752">
              <w:rPr>
                <w:rFonts w:ascii="Arial" w:hAnsi="Arial" w:cs="Arial"/>
                <w:b/>
                <w:bCs/>
                <w:sz w:val="20"/>
                <w:szCs w:val="20"/>
              </w:rPr>
              <w:t>DESARROLLO</w:t>
            </w:r>
          </w:p>
        </w:tc>
        <w:tc>
          <w:tcPr>
            <w:tcW w:w="0" w:type="auto"/>
          </w:tcPr>
          <w:p w14:paraId="5DF0FACF" w14:textId="77777777" w:rsidR="00B36752" w:rsidRPr="00B36752" w:rsidRDefault="00B36752" w:rsidP="00B36752">
            <w:pPr>
              <w:rPr>
                <w:rFonts w:ascii="Arial" w:hAnsi="Arial" w:cs="Arial"/>
                <w:sz w:val="20"/>
                <w:szCs w:val="20"/>
              </w:rPr>
            </w:pPr>
            <w:r w:rsidRPr="00B36752">
              <w:rPr>
                <w:rFonts w:ascii="Arial" w:hAnsi="Arial" w:cs="Arial"/>
                <w:sz w:val="20"/>
                <w:szCs w:val="20"/>
              </w:rPr>
              <w:t>Cualidades innatas</w:t>
            </w:r>
            <w:r>
              <w:rPr>
                <w:rFonts w:ascii="Arial" w:hAnsi="Arial" w:cs="Arial"/>
                <w:sz w:val="20"/>
                <w:szCs w:val="20"/>
              </w:rPr>
              <w:t xml:space="preserve">. </w:t>
            </w:r>
            <w:r w:rsidRPr="00B36752">
              <w:rPr>
                <w:rFonts w:ascii="Arial" w:hAnsi="Arial" w:cs="Arial"/>
                <w:sz w:val="20"/>
                <w:szCs w:val="20"/>
              </w:rPr>
              <w:t>Disciplina</w:t>
            </w:r>
            <w:r>
              <w:rPr>
                <w:rFonts w:ascii="Arial" w:hAnsi="Arial" w:cs="Arial"/>
                <w:sz w:val="20"/>
                <w:szCs w:val="20"/>
              </w:rPr>
              <w:t>.</w:t>
            </w:r>
          </w:p>
          <w:p w14:paraId="00D2C2CD" w14:textId="77777777" w:rsidR="00803E1B" w:rsidRPr="00B36752" w:rsidRDefault="00803E1B" w:rsidP="00EE17F3">
            <w:pPr>
              <w:rPr>
                <w:rFonts w:ascii="Arial" w:hAnsi="Arial" w:cs="Arial"/>
                <w:sz w:val="20"/>
                <w:szCs w:val="20"/>
              </w:rPr>
            </w:pPr>
          </w:p>
        </w:tc>
        <w:tc>
          <w:tcPr>
            <w:tcW w:w="1672" w:type="dxa"/>
          </w:tcPr>
          <w:p w14:paraId="3087DFA8" w14:textId="77777777" w:rsidR="00803E1B" w:rsidRPr="00B36752" w:rsidRDefault="00B36752" w:rsidP="00EE17F3">
            <w:pPr>
              <w:rPr>
                <w:rFonts w:ascii="Arial" w:hAnsi="Arial" w:cs="Arial"/>
                <w:sz w:val="20"/>
                <w:szCs w:val="20"/>
              </w:rPr>
            </w:pPr>
            <w:r w:rsidRPr="00B36752">
              <w:rPr>
                <w:rFonts w:ascii="Arial" w:hAnsi="Arial" w:cs="Arial"/>
                <w:sz w:val="20"/>
                <w:szCs w:val="20"/>
              </w:rPr>
              <w:t>Acumulación de aprendizajes</w:t>
            </w:r>
            <w:r>
              <w:rPr>
                <w:rFonts w:ascii="Arial" w:hAnsi="Arial" w:cs="Arial"/>
                <w:sz w:val="20"/>
                <w:szCs w:val="20"/>
              </w:rPr>
              <w:t>.</w:t>
            </w:r>
          </w:p>
        </w:tc>
        <w:tc>
          <w:tcPr>
            <w:tcW w:w="1387" w:type="dxa"/>
          </w:tcPr>
          <w:p w14:paraId="679BF7D0" w14:textId="77777777" w:rsidR="00803E1B" w:rsidRPr="00B36752" w:rsidRDefault="00B36752" w:rsidP="00EE17F3">
            <w:pPr>
              <w:rPr>
                <w:rFonts w:ascii="Arial" w:hAnsi="Arial" w:cs="Arial"/>
                <w:sz w:val="20"/>
                <w:szCs w:val="20"/>
              </w:rPr>
            </w:pPr>
            <w:r w:rsidRPr="00B36752">
              <w:rPr>
                <w:rFonts w:ascii="Arial" w:hAnsi="Arial" w:cs="Arial"/>
                <w:sz w:val="20"/>
                <w:szCs w:val="20"/>
              </w:rPr>
              <w:t>Natural, espontáneo y libre</w:t>
            </w:r>
            <w:r>
              <w:rPr>
                <w:rFonts w:ascii="Arial" w:hAnsi="Arial" w:cs="Arial"/>
                <w:sz w:val="20"/>
                <w:szCs w:val="20"/>
              </w:rPr>
              <w:t>.</w:t>
            </w:r>
          </w:p>
        </w:tc>
        <w:tc>
          <w:tcPr>
            <w:tcW w:w="2065" w:type="dxa"/>
          </w:tcPr>
          <w:p w14:paraId="657ECC5A" w14:textId="77777777" w:rsidR="00803E1B" w:rsidRPr="00B36752" w:rsidRDefault="00B36752" w:rsidP="00EE17F3">
            <w:pPr>
              <w:rPr>
                <w:rFonts w:ascii="Arial" w:hAnsi="Arial" w:cs="Arial"/>
                <w:sz w:val="20"/>
                <w:szCs w:val="20"/>
              </w:rPr>
            </w:pPr>
            <w:r w:rsidRPr="00B36752">
              <w:rPr>
                <w:rFonts w:ascii="Arial" w:hAnsi="Arial" w:cs="Arial"/>
                <w:sz w:val="20"/>
                <w:szCs w:val="20"/>
              </w:rPr>
              <w:t>Progresivo a estructuras mentales cualitativ</w:t>
            </w:r>
            <w:r>
              <w:rPr>
                <w:rFonts w:ascii="Arial" w:hAnsi="Arial" w:cs="Arial"/>
                <w:sz w:val="20"/>
                <w:szCs w:val="20"/>
              </w:rPr>
              <w:t>a</w:t>
            </w:r>
            <w:r w:rsidRPr="00B36752">
              <w:rPr>
                <w:rFonts w:ascii="Arial" w:hAnsi="Arial" w:cs="Arial"/>
                <w:sz w:val="20"/>
                <w:szCs w:val="20"/>
              </w:rPr>
              <w:t>mente diferenciadas</w:t>
            </w:r>
          </w:p>
        </w:tc>
        <w:tc>
          <w:tcPr>
            <w:tcW w:w="2046" w:type="dxa"/>
          </w:tcPr>
          <w:p w14:paraId="4C727C80" w14:textId="77777777" w:rsidR="00803E1B" w:rsidRPr="00B36752" w:rsidRDefault="00B36752" w:rsidP="00EE17F3">
            <w:pPr>
              <w:rPr>
                <w:rFonts w:ascii="Arial" w:hAnsi="Arial" w:cs="Arial"/>
                <w:sz w:val="20"/>
                <w:szCs w:val="20"/>
              </w:rPr>
            </w:pPr>
            <w:r w:rsidRPr="00B36752">
              <w:rPr>
                <w:rFonts w:ascii="Arial" w:hAnsi="Arial" w:cs="Arial"/>
                <w:sz w:val="20"/>
                <w:szCs w:val="20"/>
              </w:rPr>
              <w:t>Progresivo</w:t>
            </w:r>
            <w:r w:rsidR="00457962">
              <w:rPr>
                <w:rFonts w:ascii="Arial" w:hAnsi="Arial" w:cs="Arial"/>
                <w:sz w:val="20"/>
                <w:szCs w:val="20"/>
              </w:rPr>
              <w:t xml:space="preserve"> </w:t>
            </w:r>
            <w:r w:rsidRPr="00B36752">
              <w:rPr>
                <w:rFonts w:ascii="Arial" w:hAnsi="Arial" w:cs="Arial"/>
                <w:sz w:val="20"/>
                <w:szCs w:val="20"/>
              </w:rPr>
              <w:t>impulsado por el aprendizaje de las ciencias</w:t>
            </w:r>
          </w:p>
        </w:tc>
      </w:tr>
      <w:tr w:rsidR="00457962" w14:paraId="5C688EE4" w14:textId="77777777" w:rsidTr="00457962">
        <w:trPr>
          <w:cantSplit/>
          <w:trHeight w:val="1134"/>
        </w:trPr>
        <w:tc>
          <w:tcPr>
            <w:tcW w:w="0" w:type="auto"/>
            <w:shd w:val="clear" w:color="auto" w:fill="C6D9F1" w:themeFill="text2" w:themeFillTint="33"/>
            <w:vAlign w:val="center"/>
          </w:tcPr>
          <w:p w14:paraId="460BA2E6" w14:textId="77777777" w:rsidR="00803E1B" w:rsidRPr="00B36752" w:rsidRDefault="00B36752" w:rsidP="00457962">
            <w:pPr>
              <w:jc w:val="center"/>
              <w:rPr>
                <w:rFonts w:ascii="Arial" w:hAnsi="Arial" w:cs="Arial"/>
                <w:b/>
                <w:bCs/>
                <w:sz w:val="20"/>
                <w:szCs w:val="20"/>
              </w:rPr>
            </w:pPr>
            <w:r w:rsidRPr="00B36752">
              <w:rPr>
                <w:rFonts w:ascii="Arial" w:hAnsi="Arial" w:cs="Arial"/>
                <w:b/>
                <w:bCs/>
                <w:sz w:val="20"/>
                <w:szCs w:val="20"/>
              </w:rPr>
              <w:t>CONTENIDOS</w:t>
            </w:r>
          </w:p>
        </w:tc>
        <w:tc>
          <w:tcPr>
            <w:tcW w:w="0" w:type="auto"/>
          </w:tcPr>
          <w:p w14:paraId="47752B3E" w14:textId="77777777" w:rsidR="00B36752" w:rsidRPr="00B36752" w:rsidRDefault="00B36752" w:rsidP="00B36752">
            <w:pPr>
              <w:rPr>
                <w:rFonts w:ascii="Arial" w:hAnsi="Arial" w:cs="Arial"/>
                <w:sz w:val="20"/>
                <w:szCs w:val="20"/>
              </w:rPr>
            </w:pPr>
            <w:r w:rsidRPr="00B36752">
              <w:rPr>
                <w:rFonts w:ascii="Arial" w:hAnsi="Arial" w:cs="Arial"/>
                <w:sz w:val="20"/>
                <w:szCs w:val="20"/>
              </w:rPr>
              <w:t xml:space="preserve">Disciplinas y autores clásicos; resultados de la ciencia </w:t>
            </w:r>
          </w:p>
          <w:p w14:paraId="7508D39E" w14:textId="77777777" w:rsidR="00803E1B" w:rsidRPr="00B36752" w:rsidRDefault="00803E1B" w:rsidP="00EE17F3">
            <w:pPr>
              <w:rPr>
                <w:rFonts w:ascii="Arial" w:hAnsi="Arial" w:cs="Arial"/>
                <w:sz w:val="20"/>
                <w:szCs w:val="20"/>
              </w:rPr>
            </w:pPr>
          </w:p>
        </w:tc>
        <w:tc>
          <w:tcPr>
            <w:tcW w:w="1672" w:type="dxa"/>
          </w:tcPr>
          <w:p w14:paraId="6EAB5C64" w14:textId="77777777" w:rsidR="00803E1B" w:rsidRPr="00B36752" w:rsidRDefault="00B36752" w:rsidP="00EE17F3">
            <w:pPr>
              <w:rPr>
                <w:rFonts w:ascii="Arial" w:hAnsi="Arial" w:cs="Arial"/>
                <w:sz w:val="20"/>
                <w:szCs w:val="20"/>
              </w:rPr>
            </w:pPr>
            <w:r w:rsidRPr="00B36752">
              <w:rPr>
                <w:rFonts w:ascii="Arial" w:hAnsi="Arial" w:cs="Arial"/>
                <w:sz w:val="20"/>
                <w:szCs w:val="20"/>
              </w:rPr>
              <w:t>Conocimientos técnicos: códigos, destrezas y competencias observables</w:t>
            </w:r>
          </w:p>
        </w:tc>
        <w:tc>
          <w:tcPr>
            <w:tcW w:w="1387" w:type="dxa"/>
          </w:tcPr>
          <w:p w14:paraId="3F045C3E" w14:textId="77777777" w:rsidR="00803E1B" w:rsidRPr="00B36752" w:rsidRDefault="00B36752" w:rsidP="00EE17F3">
            <w:pPr>
              <w:rPr>
                <w:rFonts w:ascii="Arial" w:hAnsi="Arial" w:cs="Arial"/>
                <w:sz w:val="20"/>
                <w:szCs w:val="20"/>
              </w:rPr>
            </w:pPr>
            <w:r w:rsidRPr="00B36752">
              <w:rPr>
                <w:rFonts w:ascii="Arial" w:hAnsi="Arial" w:cs="Arial"/>
                <w:sz w:val="20"/>
                <w:szCs w:val="20"/>
              </w:rPr>
              <w:t>Sólo la</w:t>
            </w:r>
            <w:r>
              <w:rPr>
                <w:rFonts w:ascii="Arial" w:hAnsi="Arial" w:cs="Arial"/>
                <w:sz w:val="20"/>
                <w:szCs w:val="20"/>
              </w:rPr>
              <w:t xml:space="preserve"> programación</w:t>
            </w:r>
            <w:r w:rsidRPr="00B36752">
              <w:rPr>
                <w:rFonts w:ascii="Arial" w:hAnsi="Arial" w:cs="Arial"/>
                <w:sz w:val="20"/>
                <w:szCs w:val="20"/>
              </w:rPr>
              <w:t xml:space="preserve"> que el alumno solicite</w:t>
            </w:r>
          </w:p>
        </w:tc>
        <w:tc>
          <w:tcPr>
            <w:tcW w:w="2065" w:type="dxa"/>
          </w:tcPr>
          <w:p w14:paraId="2553905D" w14:textId="77777777" w:rsidR="00803E1B" w:rsidRPr="00B36752" w:rsidRDefault="00B36752" w:rsidP="00EE17F3">
            <w:pPr>
              <w:rPr>
                <w:rFonts w:ascii="Arial" w:hAnsi="Arial" w:cs="Arial"/>
                <w:sz w:val="20"/>
                <w:szCs w:val="20"/>
              </w:rPr>
            </w:pPr>
            <w:r w:rsidRPr="00B36752">
              <w:rPr>
                <w:rFonts w:ascii="Arial" w:hAnsi="Arial" w:cs="Arial"/>
                <w:sz w:val="20"/>
                <w:szCs w:val="20"/>
              </w:rPr>
              <w:t>El niño construye sus propios contenidos de aprendizaje</w:t>
            </w:r>
          </w:p>
        </w:tc>
        <w:tc>
          <w:tcPr>
            <w:tcW w:w="2046" w:type="dxa"/>
          </w:tcPr>
          <w:p w14:paraId="11D61176" w14:textId="77777777" w:rsidR="00803E1B" w:rsidRPr="00B36752" w:rsidRDefault="00B36752" w:rsidP="00EE17F3">
            <w:pPr>
              <w:rPr>
                <w:rFonts w:ascii="Arial" w:hAnsi="Arial" w:cs="Arial"/>
                <w:sz w:val="20"/>
                <w:szCs w:val="20"/>
              </w:rPr>
            </w:pPr>
            <w:r w:rsidRPr="00B36752">
              <w:rPr>
                <w:rFonts w:ascii="Arial" w:hAnsi="Arial" w:cs="Arial"/>
                <w:sz w:val="20"/>
                <w:szCs w:val="20"/>
              </w:rPr>
              <w:t>Científico -técnico, polifacético y politécnico</w:t>
            </w:r>
          </w:p>
        </w:tc>
      </w:tr>
      <w:tr w:rsidR="00457962" w14:paraId="34620A16" w14:textId="77777777" w:rsidTr="00457962">
        <w:trPr>
          <w:cantSplit/>
          <w:trHeight w:val="1134"/>
        </w:trPr>
        <w:tc>
          <w:tcPr>
            <w:tcW w:w="0" w:type="auto"/>
            <w:shd w:val="clear" w:color="auto" w:fill="C6D9F1" w:themeFill="text2" w:themeFillTint="33"/>
            <w:vAlign w:val="center"/>
          </w:tcPr>
          <w:p w14:paraId="323EB56B" w14:textId="77777777" w:rsidR="00803E1B" w:rsidRPr="00B36752" w:rsidRDefault="00B36752" w:rsidP="00457962">
            <w:pPr>
              <w:jc w:val="center"/>
              <w:rPr>
                <w:rFonts w:ascii="Arial" w:hAnsi="Arial" w:cs="Arial"/>
                <w:b/>
                <w:bCs/>
                <w:sz w:val="20"/>
                <w:szCs w:val="20"/>
              </w:rPr>
            </w:pPr>
            <w:r w:rsidRPr="00B36752">
              <w:rPr>
                <w:rFonts w:ascii="Arial" w:hAnsi="Arial" w:cs="Arial"/>
                <w:b/>
                <w:bCs/>
                <w:sz w:val="20"/>
                <w:szCs w:val="20"/>
              </w:rPr>
              <w:t>MÉTODO</w:t>
            </w:r>
          </w:p>
        </w:tc>
        <w:tc>
          <w:tcPr>
            <w:tcW w:w="0" w:type="auto"/>
          </w:tcPr>
          <w:p w14:paraId="2AC295A0" w14:textId="77777777" w:rsidR="00803E1B" w:rsidRPr="00B36752" w:rsidRDefault="00B36752" w:rsidP="00EE17F3">
            <w:pPr>
              <w:rPr>
                <w:rFonts w:ascii="Arial" w:hAnsi="Arial" w:cs="Arial"/>
                <w:sz w:val="20"/>
                <w:szCs w:val="20"/>
              </w:rPr>
            </w:pPr>
            <w:r w:rsidRPr="00B36752">
              <w:rPr>
                <w:rFonts w:ascii="Arial" w:hAnsi="Arial" w:cs="Arial"/>
                <w:sz w:val="20"/>
                <w:szCs w:val="20"/>
              </w:rPr>
              <w:t>Imitación del buen ejemplo. Ejercicio y repetición</w:t>
            </w:r>
          </w:p>
        </w:tc>
        <w:tc>
          <w:tcPr>
            <w:tcW w:w="1672" w:type="dxa"/>
          </w:tcPr>
          <w:p w14:paraId="05F2E71B" w14:textId="77777777" w:rsidR="00803E1B" w:rsidRPr="00B36752" w:rsidRDefault="00B36752" w:rsidP="00EE17F3">
            <w:pPr>
              <w:rPr>
                <w:rFonts w:ascii="Arial" w:hAnsi="Arial" w:cs="Arial"/>
                <w:sz w:val="20"/>
                <w:szCs w:val="20"/>
              </w:rPr>
            </w:pPr>
            <w:r w:rsidRPr="00B36752">
              <w:rPr>
                <w:rFonts w:ascii="Arial" w:hAnsi="Arial" w:cs="Arial"/>
                <w:sz w:val="20"/>
                <w:szCs w:val="20"/>
              </w:rPr>
              <w:t>Fijación, refuerzo y control de aprendizajes</w:t>
            </w:r>
            <w:r w:rsidR="00457962">
              <w:rPr>
                <w:rFonts w:ascii="Arial" w:hAnsi="Arial" w:cs="Arial"/>
                <w:sz w:val="20"/>
                <w:szCs w:val="20"/>
              </w:rPr>
              <w:t>.</w:t>
            </w:r>
          </w:p>
        </w:tc>
        <w:tc>
          <w:tcPr>
            <w:tcW w:w="1387" w:type="dxa"/>
          </w:tcPr>
          <w:p w14:paraId="5298B154" w14:textId="77777777" w:rsidR="00803E1B" w:rsidRPr="00B36752" w:rsidRDefault="00B36752" w:rsidP="00EE17F3">
            <w:pPr>
              <w:rPr>
                <w:rFonts w:ascii="Arial" w:hAnsi="Arial" w:cs="Arial"/>
                <w:sz w:val="20"/>
                <w:szCs w:val="20"/>
              </w:rPr>
            </w:pPr>
            <w:r w:rsidRPr="00B36752">
              <w:rPr>
                <w:rFonts w:ascii="Arial" w:hAnsi="Arial" w:cs="Arial"/>
                <w:sz w:val="20"/>
                <w:szCs w:val="20"/>
              </w:rPr>
              <w:t>Suprimir obstáculos e interferencias que inhiban la libre expresión</w:t>
            </w:r>
          </w:p>
        </w:tc>
        <w:tc>
          <w:tcPr>
            <w:tcW w:w="2065" w:type="dxa"/>
          </w:tcPr>
          <w:p w14:paraId="46D7B809" w14:textId="77777777" w:rsidR="00803E1B" w:rsidRPr="00B36752" w:rsidRDefault="00B36752" w:rsidP="00EE17F3">
            <w:pPr>
              <w:rPr>
                <w:rFonts w:ascii="Arial" w:hAnsi="Arial" w:cs="Arial"/>
                <w:sz w:val="20"/>
                <w:szCs w:val="20"/>
              </w:rPr>
            </w:pPr>
            <w:r w:rsidRPr="00B36752">
              <w:rPr>
                <w:rFonts w:ascii="Arial" w:hAnsi="Arial" w:cs="Arial"/>
                <w:sz w:val="20"/>
                <w:szCs w:val="20"/>
              </w:rPr>
              <w:t>Creación de ambientes y experiencias</w:t>
            </w:r>
            <w:r w:rsidR="00457962">
              <w:rPr>
                <w:rFonts w:ascii="Arial" w:hAnsi="Arial" w:cs="Arial"/>
                <w:sz w:val="20"/>
                <w:szCs w:val="20"/>
              </w:rPr>
              <w:t xml:space="preserve"> </w:t>
            </w:r>
            <w:r w:rsidRPr="00B36752">
              <w:rPr>
                <w:rFonts w:ascii="Arial" w:hAnsi="Arial" w:cs="Arial"/>
                <w:sz w:val="20"/>
                <w:szCs w:val="20"/>
              </w:rPr>
              <w:t>según cada etapa. El niño “investigador”</w:t>
            </w:r>
          </w:p>
        </w:tc>
        <w:tc>
          <w:tcPr>
            <w:tcW w:w="2046" w:type="dxa"/>
          </w:tcPr>
          <w:p w14:paraId="5CBC06E9" w14:textId="77777777" w:rsidR="00803E1B" w:rsidRPr="00B36752" w:rsidRDefault="00803E1B" w:rsidP="00EE17F3">
            <w:pPr>
              <w:rPr>
                <w:rFonts w:ascii="Arial" w:hAnsi="Arial" w:cs="Arial"/>
                <w:sz w:val="20"/>
                <w:szCs w:val="20"/>
              </w:rPr>
            </w:pPr>
          </w:p>
        </w:tc>
      </w:tr>
      <w:tr w:rsidR="00457962" w14:paraId="4FA7A6B9" w14:textId="77777777" w:rsidTr="00457962">
        <w:trPr>
          <w:cantSplit/>
          <w:trHeight w:val="1134"/>
        </w:trPr>
        <w:tc>
          <w:tcPr>
            <w:tcW w:w="0" w:type="auto"/>
            <w:shd w:val="clear" w:color="auto" w:fill="C6D9F1" w:themeFill="text2" w:themeFillTint="33"/>
            <w:vAlign w:val="center"/>
          </w:tcPr>
          <w:p w14:paraId="3029C7FB" w14:textId="77777777" w:rsidR="00B36752" w:rsidRPr="00B36752" w:rsidRDefault="00B36752" w:rsidP="00457962">
            <w:pPr>
              <w:jc w:val="center"/>
              <w:rPr>
                <w:rFonts w:ascii="Arial" w:hAnsi="Arial" w:cs="Arial"/>
                <w:b/>
                <w:bCs/>
                <w:sz w:val="20"/>
                <w:szCs w:val="20"/>
              </w:rPr>
            </w:pPr>
            <w:r w:rsidRPr="00B36752">
              <w:rPr>
                <w:rFonts w:ascii="Arial" w:hAnsi="Arial" w:cs="Arial"/>
                <w:b/>
                <w:bCs/>
                <w:sz w:val="20"/>
                <w:szCs w:val="20"/>
              </w:rPr>
              <w:t>MAESTRO- ALUMNO</w:t>
            </w:r>
          </w:p>
          <w:p w14:paraId="4DE9C7CB" w14:textId="77777777" w:rsidR="00803E1B" w:rsidRPr="00B36752" w:rsidRDefault="00803E1B" w:rsidP="00457962">
            <w:pPr>
              <w:jc w:val="center"/>
              <w:rPr>
                <w:rFonts w:ascii="Arial" w:hAnsi="Arial" w:cs="Arial"/>
                <w:b/>
                <w:bCs/>
                <w:sz w:val="20"/>
                <w:szCs w:val="20"/>
              </w:rPr>
            </w:pPr>
          </w:p>
        </w:tc>
        <w:tc>
          <w:tcPr>
            <w:tcW w:w="0" w:type="auto"/>
          </w:tcPr>
          <w:p w14:paraId="1CA287E5" w14:textId="77777777" w:rsidR="00803E1B" w:rsidRPr="00B36752" w:rsidRDefault="00B36752" w:rsidP="00EE17F3">
            <w:pPr>
              <w:rPr>
                <w:rFonts w:ascii="Arial" w:hAnsi="Arial" w:cs="Arial"/>
                <w:sz w:val="20"/>
                <w:szCs w:val="20"/>
              </w:rPr>
            </w:pPr>
            <w:r w:rsidRPr="00B36752">
              <w:rPr>
                <w:rFonts w:ascii="Arial" w:hAnsi="Arial" w:cs="Arial"/>
                <w:sz w:val="20"/>
                <w:szCs w:val="20"/>
              </w:rPr>
              <w:t>(</w:t>
            </w:r>
            <w:r w:rsidR="00457962" w:rsidRPr="00B36752">
              <w:rPr>
                <w:rFonts w:ascii="Arial" w:hAnsi="Arial" w:cs="Arial"/>
                <w:sz w:val="20"/>
                <w:szCs w:val="20"/>
              </w:rPr>
              <w:t>relación vertical</w:t>
            </w:r>
            <w:r w:rsidRPr="00B36752">
              <w:rPr>
                <w:rFonts w:ascii="Arial" w:hAnsi="Arial" w:cs="Arial"/>
                <w:sz w:val="20"/>
                <w:szCs w:val="20"/>
              </w:rPr>
              <w:t>)</w:t>
            </w:r>
          </w:p>
        </w:tc>
        <w:tc>
          <w:tcPr>
            <w:tcW w:w="1672" w:type="dxa"/>
          </w:tcPr>
          <w:p w14:paraId="22442B2B" w14:textId="77777777" w:rsidR="00803E1B" w:rsidRPr="00B36752" w:rsidRDefault="00B36752" w:rsidP="00EE17F3">
            <w:pPr>
              <w:rPr>
                <w:rFonts w:ascii="Arial" w:hAnsi="Arial" w:cs="Arial"/>
                <w:sz w:val="20"/>
                <w:szCs w:val="20"/>
              </w:rPr>
            </w:pPr>
            <w:r w:rsidRPr="00B36752">
              <w:rPr>
                <w:rFonts w:ascii="Arial" w:hAnsi="Arial" w:cs="Arial"/>
                <w:sz w:val="20"/>
                <w:szCs w:val="20"/>
              </w:rPr>
              <w:t>Intermediario-ejecutor</w:t>
            </w:r>
          </w:p>
        </w:tc>
        <w:tc>
          <w:tcPr>
            <w:tcW w:w="1387" w:type="dxa"/>
          </w:tcPr>
          <w:p w14:paraId="2C38D555" w14:textId="77777777" w:rsidR="00803E1B" w:rsidRPr="00B36752" w:rsidRDefault="00B36752" w:rsidP="00EE17F3">
            <w:pPr>
              <w:rPr>
                <w:rFonts w:ascii="Arial" w:hAnsi="Arial" w:cs="Arial"/>
                <w:sz w:val="20"/>
                <w:szCs w:val="20"/>
              </w:rPr>
            </w:pPr>
            <w:r w:rsidRPr="00B36752">
              <w:rPr>
                <w:rFonts w:ascii="Arial" w:hAnsi="Arial" w:cs="Arial"/>
                <w:sz w:val="20"/>
                <w:szCs w:val="20"/>
              </w:rPr>
              <w:t xml:space="preserve">Auxiliar- </w:t>
            </w:r>
          </w:p>
        </w:tc>
        <w:tc>
          <w:tcPr>
            <w:tcW w:w="2065" w:type="dxa"/>
          </w:tcPr>
          <w:p w14:paraId="1B5CE703" w14:textId="77777777" w:rsidR="00803E1B" w:rsidRPr="00B36752" w:rsidRDefault="00B36752" w:rsidP="00EE17F3">
            <w:pPr>
              <w:rPr>
                <w:rFonts w:ascii="Arial" w:hAnsi="Arial" w:cs="Arial"/>
                <w:sz w:val="20"/>
                <w:szCs w:val="20"/>
              </w:rPr>
            </w:pPr>
            <w:r w:rsidRPr="00B36752">
              <w:rPr>
                <w:rFonts w:ascii="Arial" w:hAnsi="Arial" w:cs="Arial"/>
                <w:sz w:val="20"/>
                <w:szCs w:val="20"/>
              </w:rPr>
              <w:t>(facilitador estimulador de experiencias)-</w:t>
            </w:r>
          </w:p>
        </w:tc>
        <w:tc>
          <w:tcPr>
            <w:tcW w:w="2046" w:type="dxa"/>
          </w:tcPr>
          <w:p w14:paraId="56171C5B" w14:textId="77777777" w:rsidR="00803E1B" w:rsidRPr="00B36752" w:rsidRDefault="00803E1B" w:rsidP="00EE17F3">
            <w:pPr>
              <w:rPr>
                <w:rFonts w:ascii="Arial" w:hAnsi="Arial" w:cs="Arial"/>
                <w:sz w:val="20"/>
                <w:szCs w:val="20"/>
              </w:rPr>
            </w:pPr>
          </w:p>
        </w:tc>
      </w:tr>
    </w:tbl>
    <w:p w14:paraId="6DB3F4F9" w14:textId="25A855A5" w:rsidR="00EE17F3" w:rsidRDefault="00EE17F3" w:rsidP="00EE17F3">
      <w:pPr>
        <w:rPr>
          <w:rFonts w:ascii="Arial" w:hAnsi="Arial" w:cs="Arial"/>
        </w:rPr>
      </w:pPr>
    </w:p>
    <w:p w14:paraId="45EA62CC" w14:textId="77777777" w:rsidR="00851214" w:rsidRPr="00144DE8" w:rsidRDefault="00851214" w:rsidP="00EE17F3">
      <w:pPr>
        <w:rPr>
          <w:rFonts w:ascii="Arial" w:hAnsi="Arial" w:cs="Arial"/>
        </w:rPr>
      </w:pPr>
    </w:p>
    <w:p w14:paraId="2BC9F8A2" w14:textId="77777777" w:rsidR="00EE17F3" w:rsidRPr="00457962" w:rsidRDefault="00EE17F3" w:rsidP="00457962">
      <w:pPr>
        <w:jc w:val="center"/>
        <w:rPr>
          <w:rFonts w:ascii="Arial" w:hAnsi="Arial" w:cs="Arial"/>
          <w:b/>
          <w:bCs/>
        </w:rPr>
      </w:pPr>
      <w:r w:rsidRPr="00457962">
        <w:rPr>
          <w:rFonts w:ascii="Arial" w:hAnsi="Arial" w:cs="Arial"/>
          <w:b/>
          <w:bCs/>
        </w:rPr>
        <w:lastRenderedPageBreak/>
        <w:t>3.4. CLASIFICACIÓN DE LOS MODELOS PEDAGÓGICOS, SEGÚN JULIÁN DE ZUBIRÍA SAMPER</w:t>
      </w:r>
    </w:p>
    <w:p w14:paraId="7E542235" w14:textId="77777777" w:rsidR="00EE17F3" w:rsidRDefault="00EE17F3" w:rsidP="00EE17F3">
      <w:pPr>
        <w:rPr>
          <w:rFonts w:ascii="Arial" w:hAnsi="Arial" w:cs="Arial"/>
        </w:rPr>
      </w:pPr>
      <w:r w:rsidRPr="00144DE8">
        <w:rPr>
          <w:rFonts w:ascii="Arial" w:hAnsi="Arial" w:cs="Arial"/>
        </w:rPr>
        <w:t xml:space="preserve">Julián de Zubiría (2007) clasifica los modelos pedagógicos en cuatro grandes grupos: </w:t>
      </w:r>
    </w:p>
    <w:tbl>
      <w:tblPr>
        <w:tblStyle w:val="Tablaconcuadrcula"/>
        <w:tblW w:w="10204" w:type="dxa"/>
        <w:tblInd w:w="-714" w:type="dxa"/>
        <w:tblLook w:val="04A0" w:firstRow="1" w:lastRow="0" w:firstColumn="1" w:lastColumn="0" w:noHBand="0" w:noVBand="1"/>
      </w:tblPr>
      <w:tblGrid>
        <w:gridCol w:w="2551"/>
        <w:gridCol w:w="2551"/>
        <w:gridCol w:w="2551"/>
        <w:gridCol w:w="2551"/>
      </w:tblGrid>
      <w:tr w:rsidR="00457962" w14:paraId="414D0F3B" w14:textId="77777777" w:rsidTr="00AE1249">
        <w:tc>
          <w:tcPr>
            <w:tcW w:w="2551" w:type="dxa"/>
            <w:shd w:val="clear" w:color="auto" w:fill="8DB3E2" w:themeFill="text2" w:themeFillTint="66"/>
            <w:vAlign w:val="center"/>
          </w:tcPr>
          <w:p w14:paraId="7CB156C4" w14:textId="77777777" w:rsidR="00457962" w:rsidRPr="00AE1249" w:rsidRDefault="00457962" w:rsidP="00AE1249">
            <w:pPr>
              <w:jc w:val="center"/>
              <w:rPr>
                <w:rFonts w:ascii="Arial" w:hAnsi="Arial" w:cs="Arial"/>
                <w:b/>
                <w:bCs/>
              </w:rPr>
            </w:pPr>
            <w:r w:rsidRPr="00AE1249">
              <w:rPr>
                <w:rFonts w:ascii="Arial" w:hAnsi="Arial" w:cs="Arial"/>
                <w:b/>
                <w:bCs/>
              </w:rPr>
              <w:t>Modelo pedagógico hetero estructurante</w:t>
            </w:r>
          </w:p>
        </w:tc>
        <w:tc>
          <w:tcPr>
            <w:tcW w:w="2551" w:type="dxa"/>
            <w:shd w:val="clear" w:color="auto" w:fill="8DB3E2" w:themeFill="text2" w:themeFillTint="66"/>
            <w:vAlign w:val="center"/>
          </w:tcPr>
          <w:p w14:paraId="3A5AA5CC" w14:textId="77777777" w:rsidR="00457962" w:rsidRPr="00AE1249" w:rsidRDefault="00457962" w:rsidP="00AE1249">
            <w:pPr>
              <w:jc w:val="center"/>
              <w:rPr>
                <w:rFonts w:ascii="Arial" w:hAnsi="Arial" w:cs="Arial"/>
                <w:b/>
                <w:bCs/>
              </w:rPr>
            </w:pPr>
            <w:r w:rsidRPr="00AE1249">
              <w:rPr>
                <w:rFonts w:ascii="Arial" w:hAnsi="Arial" w:cs="Arial"/>
                <w:b/>
                <w:bCs/>
              </w:rPr>
              <w:t>Modelo pedagógico auto estructurante de la escuela activa</w:t>
            </w:r>
          </w:p>
        </w:tc>
        <w:tc>
          <w:tcPr>
            <w:tcW w:w="2551" w:type="dxa"/>
            <w:shd w:val="clear" w:color="auto" w:fill="8DB3E2" w:themeFill="text2" w:themeFillTint="66"/>
            <w:vAlign w:val="center"/>
          </w:tcPr>
          <w:p w14:paraId="4297620B" w14:textId="77777777" w:rsidR="00457962" w:rsidRPr="00AE1249" w:rsidRDefault="00457962" w:rsidP="00AE1249">
            <w:pPr>
              <w:jc w:val="center"/>
              <w:rPr>
                <w:rFonts w:ascii="Arial" w:hAnsi="Arial" w:cs="Arial"/>
                <w:b/>
                <w:bCs/>
              </w:rPr>
            </w:pPr>
            <w:r w:rsidRPr="00AE1249">
              <w:rPr>
                <w:rFonts w:ascii="Arial" w:hAnsi="Arial" w:cs="Arial"/>
                <w:b/>
                <w:bCs/>
              </w:rPr>
              <w:t>Modelo pedagógico auto estructurante y los enfoques constructivistas</w:t>
            </w:r>
          </w:p>
        </w:tc>
        <w:tc>
          <w:tcPr>
            <w:tcW w:w="2551" w:type="dxa"/>
            <w:shd w:val="clear" w:color="auto" w:fill="8DB3E2" w:themeFill="text2" w:themeFillTint="66"/>
            <w:vAlign w:val="center"/>
          </w:tcPr>
          <w:p w14:paraId="44991F28" w14:textId="77777777" w:rsidR="00457962" w:rsidRPr="00AE1249" w:rsidRDefault="00457962" w:rsidP="00AE1249">
            <w:pPr>
              <w:jc w:val="center"/>
              <w:rPr>
                <w:rFonts w:ascii="Arial" w:hAnsi="Arial" w:cs="Arial"/>
                <w:b/>
                <w:bCs/>
              </w:rPr>
            </w:pPr>
            <w:r w:rsidRPr="00AE1249">
              <w:rPr>
                <w:rFonts w:ascii="Arial" w:hAnsi="Arial" w:cs="Arial"/>
                <w:b/>
                <w:bCs/>
              </w:rPr>
              <w:t>Modelo pedagógico dialogante.</w:t>
            </w:r>
          </w:p>
        </w:tc>
      </w:tr>
      <w:tr w:rsidR="00457962" w14:paraId="3BD14B80" w14:textId="77777777" w:rsidTr="00AE1249">
        <w:tc>
          <w:tcPr>
            <w:tcW w:w="2551" w:type="dxa"/>
          </w:tcPr>
          <w:p w14:paraId="444E3222" w14:textId="77777777" w:rsidR="00457962" w:rsidRDefault="00E25F56" w:rsidP="00EE17F3">
            <w:pPr>
              <w:rPr>
                <w:rFonts w:ascii="Arial" w:hAnsi="Arial" w:cs="Arial"/>
              </w:rPr>
            </w:pPr>
            <w:r w:rsidRPr="00144DE8">
              <w:rPr>
                <w:rFonts w:ascii="Arial" w:hAnsi="Arial" w:cs="Arial"/>
              </w:rPr>
              <w:t>Transmitir informaciones y normas</w:t>
            </w:r>
          </w:p>
        </w:tc>
        <w:tc>
          <w:tcPr>
            <w:tcW w:w="2551" w:type="dxa"/>
          </w:tcPr>
          <w:p w14:paraId="06E62B2E" w14:textId="77777777" w:rsidR="00457962" w:rsidRDefault="00E25F56" w:rsidP="00EE17F3">
            <w:pPr>
              <w:rPr>
                <w:rFonts w:ascii="Arial" w:hAnsi="Arial" w:cs="Arial"/>
              </w:rPr>
            </w:pPr>
            <w:r>
              <w:rPr>
                <w:rFonts w:ascii="Arial" w:hAnsi="Arial" w:cs="Arial"/>
              </w:rPr>
              <w:t>S</w:t>
            </w:r>
            <w:r w:rsidRPr="00144DE8">
              <w:rPr>
                <w:rFonts w:ascii="Arial" w:hAnsi="Arial" w:cs="Arial"/>
              </w:rPr>
              <w:t>ocialización y</w:t>
            </w:r>
            <w:r>
              <w:rPr>
                <w:rFonts w:ascii="Arial" w:hAnsi="Arial" w:cs="Arial"/>
              </w:rPr>
              <w:t xml:space="preserve"> f</w:t>
            </w:r>
            <w:r w:rsidRPr="00144DE8">
              <w:rPr>
                <w:rFonts w:ascii="Arial" w:hAnsi="Arial" w:cs="Arial"/>
              </w:rPr>
              <w:t>elicidad del niño</w:t>
            </w:r>
          </w:p>
        </w:tc>
        <w:tc>
          <w:tcPr>
            <w:tcW w:w="2551" w:type="dxa"/>
          </w:tcPr>
          <w:p w14:paraId="47133B9B" w14:textId="77777777" w:rsidR="00457962" w:rsidRDefault="00AE1249" w:rsidP="00EE17F3">
            <w:pPr>
              <w:rPr>
                <w:rFonts w:ascii="Arial" w:hAnsi="Arial" w:cs="Arial"/>
              </w:rPr>
            </w:pPr>
            <w:r>
              <w:rPr>
                <w:rFonts w:ascii="Arial" w:hAnsi="Arial" w:cs="Arial"/>
              </w:rPr>
              <w:t>Comprensión</w:t>
            </w:r>
          </w:p>
        </w:tc>
        <w:tc>
          <w:tcPr>
            <w:tcW w:w="2551" w:type="dxa"/>
          </w:tcPr>
          <w:p w14:paraId="47E2967B" w14:textId="77777777" w:rsidR="00AE1249" w:rsidRPr="00144DE8" w:rsidRDefault="00AE1249" w:rsidP="00AE1249">
            <w:pPr>
              <w:rPr>
                <w:rFonts w:ascii="Arial" w:hAnsi="Arial" w:cs="Arial"/>
              </w:rPr>
            </w:pPr>
            <w:r w:rsidRPr="00144DE8">
              <w:rPr>
                <w:rFonts w:ascii="Arial" w:hAnsi="Arial" w:cs="Arial"/>
              </w:rPr>
              <w:t xml:space="preserve">Desarrollo cognitivo, </w:t>
            </w:r>
            <w:r>
              <w:rPr>
                <w:rFonts w:ascii="Arial" w:hAnsi="Arial" w:cs="Arial"/>
              </w:rPr>
              <w:t>v</w:t>
            </w:r>
            <w:r w:rsidRPr="00144DE8">
              <w:rPr>
                <w:rFonts w:ascii="Arial" w:hAnsi="Arial" w:cs="Arial"/>
              </w:rPr>
              <w:t>alorativo y praxeológico</w:t>
            </w:r>
          </w:p>
          <w:p w14:paraId="5AB3B91C" w14:textId="77777777" w:rsidR="00457962" w:rsidRDefault="00457962" w:rsidP="00EE17F3">
            <w:pPr>
              <w:rPr>
                <w:rFonts w:ascii="Arial" w:hAnsi="Arial" w:cs="Arial"/>
              </w:rPr>
            </w:pPr>
          </w:p>
        </w:tc>
      </w:tr>
      <w:tr w:rsidR="00457962" w14:paraId="2121BF34" w14:textId="77777777" w:rsidTr="00AE1249">
        <w:tc>
          <w:tcPr>
            <w:tcW w:w="2551" w:type="dxa"/>
          </w:tcPr>
          <w:p w14:paraId="674A4FA7" w14:textId="77777777" w:rsidR="00E25F56" w:rsidRPr="00144DE8" w:rsidRDefault="00E25F56" w:rsidP="00E25F56">
            <w:pPr>
              <w:rPr>
                <w:rFonts w:ascii="Arial" w:hAnsi="Arial" w:cs="Arial"/>
              </w:rPr>
            </w:pPr>
            <w:r>
              <w:rPr>
                <w:rFonts w:ascii="Arial" w:hAnsi="Arial" w:cs="Arial"/>
              </w:rPr>
              <w:t>-</w:t>
            </w:r>
            <w:r w:rsidRPr="00144DE8">
              <w:rPr>
                <w:rFonts w:ascii="Arial" w:hAnsi="Arial" w:cs="Arial"/>
              </w:rPr>
              <w:t>Rutinaria, mecanicista Memoria Corto Plazo</w:t>
            </w:r>
          </w:p>
          <w:p w14:paraId="28DEB7ED" w14:textId="77777777" w:rsidR="00E25F56" w:rsidRPr="00144DE8" w:rsidRDefault="00E25F56" w:rsidP="00E25F56">
            <w:pPr>
              <w:rPr>
                <w:rFonts w:ascii="Arial" w:hAnsi="Arial" w:cs="Arial"/>
              </w:rPr>
            </w:pPr>
            <w:r>
              <w:rPr>
                <w:rFonts w:ascii="Arial" w:hAnsi="Arial" w:cs="Arial"/>
              </w:rPr>
              <w:t>-</w:t>
            </w:r>
            <w:r w:rsidRPr="00144DE8">
              <w:rPr>
                <w:rFonts w:ascii="Arial" w:hAnsi="Arial" w:cs="Arial"/>
              </w:rPr>
              <w:t xml:space="preserve">Informaciones particulares. Definiciones y normas </w:t>
            </w:r>
          </w:p>
          <w:p w14:paraId="0342B50D" w14:textId="77777777" w:rsidR="00E25F56" w:rsidRPr="00144DE8" w:rsidRDefault="00E25F56" w:rsidP="00E25F56">
            <w:pPr>
              <w:rPr>
                <w:rFonts w:ascii="Arial" w:hAnsi="Arial" w:cs="Arial"/>
              </w:rPr>
            </w:pPr>
            <w:r>
              <w:rPr>
                <w:rFonts w:ascii="Arial" w:hAnsi="Arial" w:cs="Arial"/>
              </w:rPr>
              <w:t>-</w:t>
            </w:r>
            <w:r w:rsidRPr="00144DE8">
              <w:rPr>
                <w:rFonts w:ascii="Arial" w:hAnsi="Arial" w:cs="Arial"/>
              </w:rPr>
              <w:t xml:space="preserve">Instruccional, </w:t>
            </w:r>
            <w:r>
              <w:rPr>
                <w:rFonts w:ascii="Arial" w:hAnsi="Arial" w:cs="Arial"/>
              </w:rPr>
              <w:t>c</w:t>
            </w:r>
            <w:r w:rsidRPr="00144DE8">
              <w:rPr>
                <w:rFonts w:ascii="Arial" w:hAnsi="Arial" w:cs="Arial"/>
              </w:rPr>
              <w:t>ronológica y acumulativa</w:t>
            </w:r>
          </w:p>
          <w:p w14:paraId="31285ECF" w14:textId="619BCA5C" w:rsidR="00E25F56" w:rsidRPr="00144DE8" w:rsidRDefault="00E25F56" w:rsidP="00E25F56">
            <w:pPr>
              <w:rPr>
                <w:rFonts w:ascii="Arial" w:hAnsi="Arial" w:cs="Arial"/>
              </w:rPr>
            </w:pPr>
            <w:r>
              <w:rPr>
                <w:rFonts w:ascii="Arial" w:hAnsi="Arial" w:cs="Arial"/>
              </w:rPr>
              <w:t>-</w:t>
            </w:r>
            <w:r w:rsidR="005C7B75" w:rsidRPr="00144DE8">
              <w:rPr>
                <w:rFonts w:ascii="Arial" w:hAnsi="Arial" w:cs="Arial"/>
              </w:rPr>
              <w:t>Hetero estructurante</w:t>
            </w:r>
            <w:r>
              <w:rPr>
                <w:rFonts w:ascii="Arial" w:hAnsi="Arial" w:cs="Arial"/>
              </w:rPr>
              <w:t>, e</w:t>
            </w:r>
            <w:r w:rsidRPr="00144DE8">
              <w:rPr>
                <w:rFonts w:ascii="Arial" w:hAnsi="Arial" w:cs="Arial"/>
              </w:rPr>
              <w:t>jercitación rutinaria</w:t>
            </w:r>
            <w:r>
              <w:rPr>
                <w:rFonts w:ascii="Arial" w:hAnsi="Arial" w:cs="Arial"/>
              </w:rPr>
              <w:t xml:space="preserve"> y </w:t>
            </w:r>
            <w:proofErr w:type="spellStart"/>
            <w:r>
              <w:rPr>
                <w:rFonts w:ascii="Arial" w:hAnsi="Arial" w:cs="Arial"/>
              </w:rPr>
              <w:t>m</w:t>
            </w:r>
            <w:r w:rsidRPr="00144DE8">
              <w:rPr>
                <w:rFonts w:ascii="Arial" w:hAnsi="Arial" w:cs="Arial"/>
              </w:rPr>
              <w:t>agistrocentrista</w:t>
            </w:r>
            <w:proofErr w:type="spellEnd"/>
            <w:r w:rsidRPr="00144DE8">
              <w:rPr>
                <w:rFonts w:ascii="Arial" w:hAnsi="Arial" w:cs="Arial"/>
              </w:rPr>
              <w:t>.</w:t>
            </w:r>
          </w:p>
          <w:p w14:paraId="74C9EFAF" w14:textId="77777777" w:rsidR="00457962" w:rsidRDefault="00457962" w:rsidP="00EE17F3">
            <w:pPr>
              <w:rPr>
                <w:rFonts w:ascii="Arial" w:hAnsi="Arial" w:cs="Arial"/>
              </w:rPr>
            </w:pPr>
          </w:p>
        </w:tc>
        <w:tc>
          <w:tcPr>
            <w:tcW w:w="2551" w:type="dxa"/>
          </w:tcPr>
          <w:p w14:paraId="01FCFE2B" w14:textId="77777777" w:rsidR="00E25F56" w:rsidRPr="00144DE8" w:rsidRDefault="00E25F56" w:rsidP="00E25F56">
            <w:pPr>
              <w:rPr>
                <w:rFonts w:ascii="Arial" w:hAnsi="Arial" w:cs="Arial"/>
              </w:rPr>
            </w:pPr>
            <w:r>
              <w:rPr>
                <w:rFonts w:ascii="Arial" w:hAnsi="Arial" w:cs="Arial"/>
              </w:rPr>
              <w:t>-</w:t>
            </w:r>
            <w:r w:rsidRPr="00144DE8">
              <w:rPr>
                <w:rFonts w:ascii="Arial" w:hAnsi="Arial" w:cs="Arial"/>
              </w:rPr>
              <w:t xml:space="preserve">Naturaleza, </w:t>
            </w:r>
            <w:r>
              <w:rPr>
                <w:rFonts w:ascii="Arial" w:hAnsi="Arial" w:cs="Arial"/>
              </w:rPr>
              <w:t>i</w:t>
            </w:r>
            <w:r w:rsidRPr="00144DE8">
              <w:rPr>
                <w:rFonts w:ascii="Arial" w:hAnsi="Arial" w:cs="Arial"/>
              </w:rPr>
              <w:t>ntereses e informaciones</w:t>
            </w:r>
          </w:p>
          <w:p w14:paraId="61AF792E" w14:textId="77777777" w:rsidR="00E25F56" w:rsidRPr="00144DE8" w:rsidRDefault="00E25F56" w:rsidP="00E25F56">
            <w:pPr>
              <w:rPr>
                <w:rFonts w:ascii="Arial" w:hAnsi="Arial" w:cs="Arial"/>
              </w:rPr>
            </w:pPr>
            <w:r>
              <w:rPr>
                <w:rFonts w:ascii="Arial" w:hAnsi="Arial" w:cs="Arial"/>
              </w:rPr>
              <w:t>-</w:t>
            </w:r>
            <w:r w:rsidRPr="00144DE8">
              <w:rPr>
                <w:rFonts w:ascii="Arial" w:hAnsi="Arial" w:cs="Arial"/>
              </w:rPr>
              <w:t>Empirista</w:t>
            </w:r>
          </w:p>
          <w:p w14:paraId="23C8D772" w14:textId="77777777" w:rsidR="00E25F56" w:rsidRPr="00144DE8" w:rsidRDefault="00E25F56" w:rsidP="00E25F56">
            <w:pPr>
              <w:rPr>
                <w:rFonts w:ascii="Arial" w:hAnsi="Arial" w:cs="Arial"/>
              </w:rPr>
            </w:pPr>
            <w:r>
              <w:rPr>
                <w:rFonts w:ascii="Arial" w:hAnsi="Arial" w:cs="Arial"/>
              </w:rPr>
              <w:t>-</w:t>
            </w:r>
            <w:r w:rsidRPr="00144DE8">
              <w:rPr>
                <w:rFonts w:ascii="Arial" w:hAnsi="Arial" w:cs="Arial"/>
              </w:rPr>
              <w:t>Pregunta abierta</w:t>
            </w:r>
            <w:r>
              <w:rPr>
                <w:rFonts w:ascii="Arial" w:hAnsi="Arial" w:cs="Arial"/>
              </w:rPr>
              <w:t>, o</w:t>
            </w:r>
            <w:r w:rsidRPr="00144DE8">
              <w:rPr>
                <w:rFonts w:ascii="Arial" w:hAnsi="Arial" w:cs="Arial"/>
              </w:rPr>
              <w:t xml:space="preserve">pinión </w:t>
            </w:r>
            <w:r>
              <w:rPr>
                <w:rFonts w:ascii="Arial" w:hAnsi="Arial" w:cs="Arial"/>
              </w:rPr>
              <w:t>i</w:t>
            </w:r>
            <w:r w:rsidRPr="00144DE8">
              <w:rPr>
                <w:rFonts w:ascii="Arial" w:hAnsi="Arial" w:cs="Arial"/>
              </w:rPr>
              <w:t xml:space="preserve">ndividualizada </w:t>
            </w:r>
            <w:r>
              <w:rPr>
                <w:rFonts w:ascii="Arial" w:hAnsi="Arial" w:cs="Arial"/>
              </w:rPr>
              <w:t>y p</w:t>
            </w:r>
            <w:r w:rsidRPr="00144DE8">
              <w:rPr>
                <w:rFonts w:ascii="Arial" w:hAnsi="Arial" w:cs="Arial"/>
              </w:rPr>
              <w:t>rivilegia el proceso</w:t>
            </w:r>
          </w:p>
          <w:p w14:paraId="6AFDF2F3" w14:textId="77777777" w:rsidR="00E25F56" w:rsidRPr="00144DE8" w:rsidRDefault="00E25F56" w:rsidP="00E25F56">
            <w:pPr>
              <w:rPr>
                <w:rFonts w:ascii="Arial" w:hAnsi="Arial" w:cs="Arial"/>
              </w:rPr>
            </w:pPr>
            <w:r>
              <w:rPr>
                <w:rFonts w:ascii="Arial" w:hAnsi="Arial" w:cs="Arial"/>
              </w:rPr>
              <w:t>-</w:t>
            </w:r>
            <w:r w:rsidRPr="00144DE8">
              <w:rPr>
                <w:rFonts w:ascii="Arial" w:hAnsi="Arial" w:cs="Arial"/>
              </w:rPr>
              <w:t>Aprendizaje por descubrimiento</w:t>
            </w:r>
            <w:r>
              <w:rPr>
                <w:rFonts w:ascii="Arial" w:hAnsi="Arial" w:cs="Arial"/>
              </w:rPr>
              <w:t>, a</w:t>
            </w:r>
            <w:r w:rsidRPr="00144DE8">
              <w:rPr>
                <w:rFonts w:ascii="Arial" w:hAnsi="Arial" w:cs="Arial"/>
              </w:rPr>
              <w:t>ctividad y manipulación</w:t>
            </w:r>
            <w:r>
              <w:rPr>
                <w:rFonts w:ascii="Arial" w:hAnsi="Arial" w:cs="Arial"/>
              </w:rPr>
              <w:t>, c</w:t>
            </w:r>
            <w:r w:rsidRPr="00144DE8">
              <w:rPr>
                <w:rFonts w:ascii="Arial" w:hAnsi="Arial" w:cs="Arial"/>
              </w:rPr>
              <w:t>entro de interés</w:t>
            </w:r>
            <w:r>
              <w:rPr>
                <w:rFonts w:ascii="Arial" w:hAnsi="Arial" w:cs="Arial"/>
              </w:rPr>
              <w:t>, p</w:t>
            </w:r>
            <w:r w:rsidRPr="00144DE8">
              <w:rPr>
                <w:rFonts w:ascii="Arial" w:hAnsi="Arial" w:cs="Arial"/>
              </w:rPr>
              <w:t>ermisividad y laxitud</w:t>
            </w:r>
          </w:p>
          <w:p w14:paraId="2B5E3982" w14:textId="77777777" w:rsidR="00457962" w:rsidRDefault="00E25F56" w:rsidP="00EE17F3">
            <w:pPr>
              <w:rPr>
                <w:rFonts w:ascii="Arial" w:hAnsi="Arial" w:cs="Arial"/>
              </w:rPr>
            </w:pPr>
            <w:r>
              <w:rPr>
                <w:rFonts w:ascii="Arial" w:hAnsi="Arial" w:cs="Arial"/>
              </w:rPr>
              <w:t>-</w:t>
            </w:r>
            <w:r w:rsidRPr="00144DE8">
              <w:rPr>
                <w:rFonts w:ascii="Arial" w:hAnsi="Arial" w:cs="Arial"/>
              </w:rPr>
              <w:t>Cualitativa</w:t>
            </w:r>
          </w:p>
        </w:tc>
        <w:tc>
          <w:tcPr>
            <w:tcW w:w="2551" w:type="dxa"/>
          </w:tcPr>
          <w:p w14:paraId="58D0F2FD" w14:textId="77777777" w:rsidR="00AE1249" w:rsidRPr="00144DE8" w:rsidRDefault="00AE1249" w:rsidP="00AE1249">
            <w:pPr>
              <w:rPr>
                <w:rFonts w:ascii="Arial" w:hAnsi="Arial" w:cs="Arial"/>
              </w:rPr>
            </w:pPr>
            <w:r>
              <w:rPr>
                <w:rFonts w:ascii="Arial" w:hAnsi="Arial" w:cs="Arial"/>
              </w:rPr>
              <w:t>-</w:t>
            </w:r>
            <w:r w:rsidRPr="00144DE8">
              <w:rPr>
                <w:rFonts w:ascii="Arial" w:hAnsi="Arial" w:cs="Arial"/>
              </w:rPr>
              <w:t>Cualitativa</w:t>
            </w:r>
            <w:r>
              <w:rPr>
                <w:rFonts w:ascii="Arial" w:hAnsi="Arial" w:cs="Arial"/>
              </w:rPr>
              <w:t>, i</w:t>
            </w:r>
            <w:r w:rsidRPr="00144DE8">
              <w:rPr>
                <w:rFonts w:ascii="Arial" w:hAnsi="Arial" w:cs="Arial"/>
              </w:rPr>
              <w:t xml:space="preserve">ntegral </w:t>
            </w:r>
            <w:r>
              <w:rPr>
                <w:rFonts w:ascii="Arial" w:hAnsi="Arial" w:cs="Arial"/>
              </w:rPr>
              <w:t>y s</w:t>
            </w:r>
            <w:r w:rsidRPr="00144DE8">
              <w:rPr>
                <w:rFonts w:ascii="Arial" w:hAnsi="Arial" w:cs="Arial"/>
              </w:rPr>
              <w:t>ubjetiva</w:t>
            </w:r>
          </w:p>
          <w:p w14:paraId="6306A7AE" w14:textId="77777777" w:rsidR="00AE1249" w:rsidRPr="00144DE8" w:rsidRDefault="00AE1249" w:rsidP="00AE1249">
            <w:pPr>
              <w:rPr>
                <w:rFonts w:ascii="Arial" w:hAnsi="Arial" w:cs="Arial"/>
              </w:rPr>
            </w:pPr>
            <w:r>
              <w:rPr>
                <w:rFonts w:ascii="Arial" w:hAnsi="Arial" w:cs="Arial"/>
              </w:rPr>
              <w:t>-</w:t>
            </w:r>
            <w:r w:rsidRPr="00144DE8">
              <w:rPr>
                <w:rFonts w:ascii="Arial" w:hAnsi="Arial" w:cs="Arial"/>
              </w:rPr>
              <w:t xml:space="preserve">Informaciones, conceptos y </w:t>
            </w:r>
            <w:r>
              <w:rPr>
                <w:rFonts w:ascii="Arial" w:hAnsi="Arial" w:cs="Arial"/>
              </w:rPr>
              <w:t>c</w:t>
            </w:r>
            <w:r w:rsidRPr="00144DE8">
              <w:rPr>
                <w:rFonts w:ascii="Arial" w:hAnsi="Arial" w:cs="Arial"/>
              </w:rPr>
              <w:t>ompetencias</w:t>
            </w:r>
            <w:r>
              <w:rPr>
                <w:rFonts w:ascii="Arial" w:hAnsi="Arial" w:cs="Arial"/>
              </w:rPr>
              <w:t>.</w:t>
            </w:r>
          </w:p>
          <w:p w14:paraId="115B9AE7" w14:textId="77777777" w:rsidR="00AE1249" w:rsidRPr="00144DE8" w:rsidRDefault="00AE1249" w:rsidP="00AE1249">
            <w:pPr>
              <w:rPr>
                <w:rFonts w:ascii="Arial" w:hAnsi="Arial" w:cs="Arial"/>
              </w:rPr>
            </w:pPr>
            <w:r w:rsidRPr="00144DE8">
              <w:rPr>
                <w:rFonts w:ascii="Arial" w:hAnsi="Arial" w:cs="Arial"/>
              </w:rPr>
              <w:t>Lógica y evolutiva</w:t>
            </w:r>
          </w:p>
          <w:p w14:paraId="0252377C" w14:textId="77777777" w:rsidR="00AE1249" w:rsidRPr="00144DE8" w:rsidRDefault="00AE1249" w:rsidP="00AE1249">
            <w:pPr>
              <w:rPr>
                <w:rFonts w:ascii="Arial" w:hAnsi="Arial" w:cs="Arial"/>
              </w:rPr>
            </w:pPr>
            <w:r w:rsidRPr="00144DE8">
              <w:rPr>
                <w:rFonts w:ascii="Arial" w:hAnsi="Arial" w:cs="Arial"/>
              </w:rPr>
              <w:t>Aprendizaje por invención</w:t>
            </w:r>
            <w:r>
              <w:rPr>
                <w:rFonts w:ascii="Arial" w:hAnsi="Arial" w:cs="Arial"/>
              </w:rPr>
              <w:t>,</w:t>
            </w:r>
            <w:r w:rsidRPr="00144DE8">
              <w:rPr>
                <w:rFonts w:ascii="Arial" w:hAnsi="Arial" w:cs="Arial"/>
              </w:rPr>
              <w:t xml:space="preserve"> </w:t>
            </w:r>
            <w:r>
              <w:rPr>
                <w:rFonts w:ascii="Arial" w:hAnsi="Arial" w:cs="Arial"/>
              </w:rPr>
              <w:t>t</w:t>
            </w:r>
            <w:r w:rsidRPr="00144DE8">
              <w:rPr>
                <w:rFonts w:ascii="Arial" w:hAnsi="Arial" w:cs="Arial"/>
              </w:rPr>
              <w:t>aller, laboratorio</w:t>
            </w:r>
            <w:r>
              <w:rPr>
                <w:rFonts w:ascii="Arial" w:hAnsi="Arial" w:cs="Arial"/>
              </w:rPr>
              <w:t>, e</w:t>
            </w:r>
            <w:r w:rsidRPr="00144DE8">
              <w:rPr>
                <w:rFonts w:ascii="Arial" w:hAnsi="Arial" w:cs="Arial"/>
              </w:rPr>
              <w:t>strategias desestabilizadoras</w:t>
            </w:r>
            <w:r>
              <w:rPr>
                <w:rFonts w:ascii="Arial" w:hAnsi="Arial" w:cs="Arial"/>
              </w:rPr>
              <w:t xml:space="preserve"> y u</w:t>
            </w:r>
            <w:r w:rsidRPr="00144DE8">
              <w:rPr>
                <w:rFonts w:ascii="Arial" w:hAnsi="Arial" w:cs="Arial"/>
              </w:rPr>
              <w:t>so de mapas conceptuales.</w:t>
            </w:r>
          </w:p>
          <w:p w14:paraId="27273FEE" w14:textId="77777777" w:rsidR="00457962" w:rsidRDefault="00457962" w:rsidP="00EE17F3">
            <w:pPr>
              <w:rPr>
                <w:rFonts w:ascii="Arial" w:hAnsi="Arial" w:cs="Arial"/>
              </w:rPr>
            </w:pPr>
          </w:p>
        </w:tc>
        <w:tc>
          <w:tcPr>
            <w:tcW w:w="2551" w:type="dxa"/>
          </w:tcPr>
          <w:p w14:paraId="27CC4390" w14:textId="77777777" w:rsidR="00AE1249" w:rsidRPr="00144DE8" w:rsidRDefault="00AE1249" w:rsidP="00AE1249">
            <w:pPr>
              <w:rPr>
                <w:rFonts w:ascii="Arial" w:hAnsi="Arial" w:cs="Arial"/>
              </w:rPr>
            </w:pPr>
            <w:r>
              <w:rPr>
                <w:rFonts w:ascii="Arial" w:hAnsi="Arial" w:cs="Arial"/>
              </w:rPr>
              <w:t>-</w:t>
            </w:r>
            <w:r w:rsidRPr="00144DE8">
              <w:rPr>
                <w:rFonts w:ascii="Arial" w:hAnsi="Arial" w:cs="Arial"/>
              </w:rPr>
              <w:t xml:space="preserve">Nivel de desarrollo cognitivo, valorativo y </w:t>
            </w:r>
            <w:proofErr w:type="spellStart"/>
            <w:r w:rsidRPr="00144DE8">
              <w:rPr>
                <w:rFonts w:ascii="Arial" w:hAnsi="Arial" w:cs="Arial"/>
              </w:rPr>
              <w:t>práxico</w:t>
            </w:r>
            <w:proofErr w:type="spellEnd"/>
          </w:p>
          <w:p w14:paraId="6248BB56" w14:textId="77777777" w:rsidR="00AE1249" w:rsidRPr="00144DE8" w:rsidRDefault="00AE1249" w:rsidP="00AE1249">
            <w:pPr>
              <w:rPr>
                <w:rFonts w:ascii="Arial" w:hAnsi="Arial" w:cs="Arial"/>
              </w:rPr>
            </w:pPr>
            <w:r>
              <w:rPr>
                <w:rFonts w:ascii="Arial" w:hAnsi="Arial" w:cs="Arial"/>
              </w:rPr>
              <w:t>-</w:t>
            </w:r>
            <w:r w:rsidRPr="00144DE8">
              <w:rPr>
                <w:rFonts w:ascii="Arial" w:hAnsi="Arial" w:cs="Arial"/>
              </w:rPr>
              <w:t>Inter estructurante</w:t>
            </w:r>
            <w:r>
              <w:rPr>
                <w:rFonts w:ascii="Arial" w:hAnsi="Arial" w:cs="Arial"/>
              </w:rPr>
              <w:t>, d</w:t>
            </w:r>
            <w:r w:rsidRPr="00144DE8">
              <w:rPr>
                <w:rFonts w:ascii="Arial" w:hAnsi="Arial" w:cs="Arial"/>
              </w:rPr>
              <w:t>ialogada</w:t>
            </w:r>
            <w:r>
              <w:rPr>
                <w:rFonts w:ascii="Arial" w:hAnsi="Arial" w:cs="Arial"/>
              </w:rPr>
              <w:t>, s</w:t>
            </w:r>
            <w:r w:rsidRPr="00144DE8">
              <w:rPr>
                <w:rFonts w:ascii="Arial" w:hAnsi="Arial" w:cs="Arial"/>
              </w:rPr>
              <w:t>eminario</w:t>
            </w:r>
            <w:r>
              <w:rPr>
                <w:rFonts w:ascii="Arial" w:hAnsi="Arial" w:cs="Arial"/>
              </w:rPr>
              <w:t xml:space="preserve"> y</w:t>
            </w:r>
            <w:r w:rsidRPr="00144DE8">
              <w:rPr>
                <w:rFonts w:ascii="Arial" w:hAnsi="Arial" w:cs="Arial"/>
              </w:rPr>
              <w:t xml:space="preserve"> debate.</w:t>
            </w:r>
          </w:p>
          <w:p w14:paraId="1B47ABC9" w14:textId="77777777" w:rsidR="00AE1249" w:rsidRPr="00144DE8" w:rsidRDefault="00AE1249" w:rsidP="00AE1249">
            <w:pPr>
              <w:rPr>
                <w:rFonts w:ascii="Arial" w:hAnsi="Arial" w:cs="Arial"/>
              </w:rPr>
            </w:pPr>
            <w:r>
              <w:rPr>
                <w:rFonts w:ascii="Arial" w:hAnsi="Arial" w:cs="Arial"/>
              </w:rPr>
              <w:t>-</w:t>
            </w:r>
            <w:r w:rsidRPr="00144DE8">
              <w:rPr>
                <w:rFonts w:ascii="Arial" w:hAnsi="Arial" w:cs="Arial"/>
              </w:rPr>
              <w:t>Lógica evolutiva</w:t>
            </w:r>
          </w:p>
          <w:p w14:paraId="2795F3D2" w14:textId="77777777" w:rsidR="00AE1249" w:rsidRPr="00144DE8" w:rsidRDefault="00AE1249" w:rsidP="00AE1249">
            <w:pPr>
              <w:rPr>
                <w:rFonts w:ascii="Arial" w:hAnsi="Arial" w:cs="Arial"/>
              </w:rPr>
            </w:pPr>
            <w:r>
              <w:rPr>
                <w:rFonts w:ascii="Arial" w:hAnsi="Arial" w:cs="Arial"/>
              </w:rPr>
              <w:t>-</w:t>
            </w:r>
            <w:r w:rsidRPr="00144DE8">
              <w:rPr>
                <w:rFonts w:ascii="Arial" w:hAnsi="Arial" w:cs="Arial"/>
              </w:rPr>
              <w:t>Instrumentos del conocimiento</w:t>
            </w:r>
            <w:r>
              <w:rPr>
                <w:rFonts w:ascii="Arial" w:hAnsi="Arial" w:cs="Arial"/>
              </w:rPr>
              <w:t>, c</w:t>
            </w:r>
            <w:r w:rsidRPr="00144DE8">
              <w:rPr>
                <w:rFonts w:ascii="Arial" w:hAnsi="Arial" w:cs="Arial"/>
              </w:rPr>
              <w:t xml:space="preserve">ompetencias cognitivas, valorativas y </w:t>
            </w:r>
            <w:proofErr w:type="spellStart"/>
            <w:r w:rsidRPr="00144DE8">
              <w:rPr>
                <w:rFonts w:ascii="Arial" w:hAnsi="Arial" w:cs="Arial"/>
              </w:rPr>
              <w:t>práxicas</w:t>
            </w:r>
            <w:proofErr w:type="spellEnd"/>
          </w:p>
          <w:p w14:paraId="3EB782CD" w14:textId="77777777" w:rsidR="00457962" w:rsidRDefault="00457962" w:rsidP="00EE17F3">
            <w:pPr>
              <w:rPr>
                <w:rFonts w:ascii="Arial" w:hAnsi="Arial" w:cs="Arial"/>
              </w:rPr>
            </w:pPr>
          </w:p>
        </w:tc>
        <w:bookmarkStart w:id="0" w:name="_GoBack"/>
        <w:bookmarkEnd w:id="0"/>
      </w:tr>
    </w:tbl>
    <w:p w14:paraId="26B0E15E" w14:textId="77777777" w:rsidR="00AE1249" w:rsidRDefault="00AE1249" w:rsidP="00EE17F3">
      <w:pPr>
        <w:rPr>
          <w:rFonts w:ascii="Arial" w:hAnsi="Arial" w:cs="Arial"/>
        </w:rPr>
      </w:pPr>
    </w:p>
    <w:p w14:paraId="6AC2A4D1" w14:textId="77777777" w:rsidR="00EE17F3" w:rsidRPr="00AE1249" w:rsidRDefault="00EE17F3" w:rsidP="00AE1249">
      <w:pPr>
        <w:jc w:val="center"/>
        <w:rPr>
          <w:rFonts w:ascii="Arial" w:hAnsi="Arial" w:cs="Arial"/>
          <w:b/>
          <w:bCs/>
        </w:rPr>
      </w:pPr>
      <w:r w:rsidRPr="00AE1249">
        <w:rPr>
          <w:rFonts w:ascii="Arial" w:hAnsi="Arial" w:cs="Arial"/>
          <w:b/>
          <w:bCs/>
        </w:rPr>
        <w:t>3.6. OTRAS TIPOLOGÍAS DE MODELOS PEDAGÓGICOS</w:t>
      </w:r>
    </w:p>
    <w:p w14:paraId="4839E5AE" w14:textId="77777777" w:rsidR="00EE17F3" w:rsidRPr="00144DE8" w:rsidRDefault="00EE17F3" w:rsidP="00EE17F3">
      <w:pPr>
        <w:rPr>
          <w:rFonts w:ascii="Arial" w:hAnsi="Arial" w:cs="Arial"/>
        </w:rPr>
      </w:pPr>
      <w:r w:rsidRPr="00144DE8">
        <w:rPr>
          <w:rFonts w:ascii="Arial" w:hAnsi="Arial" w:cs="Arial"/>
        </w:rPr>
        <w:t>Existen otros tipos de modelos pedagógicos que constituyen paradigmas educativos importantes por los aportes que han hecho a la educación, como sistemas didácticos integradores.</w:t>
      </w:r>
    </w:p>
    <w:p w14:paraId="702D126F" w14:textId="77777777" w:rsidR="00EE17F3" w:rsidRPr="00AE1249" w:rsidRDefault="00EE17F3" w:rsidP="00A33A65">
      <w:pPr>
        <w:jc w:val="center"/>
        <w:rPr>
          <w:rFonts w:ascii="Arial" w:hAnsi="Arial" w:cs="Arial"/>
          <w:b/>
          <w:bCs/>
        </w:rPr>
      </w:pPr>
      <w:r w:rsidRPr="00AE1249">
        <w:rPr>
          <w:rFonts w:ascii="Arial" w:hAnsi="Arial" w:cs="Arial"/>
          <w:b/>
          <w:bCs/>
        </w:rPr>
        <w:t xml:space="preserve">3.6.1. LA ENSEÑANZA PROBLÉMICA (Mirza I. </w:t>
      </w:r>
      <w:proofErr w:type="spellStart"/>
      <w:r w:rsidRPr="00AE1249">
        <w:rPr>
          <w:rFonts w:ascii="Arial" w:hAnsi="Arial" w:cs="Arial"/>
          <w:b/>
          <w:bCs/>
        </w:rPr>
        <w:t>Majmutov</w:t>
      </w:r>
      <w:proofErr w:type="spellEnd"/>
      <w:r w:rsidRPr="00AE1249">
        <w:rPr>
          <w:rFonts w:ascii="Arial" w:hAnsi="Arial" w:cs="Arial"/>
          <w:b/>
          <w:bCs/>
        </w:rPr>
        <w:t>)</w:t>
      </w:r>
    </w:p>
    <w:p w14:paraId="0C291E72" w14:textId="77777777" w:rsidR="00EE17F3" w:rsidRPr="00144DE8" w:rsidRDefault="00EE17F3" w:rsidP="00EE17F3">
      <w:pPr>
        <w:rPr>
          <w:rFonts w:ascii="Arial" w:hAnsi="Arial" w:cs="Arial"/>
        </w:rPr>
      </w:pPr>
      <w:r w:rsidRPr="00144DE8">
        <w:rPr>
          <w:rFonts w:ascii="Arial" w:hAnsi="Arial" w:cs="Arial"/>
        </w:rPr>
        <w:t>En la enseñanza tradicional se busca esencialmente la formación de un pensamiento empírico, el alumno al aprender es un receptor pasivo y el docente al enseñar es activo</w:t>
      </w:r>
      <w:r w:rsidR="00AE1249">
        <w:rPr>
          <w:rFonts w:ascii="Arial" w:hAnsi="Arial" w:cs="Arial"/>
        </w:rPr>
        <w:t>.</w:t>
      </w:r>
      <w:r w:rsidRPr="00144DE8">
        <w:rPr>
          <w:rFonts w:ascii="Arial" w:hAnsi="Arial" w:cs="Arial"/>
        </w:rPr>
        <w:t xml:space="preserve"> </w:t>
      </w:r>
    </w:p>
    <w:p w14:paraId="2081A11B" w14:textId="77777777" w:rsidR="00EE17F3" w:rsidRPr="00144DE8" w:rsidRDefault="00AE1249" w:rsidP="00EE17F3">
      <w:pPr>
        <w:rPr>
          <w:rFonts w:ascii="Arial" w:hAnsi="Arial" w:cs="Arial"/>
        </w:rPr>
      </w:pPr>
      <w:r>
        <w:rPr>
          <w:rFonts w:ascii="Arial" w:hAnsi="Arial" w:cs="Arial"/>
        </w:rPr>
        <w:t>El</w:t>
      </w:r>
      <w:r w:rsidR="00EE17F3" w:rsidRPr="00144DE8">
        <w:rPr>
          <w:rFonts w:ascii="Arial" w:hAnsi="Arial" w:cs="Arial"/>
        </w:rPr>
        <w:t xml:space="preserve"> alumno como un ente activo, por lo que debe realizar una actividad para poder apropiarse del conocimiento, y con ello desarrollar su intelecto. Plantea que es importante que el alumno, junto con el conocimiento, asimile los métodos y procedimientos que utilizó el científico en el desarrollo de la ciencia.  </w:t>
      </w:r>
    </w:p>
    <w:p w14:paraId="280E4A4C" w14:textId="77777777" w:rsidR="00EE17F3" w:rsidRPr="00144DE8" w:rsidRDefault="00AE1249" w:rsidP="00EE17F3">
      <w:pPr>
        <w:rPr>
          <w:rFonts w:ascii="Arial" w:hAnsi="Arial" w:cs="Arial"/>
        </w:rPr>
      </w:pPr>
      <w:r>
        <w:rPr>
          <w:rFonts w:ascii="Arial" w:hAnsi="Arial" w:cs="Arial"/>
        </w:rPr>
        <w:t>L</w:t>
      </w:r>
      <w:r w:rsidR="00EE17F3" w:rsidRPr="00144DE8">
        <w:rPr>
          <w:rFonts w:ascii="Arial" w:hAnsi="Arial" w:cs="Arial"/>
        </w:rPr>
        <w:t>a enseñanza problémica como “...la actividad del maestro encaminada a la creación de un sistema de situaciones problémicas, a la exposición y a su explicación y a la dirección de la actividad de los alumnos en la asimilación de conocimientos nuevos</w:t>
      </w:r>
      <w:r>
        <w:rPr>
          <w:rFonts w:ascii="Arial" w:hAnsi="Arial" w:cs="Arial"/>
        </w:rPr>
        <w:t>.</w:t>
      </w:r>
      <w:r w:rsidR="00EE17F3" w:rsidRPr="00144DE8">
        <w:rPr>
          <w:rFonts w:ascii="Arial" w:hAnsi="Arial" w:cs="Arial"/>
        </w:rPr>
        <w:t xml:space="preserve"> </w:t>
      </w:r>
    </w:p>
    <w:p w14:paraId="47451602" w14:textId="77777777" w:rsidR="00EE17F3" w:rsidRPr="00AE1249" w:rsidRDefault="00EE17F3" w:rsidP="00EE17F3">
      <w:pPr>
        <w:rPr>
          <w:rFonts w:ascii="Arial" w:hAnsi="Arial" w:cs="Arial"/>
          <w:b/>
          <w:bCs/>
        </w:rPr>
      </w:pPr>
      <w:r w:rsidRPr="00AE1249">
        <w:rPr>
          <w:rFonts w:ascii="Arial" w:hAnsi="Arial" w:cs="Arial"/>
          <w:b/>
          <w:bCs/>
        </w:rPr>
        <w:t xml:space="preserve">Componentes del modelo pedagógico de la enseñanza problémica: </w:t>
      </w:r>
    </w:p>
    <w:p w14:paraId="406A20BF" w14:textId="77777777" w:rsidR="00AE1249" w:rsidRDefault="00EE17F3" w:rsidP="00EE17F3">
      <w:pPr>
        <w:pStyle w:val="Prrafodelista"/>
        <w:numPr>
          <w:ilvl w:val="0"/>
          <w:numId w:val="34"/>
        </w:numPr>
        <w:rPr>
          <w:rFonts w:ascii="Arial" w:hAnsi="Arial" w:cs="Arial"/>
        </w:rPr>
      </w:pPr>
      <w:r w:rsidRPr="00AE1249">
        <w:rPr>
          <w:rFonts w:ascii="Arial" w:hAnsi="Arial" w:cs="Arial"/>
          <w:b/>
          <w:bCs/>
        </w:rPr>
        <w:lastRenderedPageBreak/>
        <w:t>Definición integradora de enseñanza problémica:</w:t>
      </w:r>
      <w:r w:rsidRPr="00AE1249">
        <w:rPr>
          <w:rFonts w:ascii="Arial" w:hAnsi="Arial" w:cs="Arial"/>
        </w:rPr>
        <w:t xml:space="preserve"> sistema didáctico basado en las regularidades de la asimilación creadora de los conocimientos y formas de actividad que integra métodos de enseñanza y de aprendizaje</w:t>
      </w:r>
      <w:r w:rsidR="00AE1249">
        <w:rPr>
          <w:rFonts w:ascii="Arial" w:hAnsi="Arial" w:cs="Arial"/>
        </w:rPr>
        <w:t>.</w:t>
      </w:r>
    </w:p>
    <w:p w14:paraId="427706F2" w14:textId="77777777" w:rsidR="00AE1249" w:rsidRDefault="00EE17F3" w:rsidP="00EE17F3">
      <w:pPr>
        <w:pStyle w:val="Prrafodelista"/>
        <w:numPr>
          <w:ilvl w:val="0"/>
          <w:numId w:val="34"/>
        </w:numPr>
        <w:rPr>
          <w:rFonts w:ascii="Arial" w:hAnsi="Arial" w:cs="Arial"/>
        </w:rPr>
      </w:pPr>
      <w:r w:rsidRPr="00AE1249">
        <w:rPr>
          <w:rFonts w:ascii="Arial" w:hAnsi="Arial" w:cs="Arial"/>
          <w:b/>
          <w:bCs/>
        </w:rPr>
        <w:t>Categorías fundamentales de la enseñanza problémica:</w:t>
      </w:r>
      <w:r w:rsidRPr="00AE1249">
        <w:rPr>
          <w:rFonts w:ascii="Arial" w:hAnsi="Arial" w:cs="Arial"/>
        </w:rPr>
        <w:t xml:space="preserve"> La situación problémica, el problema docente, las tareas problémicas, las preguntas problémicas y lo problémico como categoría integradora. </w:t>
      </w:r>
    </w:p>
    <w:p w14:paraId="6B52374C" w14:textId="77777777" w:rsidR="00AE1249" w:rsidRDefault="00EE17F3" w:rsidP="00EE17F3">
      <w:pPr>
        <w:pStyle w:val="Prrafodelista"/>
        <w:numPr>
          <w:ilvl w:val="0"/>
          <w:numId w:val="34"/>
        </w:numPr>
        <w:rPr>
          <w:rFonts w:ascii="Arial" w:hAnsi="Arial" w:cs="Arial"/>
        </w:rPr>
      </w:pPr>
      <w:r w:rsidRPr="00AE1249">
        <w:rPr>
          <w:rFonts w:ascii="Arial" w:hAnsi="Arial" w:cs="Arial"/>
          <w:b/>
          <w:bCs/>
        </w:rPr>
        <w:t>Clasificación de métodos problémicos:</w:t>
      </w:r>
      <w:r w:rsidRPr="00AE1249">
        <w:rPr>
          <w:rFonts w:ascii="Arial" w:hAnsi="Arial" w:cs="Arial"/>
        </w:rPr>
        <w:t xml:space="preserve"> exposición problémica, conversación heurística, búsqueda parcial y método investigativo.</w:t>
      </w:r>
    </w:p>
    <w:p w14:paraId="4C204017" w14:textId="77777777" w:rsidR="00AE1249" w:rsidRDefault="00EE17F3" w:rsidP="00EE17F3">
      <w:pPr>
        <w:pStyle w:val="Prrafodelista"/>
        <w:numPr>
          <w:ilvl w:val="0"/>
          <w:numId w:val="34"/>
        </w:numPr>
        <w:rPr>
          <w:rFonts w:ascii="Arial" w:hAnsi="Arial" w:cs="Arial"/>
        </w:rPr>
      </w:pPr>
      <w:r w:rsidRPr="00AE1249">
        <w:rPr>
          <w:rFonts w:ascii="Arial" w:hAnsi="Arial" w:cs="Arial"/>
          <w:b/>
          <w:bCs/>
        </w:rPr>
        <w:t>Leyes de la didáctica problémica:</w:t>
      </w:r>
      <w:r w:rsidRPr="00AE1249">
        <w:rPr>
          <w:rFonts w:ascii="Arial" w:hAnsi="Arial" w:cs="Arial"/>
        </w:rPr>
        <w:t xml:space="preserve"> la escuela en la vida y la educación mediante la afectividad.</w:t>
      </w:r>
    </w:p>
    <w:p w14:paraId="0C479856" w14:textId="77777777" w:rsidR="00AE1249" w:rsidRDefault="00EE17F3" w:rsidP="00EE17F3">
      <w:pPr>
        <w:pStyle w:val="Prrafodelista"/>
        <w:numPr>
          <w:ilvl w:val="0"/>
          <w:numId w:val="34"/>
        </w:numPr>
        <w:rPr>
          <w:rFonts w:ascii="Arial" w:hAnsi="Arial" w:cs="Arial"/>
        </w:rPr>
      </w:pPr>
      <w:r w:rsidRPr="00AE1249">
        <w:rPr>
          <w:rFonts w:ascii="Arial" w:hAnsi="Arial" w:cs="Arial"/>
          <w:b/>
          <w:bCs/>
        </w:rPr>
        <w:t>Condiciones psicopedagógicas:</w:t>
      </w:r>
      <w:r w:rsidRPr="00AE1249">
        <w:rPr>
          <w:rFonts w:ascii="Arial" w:hAnsi="Arial" w:cs="Arial"/>
        </w:rPr>
        <w:t xml:space="preserve"> subsistema del rol del docente, subsistema actividad – comunicación y subsistema del rol del alumno </w:t>
      </w:r>
    </w:p>
    <w:p w14:paraId="31ABD6E3" w14:textId="77777777" w:rsidR="00BE1646" w:rsidRDefault="00EE17F3" w:rsidP="00EE17F3">
      <w:pPr>
        <w:pStyle w:val="Prrafodelista"/>
        <w:numPr>
          <w:ilvl w:val="0"/>
          <w:numId w:val="34"/>
        </w:numPr>
        <w:rPr>
          <w:rFonts w:ascii="Arial" w:hAnsi="Arial" w:cs="Arial"/>
        </w:rPr>
      </w:pPr>
      <w:r w:rsidRPr="00AE1249">
        <w:rPr>
          <w:rFonts w:ascii="Arial" w:hAnsi="Arial" w:cs="Arial"/>
          <w:b/>
          <w:bCs/>
        </w:rPr>
        <w:t>Condiciones que se refieren al subsistema del rol del docente:</w:t>
      </w:r>
      <w:r w:rsidRPr="00AE1249">
        <w:rPr>
          <w:rFonts w:ascii="Arial" w:hAnsi="Arial" w:cs="Arial"/>
        </w:rPr>
        <w:t xml:space="preserve"> profesionalización, estructura sistémica, problematización.</w:t>
      </w:r>
    </w:p>
    <w:p w14:paraId="285F8C6C" w14:textId="77777777" w:rsidR="00EE17F3" w:rsidRPr="00BE1646" w:rsidRDefault="00EE17F3" w:rsidP="00EE17F3">
      <w:pPr>
        <w:pStyle w:val="Prrafodelista"/>
        <w:numPr>
          <w:ilvl w:val="0"/>
          <w:numId w:val="34"/>
        </w:numPr>
        <w:rPr>
          <w:rFonts w:ascii="Arial" w:hAnsi="Arial" w:cs="Arial"/>
        </w:rPr>
      </w:pPr>
      <w:r w:rsidRPr="00BE1646">
        <w:rPr>
          <w:rFonts w:ascii="Arial" w:hAnsi="Arial" w:cs="Arial"/>
          <w:b/>
          <w:bCs/>
        </w:rPr>
        <w:t>Condiciones que se refieren al subsistema del rol del alumno</w:t>
      </w:r>
      <w:r w:rsidRPr="00BE1646">
        <w:rPr>
          <w:rFonts w:ascii="Arial" w:hAnsi="Arial" w:cs="Arial"/>
        </w:rPr>
        <w:t xml:space="preserve">: preparación previa, motivación, ejecución. </w:t>
      </w:r>
    </w:p>
    <w:p w14:paraId="749AC96C" w14:textId="77777777" w:rsidR="00EE17F3" w:rsidRPr="00BE1646" w:rsidRDefault="00EE17F3" w:rsidP="00EE17F3">
      <w:pPr>
        <w:rPr>
          <w:rFonts w:ascii="Arial" w:hAnsi="Arial" w:cs="Arial"/>
          <w:b/>
          <w:bCs/>
        </w:rPr>
      </w:pPr>
      <w:r w:rsidRPr="00BE1646">
        <w:rPr>
          <w:rFonts w:ascii="Arial" w:hAnsi="Arial" w:cs="Arial"/>
          <w:b/>
          <w:bCs/>
        </w:rPr>
        <w:t xml:space="preserve">3.6.2. LA PEDAGOGÍA CONCEPTUAL (Miguel De Zubiría Samper) </w:t>
      </w:r>
    </w:p>
    <w:p w14:paraId="712E2B4B" w14:textId="77777777" w:rsidR="00EE17F3" w:rsidRPr="00144DE8" w:rsidRDefault="00EE17F3" w:rsidP="00EE17F3">
      <w:pPr>
        <w:rPr>
          <w:rFonts w:ascii="Arial" w:hAnsi="Arial" w:cs="Arial"/>
        </w:rPr>
      </w:pPr>
      <w:r w:rsidRPr="00144DE8">
        <w:rPr>
          <w:rFonts w:ascii="Arial" w:hAnsi="Arial" w:cs="Arial"/>
        </w:rPr>
        <w:t>A finales del año 1998</w:t>
      </w:r>
      <w:r w:rsidR="00BE1646">
        <w:rPr>
          <w:rFonts w:ascii="Arial" w:hAnsi="Arial" w:cs="Arial"/>
        </w:rPr>
        <w:t xml:space="preserve"> </w:t>
      </w:r>
      <w:r w:rsidRPr="00144DE8">
        <w:rPr>
          <w:rFonts w:ascii="Arial" w:hAnsi="Arial" w:cs="Arial"/>
        </w:rPr>
        <w:t xml:space="preserve">público de la Pedagogía conceptual como modelo pedagógico, </w:t>
      </w:r>
      <w:r w:rsidR="00BE1646" w:rsidRPr="00144DE8">
        <w:rPr>
          <w:rFonts w:ascii="Arial" w:hAnsi="Arial" w:cs="Arial"/>
        </w:rPr>
        <w:t>declarando</w:t>
      </w:r>
      <w:r w:rsidRPr="00144DE8">
        <w:rPr>
          <w:rFonts w:ascii="Arial" w:hAnsi="Arial" w:cs="Arial"/>
        </w:rPr>
        <w:t xml:space="preserve"> su objeto de estudio la educación de seres humanos amorosos y talentosos</w:t>
      </w:r>
      <w:r w:rsidR="00BE1646">
        <w:rPr>
          <w:rFonts w:ascii="Arial" w:hAnsi="Arial" w:cs="Arial"/>
        </w:rPr>
        <w:t>.</w:t>
      </w:r>
      <w:r w:rsidRPr="00144DE8">
        <w:rPr>
          <w:rFonts w:ascii="Arial" w:hAnsi="Arial" w:cs="Arial"/>
        </w:rPr>
        <w:t xml:space="preserve"> </w:t>
      </w:r>
    </w:p>
    <w:p w14:paraId="133FCE37" w14:textId="77777777" w:rsidR="00BE1646" w:rsidRDefault="00EE17F3" w:rsidP="00EE17F3">
      <w:pPr>
        <w:rPr>
          <w:rFonts w:ascii="Arial" w:hAnsi="Arial" w:cs="Arial"/>
          <w:b/>
          <w:bCs/>
        </w:rPr>
      </w:pPr>
      <w:r w:rsidRPr="00BE1646">
        <w:rPr>
          <w:rFonts w:ascii="Arial" w:hAnsi="Arial" w:cs="Arial"/>
          <w:b/>
          <w:bCs/>
        </w:rPr>
        <w:t xml:space="preserve">Postulados de la Pedagogía Conceptual: </w:t>
      </w:r>
    </w:p>
    <w:p w14:paraId="11D6D219" w14:textId="77777777" w:rsidR="00BE1646" w:rsidRPr="00BE1646" w:rsidRDefault="00EE17F3" w:rsidP="00EE17F3">
      <w:pPr>
        <w:pStyle w:val="Prrafodelista"/>
        <w:numPr>
          <w:ilvl w:val="0"/>
          <w:numId w:val="35"/>
        </w:numPr>
        <w:rPr>
          <w:rFonts w:ascii="Arial" w:hAnsi="Arial" w:cs="Arial"/>
          <w:b/>
          <w:bCs/>
        </w:rPr>
      </w:pPr>
      <w:r w:rsidRPr="00BE1646">
        <w:rPr>
          <w:rFonts w:ascii="Arial" w:hAnsi="Arial" w:cs="Arial"/>
        </w:rPr>
        <w:t xml:space="preserve">El ser humano está integrado por </w:t>
      </w:r>
      <w:r w:rsidR="00BE1646">
        <w:rPr>
          <w:rFonts w:ascii="Arial" w:hAnsi="Arial" w:cs="Arial"/>
        </w:rPr>
        <w:t>el</w:t>
      </w:r>
      <w:r w:rsidRPr="00BE1646">
        <w:rPr>
          <w:rFonts w:ascii="Arial" w:hAnsi="Arial" w:cs="Arial"/>
        </w:rPr>
        <w:t xml:space="preserve"> sistema cognitivo, sistema afectivo y sistema expresivo (triángulo humano)</w:t>
      </w:r>
      <w:r w:rsidR="00BE1646">
        <w:rPr>
          <w:rFonts w:ascii="Arial" w:hAnsi="Arial" w:cs="Arial"/>
        </w:rPr>
        <w:t>.</w:t>
      </w:r>
    </w:p>
    <w:p w14:paraId="7946D2CF" w14:textId="77777777" w:rsidR="00EE17F3" w:rsidRPr="00BE1646" w:rsidRDefault="00EE17F3" w:rsidP="00EE17F3">
      <w:pPr>
        <w:pStyle w:val="Prrafodelista"/>
        <w:numPr>
          <w:ilvl w:val="0"/>
          <w:numId w:val="35"/>
        </w:numPr>
        <w:rPr>
          <w:rFonts w:ascii="Arial" w:hAnsi="Arial" w:cs="Arial"/>
          <w:b/>
          <w:bCs/>
        </w:rPr>
      </w:pPr>
      <w:r w:rsidRPr="00BE1646">
        <w:rPr>
          <w:rFonts w:ascii="Arial" w:hAnsi="Arial" w:cs="Arial"/>
        </w:rPr>
        <w:t>Todo acto educativo</w:t>
      </w:r>
      <w:r w:rsidR="00BE1646">
        <w:rPr>
          <w:rFonts w:ascii="Arial" w:hAnsi="Arial" w:cs="Arial"/>
        </w:rPr>
        <w:t xml:space="preserve"> 6 componentes;</w:t>
      </w:r>
      <w:r w:rsidRPr="00BE1646">
        <w:rPr>
          <w:rFonts w:ascii="Arial" w:hAnsi="Arial" w:cs="Arial"/>
        </w:rPr>
        <w:t xml:space="preserve"> propósitos, enseñanzas, evaluación, secuencia, didáctica y recursos (hexágono pedagógico) </w:t>
      </w:r>
    </w:p>
    <w:p w14:paraId="2D124536" w14:textId="77777777" w:rsidR="00EE17F3" w:rsidRDefault="00EE17F3" w:rsidP="00EE17F3">
      <w:pPr>
        <w:rPr>
          <w:rFonts w:ascii="Arial" w:hAnsi="Arial" w:cs="Arial"/>
          <w:b/>
          <w:bCs/>
        </w:rPr>
      </w:pPr>
      <w:r w:rsidRPr="00BE1646">
        <w:rPr>
          <w:rFonts w:ascii="Arial" w:hAnsi="Arial" w:cs="Arial"/>
          <w:b/>
          <w:bCs/>
        </w:rPr>
        <w:t xml:space="preserve">En cada uno de estos postulados, el modelo pedagógico de la pedagogía conceptual hace 6 macro proposiciones: </w:t>
      </w:r>
    </w:p>
    <w:tbl>
      <w:tblPr>
        <w:tblStyle w:val="Tablaconcuadrcula"/>
        <w:tblW w:w="9412" w:type="dxa"/>
        <w:tblLook w:val="04A0" w:firstRow="1" w:lastRow="0" w:firstColumn="1" w:lastColumn="0" w:noHBand="0" w:noVBand="1"/>
      </w:tblPr>
      <w:tblGrid>
        <w:gridCol w:w="4706"/>
        <w:gridCol w:w="4706"/>
      </w:tblGrid>
      <w:tr w:rsidR="00BE1646" w14:paraId="38EE6774" w14:textId="77777777" w:rsidTr="004D0882">
        <w:tc>
          <w:tcPr>
            <w:tcW w:w="4706" w:type="dxa"/>
            <w:shd w:val="clear" w:color="auto" w:fill="92CDDC" w:themeFill="accent5" w:themeFillTint="99"/>
            <w:vAlign w:val="center"/>
          </w:tcPr>
          <w:p w14:paraId="30F605C1" w14:textId="77777777" w:rsidR="00BE1646" w:rsidRPr="00BE1646" w:rsidRDefault="00BE1646" w:rsidP="00BE1646">
            <w:pPr>
              <w:jc w:val="center"/>
              <w:rPr>
                <w:rFonts w:ascii="Arial" w:hAnsi="Arial" w:cs="Arial"/>
                <w:b/>
                <w:bCs/>
              </w:rPr>
            </w:pPr>
            <w:r w:rsidRPr="00BE1646">
              <w:rPr>
                <w:rFonts w:ascii="Arial" w:hAnsi="Arial" w:cs="Arial"/>
                <w:b/>
                <w:bCs/>
              </w:rPr>
              <w:t>Postulado 1: Triángulo humano</w:t>
            </w:r>
          </w:p>
          <w:p w14:paraId="69478E7C" w14:textId="77777777" w:rsidR="00BE1646" w:rsidRPr="00BE1646" w:rsidRDefault="00BE1646" w:rsidP="00BE1646">
            <w:pPr>
              <w:jc w:val="center"/>
              <w:rPr>
                <w:rFonts w:ascii="Arial" w:hAnsi="Arial" w:cs="Arial"/>
                <w:b/>
                <w:bCs/>
              </w:rPr>
            </w:pPr>
          </w:p>
        </w:tc>
        <w:tc>
          <w:tcPr>
            <w:tcW w:w="4706" w:type="dxa"/>
            <w:shd w:val="clear" w:color="auto" w:fill="FFC000"/>
            <w:vAlign w:val="center"/>
          </w:tcPr>
          <w:p w14:paraId="79320EEC" w14:textId="77777777" w:rsidR="00BE1646" w:rsidRPr="00BE1646" w:rsidRDefault="00BE1646" w:rsidP="00BE1646">
            <w:pPr>
              <w:jc w:val="center"/>
              <w:rPr>
                <w:rFonts w:ascii="Arial" w:hAnsi="Arial" w:cs="Arial"/>
                <w:b/>
                <w:bCs/>
              </w:rPr>
            </w:pPr>
            <w:r w:rsidRPr="00BE1646">
              <w:rPr>
                <w:rFonts w:ascii="Arial" w:hAnsi="Arial" w:cs="Arial"/>
                <w:b/>
                <w:bCs/>
              </w:rPr>
              <w:t>Postulado 2: Hexágono pedagógico:</w:t>
            </w:r>
          </w:p>
          <w:p w14:paraId="107378CF" w14:textId="77777777" w:rsidR="00BE1646" w:rsidRPr="00BE1646" w:rsidRDefault="00BE1646" w:rsidP="00BE1646">
            <w:pPr>
              <w:jc w:val="center"/>
              <w:rPr>
                <w:rFonts w:ascii="Arial" w:hAnsi="Arial" w:cs="Arial"/>
                <w:b/>
                <w:bCs/>
              </w:rPr>
            </w:pPr>
          </w:p>
        </w:tc>
      </w:tr>
      <w:tr w:rsidR="00BE1646" w14:paraId="2712349F" w14:textId="77777777" w:rsidTr="002678D1">
        <w:tc>
          <w:tcPr>
            <w:tcW w:w="4706" w:type="dxa"/>
          </w:tcPr>
          <w:p w14:paraId="2D03A735" w14:textId="77777777" w:rsidR="00BE1646" w:rsidRPr="00BE1646" w:rsidRDefault="00BE1646" w:rsidP="00EE17F3">
            <w:pPr>
              <w:rPr>
                <w:rFonts w:ascii="Arial" w:hAnsi="Arial" w:cs="Arial"/>
              </w:rPr>
            </w:pPr>
            <w:r w:rsidRPr="00BE1646">
              <w:rPr>
                <w:rFonts w:ascii="Arial" w:hAnsi="Arial" w:cs="Arial"/>
                <w:b/>
                <w:bCs/>
              </w:rPr>
              <w:t>Macro proposición 1:</w:t>
            </w:r>
            <w:r w:rsidRPr="00144DE8">
              <w:rPr>
                <w:rFonts w:ascii="Arial" w:hAnsi="Arial" w:cs="Arial"/>
              </w:rPr>
              <w:t xml:space="preserve"> El sistema cognitivo aplica a la realidad instrumentos de conocimiento para producir conocimientos mediante sus diversas operaciones intelectuales. </w:t>
            </w:r>
          </w:p>
        </w:tc>
        <w:tc>
          <w:tcPr>
            <w:tcW w:w="4706" w:type="dxa"/>
          </w:tcPr>
          <w:p w14:paraId="00325C79" w14:textId="77777777" w:rsidR="00BE1646" w:rsidRPr="00BE1646" w:rsidRDefault="00BE1646" w:rsidP="00EE17F3">
            <w:pPr>
              <w:rPr>
                <w:rFonts w:ascii="Arial" w:hAnsi="Arial" w:cs="Arial"/>
              </w:rPr>
            </w:pPr>
            <w:r w:rsidRPr="00BE1646">
              <w:rPr>
                <w:rFonts w:ascii="Arial" w:hAnsi="Arial" w:cs="Arial"/>
                <w:b/>
                <w:bCs/>
              </w:rPr>
              <w:t>Macro proposición 7:</w:t>
            </w:r>
            <w:r w:rsidRPr="00144DE8">
              <w:rPr>
                <w:rFonts w:ascii="Arial" w:hAnsi="Arial" w:cs="Arial"/>
              </w:rPr>
              <w:t xml:space="preserve"> El propósito</w:t>
            </w:r>
            <w:r>
              <w:rPr>
                <w:rFonts w:ascii="Arial" w:hAnsi="Arial" w:cs="Arial"/>
              </w:rPr>
              <w:t xml:space="preserve"> </w:t>
            </w:r>
            <w:r w:rsidRPr="00144DE8">
              <w:rPr>
                <w:rFonts w:ascii="Arial" w:hAnsi="Arial" w:cs="Arial"/>
              </w:rPr>
              <w:t xml:space="preserve">de la pedagogía conceptual es formar </w:t>
            </w:r>
            <w:r>
              <w:rPr>
                <w:rFonts w:ascii="Arial" w:hAnsi="Arial" w:cs="Arial"/>
              </w:rPr>
              <w:t>individuos</w:t>
            </w:r>
            <w:r w:rsidRPr="00144DE8">
              <w:rPr>
                <w:rFonts w:ascii="Arial" w:hAnsi="Arial" w:cs="Arial"/>
              </w:rPr>
              <w:t xml:space="preserve"> amorosos, talentosos intelectualmente (analistas simbólicos) y competentes expresivamente. </w:t>
            </w:r>
          </w:p>
        </w:tc>
      </w:tr>
      <w:tr w:rsidR="00BE1646" w14:paraId="4D528F44" w14:textId="77777777" w:rsidTr="002678D1">
        <w:tc>
          <w:tcPr>
            <w:tcW w:w="4706" w:type="dxa"/>
          </w:tcPr>
          <w:p w14:paraId="0079871E" w14:textId="77777777" w:rsidR="00BE1646" w:rsidRPr="002678D1" w:rsidRDefault="00BE1646" w:rsidP="00BE1646">
            <w:pPr>
              <w:rPr>
                <w:rFonts w:ascii="Arial" w:hAnsi="Arial" w:cs="Arial"/>
              </w:rPr>
            </w:pPr>
            <w:r w:rsidRPr="00BE1646">
              <w:rPr>
                <w:rFonts w:ascii="Arial" w:hAnsi="Arial" w:cs="Arial"/>
                <w:b/>
                <w:bCs/>
              </w:rPr>
              <w:t>Macro proposición 2:</w:t>
            </w:r>
            <w:r w:rsidRPr="00144DE8">
              <w:rPr>
                <w:rFonts w:ascii="Arial" w:hAnsi="Arial" w:cs="Arial"/>
              </w:rPr>
              <w:t xml:space="preserve"> Los seres humanos disponen de múltiples</w:t>
            </w:r>
            <w:r>
              <w:rPr>
                <w:rFonts w:ascii="Arial" w:hAnsi="Arial" w:cs="Arial"/>
              </w:rPr>
              <w:t xml:space="preserve"> </w:t>
            </w:r>
            <w:r w:rsidRPr="00144DE8">
              <w:rPr>
                <w:rFonts w:ascii="Arial" w:hAnsi="Arial" w:cs="Arial"/>
              </w:rPr>
              <w:t>inteligencias para comprehender las realidades, operaciones intelectuales e instrumentos de conocimiento específicos a un campo significativo de la actividad humana.</w:t>
            </w:r>
          </w:p>
        </w:tc>
        <w:tc>
          <w:tcPr>
            <w:tcW w:w="4706" w:type="dxa"/>
          </w:tcPr>
          <w:p w14:paraId="5141331C" w14:textId="77777777" w:rsidR="00BE1646" w:rsidRPr="002678D1" w:rsidRDefault="00BE1646" w:rsidP="00EE17F3">
            <w:pPr>
              <w:rPr>
                <w:rFonts w:ascii="Arial" w:hAnsi="Arial" w:cs="Arial"/>
              </w:rPr>
            </w:pPr>
            <w:r w:rsidRPr="002678D1">
              <w:rPr>
                <w:rFonts w:ascii="Arial" w:hAnsi="Arial" w:cs="Arial"/>
                <w:b/>
                <w:bCs/>
              </w:rPr>
              <w:t>Macro proposición 8:</w:t>
            </w:r>
            <w:r w:rsidRPr="00144DE8">
              <w:rPr>
                <w:rFonts w:ascii="Arial" w:hAnsi="Arial" w:cs="Arial"/>
              </w:rPr>
              <w:t xml:space="preserve"> Las enseñanzas que privilegia la pedagogía conceptual son los instrumentos de conocimiento y las operaciones sobre los conocimientos, los valores sobre las normas y valoraciones y el dominar códigos expresivos (lenguajes)</w:t>
            </w:r>
            <w:r w:rsidR="002678D1">
              <w:rPr>
                <w:rFonts w:ascii="Arial" w:hAnsi="Arial" w:cs="Arial"/>
              </w:rPr>
              <w:t>.</w:t>
            </w:r>
          </w:p>
        </w:tc>
      </w:tr>
      <w:tr w:rsidR="00BE1646" w14:paraId="6E4B11CA" w14:textId="77777777" w:rsidTr="002678D1">
        <w:tc>
          <w:tcPr>
            <w:tcW w:w="4706" w:type="dxa"/>
          </w:tcPr>
          <w:p w14:paraId="734EFDB0" w14:textId="77777777" w:rsidR="00BE1646" w:rsidRPr="002678D1" w:rsidRDefault="00BE1646" w:rsidP="00BE1646">
            <w:pPr>
              <w:rPr>
                <w:rFonts w:ascii="Arial" w:hAnsi="Arial" w:cs="Arial"/>
              </w:rPr>
            </w:pPr>
            <w:r w:rsidRPr="002678D1">
              <w:rPr>
                <w:rFonts w:ascii="Arial" w:hAnsi="Arial" w:cs="Arial"/>
                <w:b/>
                <w:bCs/>
              </w:rPr>
              <w:t>Macro proposición 3:</w:t>
            </w:r>
            <w:r w:rsidRPr="00144DE8">
              <w:rPr>
                <w:rFonts w:ascii="Arial" w:hAnsi="Arial" w:cs="Arial"/>
              </w:rPr>
              <w:t xml:space="preserve"> Las operaciones valorativas desempeñan 3 funciones básicas: valorar, optar y proyectar. </w:t>
            </w:r>
          </w:p>
        </w:tc>
        <w:tc>
          <w:tcPr>
            <w:tcW w:w="4706" w:type="dxa"/>
          </w:tcPr>
          <w:p w14:paraId="38674EE9" w14:textId="77777777" w:rsidR="00BE1646" w:rsidRPr="002678D1" w:rsidRDefault="00BE1646" w:rsidP="00EE17F3">
            <w:pPr>
              <w:rPr>
                <w:rFonts w:ascii="Arial" w:hAnsi="Arial" w:cs="Arial"/>
              </w:rPr>
            </w:pPr>
            <w:r w:rsidRPr="002678D1">
              <w:rPr>
                <w:rFonts w:ascii="Arial" w:hAnsi="Arial" w:cs="Arial"/>
                <w:b/>
                <w:bCs/>
              </w:rPr>
              <w:t>Macro proposición 9:</w:t>
            </w:r>
            <w:r w:rsidRPr="00144DE8">
              <w:rPr>
                <w:rFonts w:ascii="Arial" w:hAnsi="Arial" w:cs="Arial"/>
              </w:rPr>
              <w:t xml:space="preserve"> La enseñanza conceptual ocurre en 3 momentos: fase elemental, fase básica y fase de dominio.</w:t>
            </w:r>
          </w:p>
        </w:tc>
      </w:tr>
      <w:tr w:rsidR="00BE1646" w14:paraId="4FFB083E" w14:textId="77777777" w:rsidTr="002678D1">
        <w:tc>
          <w:tcPr>
            <w:tcW w:w="4706" w:type="dxa"/>
          </w:tcPr>
          <w:p w14:paraId="50F667B8" w14:textId="77777777" w:rsidR="00BE1646" w:rsidRPr="002678D1" w:rsidRDefault="00BE1646" w:rsidP="00EE17F3">
            <w:pPr>
              <w:rPr>
                <w:rFonts w:ascii="Arial" w:hAnsi="Arial" w:cs="Arial"/>
              </w:rPr>
            </w:pPr>
            <w:r w:rsidRPr="002678D1">
              <w:rPr>
                <w:rFonts w:ascii="Arial" w:hAnsi="Arial" w:cs="Arial"/>
                <w:b/>
                <w:bCs/>
              </w:rPr>
              <w:lastRenderedPageBreak/>
              <w:t>Macro proposición 4:</w:t>
            </w:r>
            <w:r w:rsidRPr="00144DE8">
              <w:rPr>
                <w:rFonts w:ascii="Arial" w:hAnsi="Arial" w:cs="Arial"/>
              </w:rPr>
              <w:t xml:space="preserve"> El sistema afectivo evalúa hechos humanos al aplicarles operaciones e instrumentos valorativos. </w:t>
            </w:r>
          </w:p>
        </w:tc>
        <w:tc>
          <w:tcPr>
            <w:tcW w:w="4706" w:type="dxa"/>
          </w:tcPr>
          <w:p w14:paraId="17F5E912" w14:textId="77777777" w:rsidR="00BE1646" w:rsidRPr="002678D1" w:rsidRDefault="00BE1646" w:rsidP="00EE17F3">
            <w:pPr>
              <w:rPr>
                <w:rFonts w:ascii="Arial" w:hAnsi="Arial" w:cs="Arial"/>
              </w:rPr>
            </w:pPr>
            <w:r w:rsidRPr="002678D1">
              <w:rPr>
                <w:rFonts w:ascii="Arial" w:hAnsi="Arial" w:cs="Arial"/>
                <w:b/>
                <w:bCs/>
              </w:rPr>
              <w:t>Macro proposición 10:</w:t>
            </w:r>
            <w:r w:rsidRPr="00144DE8">
              <w:rPr>
                <w:rFonts w:ascii="Arial" w:hAnsi="Arial" w:cs="Arial"/>
              </w:rPr>
              <w:t xml:space="preserve"> En la planeación del currículo</w:t>
            </w:r>
            <w:r w:rsidR="002678D1">
              <w:rPr>
                <w:rFonts w:ascii="Arial" w:hAnsi="Arial" w:cs="Arial"/>
              </w:rPr>
              <w:t xml:space="preserve"> se debe </w:t>
            </w:r>
            <w:r w:rsidRPr="00144DE8">
              <w:rPr>
                <w:rFonts w:ascii="Arial" w:hAnsi="Arial" w:cs="Arial"/>
              </w:rPr>
              <w:t>respetar la secuencia evolutiva</w:t>
            </w:r>
            <w:r w:rsidR="002678D1">
              <w:rPr>
                <w:rFonts w:ascii="Arial" w:hAnsi="Arial" w:cs="Arial"/>
              </w:rPr>
              <w:t xml:space="preserve"> e</w:t>
            </w:r>
            <w:r w:rsidRPr="00144DE8">
              <w:rPr>
                <w:rFonts w:ascii="Arial" w:hAnsi="Arial" w:cs="Arial"/>
              </w:rPr>
              <w:t xml:space="preserve"> inherente a toda enseñanza</w:t>
            </w:r>
            <w:r w:rsidR="002678D1">
              <w:rPr>
                <w:rFonts w:ascii="Arial" w:hAnsi="Arial" w:cs="Arial"/>
              </w:rPr>
              <w:t>.</w:t>
            </w:r>
          </w:p>
        </w:tc>
      </w:tr>
      <w:tr w:rsidR="00BE1646" w14:paraId="50F3FB2D" w14:textId="77777777" w:rsidTr="002678D1">
        <w:tc>
          <w:tcPr>
            <w:tcW w:w="4706" w:type="dxa"/>
          </w:tcPr>
          <w:p w14:paraId="6C780EE8" w14:textId="77777777" w:rsidR="00BE1646" w:rsidRDefault="00BE1646" w:rsidP="00BE1646">
            <w:pPr>
              <w:rPr>
                <w:rFonts w:ascii="Arial" w:hAnsi="Arial" w:cs="Arial"/>
                <w:b/>
                <w:bCs/>
              </w:rPr>
            </w:pPr>
            <w:r w:rsidRPr="002678D1">
              <w:rPr>
                <w:rFonts w:ascii="Arial" w:hAnsi="Arial" w:cs="Arial"/>
                <w:b/>
                <w:bCs/>
              </w:rPr>
              <w:t>Macro proposición 5:</w:t>
            </w:r>
            <w:r w:rsidRPr="00144DE8">
              <w:rPr>
                <w:rFonts w:ascii="Arial" w:hAnsi="Arial" w:cs="Arial"/>
              </w:rPr>
              <w:t xml:space="preserve"> Es necesario distinguir en el sistema expresivo, los códigos y los textos</w:t>
            </w:r>
          </w:p>
        </w:tc>
        <w:tc>
          <w:tcPr>
            <w:tcW w:w="4706" w:type="dxa"/>
          </w:tcPr>
          <w:p w14:paraId="54E0D90F" w14:textId="77777777" w:rsidR="00BE1646" w:rsidRPr="002678D1" w:rsidRDefault="00BE1646" w:rsidP="00EE17F3">
            <w:pPr>
              <w:rPr>
                <w:rFonts w:ascii="Arial" w:hAnsi="Arial" w:cs="Arial"/>
              </w:rPr>
            </w:pPr>
            <w:r w:rsidRPr="002678D1">
              <w:rPr>
                <w:rFonts w:ascii="Arial" w:hAnsi="Arial" w:cs="Arial"/>
                <w:b/>
                <w:bCs/>
              </w:rPr>
              <w:t>Macro proposición 11:</w:t>
            </w:r>
            <w:r w:rsidRPr="00144DE8">
              <w:rPr>
                <w:rFonts w:ascii="Arial" w:hAnsi="Arial" w:cs="Arial"/>
              </w:rPr>
              <w:t xml:space="preserve"> La enseñanza de instrumentos de conocimiento está condicionada a hacer funcionar las operaciones intelectuales</w:t>
            </w:r>
            <w:r w:rsidR="002678D1">
              <w:rPr>
                <w:rFonts w:ascii="Arial" w:hAnsi="Arial" w:cs="Arial"/>
              </w:rPr>
              <w:t>.</w:t>
            </w:r>
          </w:p>
        </w:tc>
      </w:tr>
      <w:tr w:rsidR="00BE1646" w14:paraId="135E95ED" w14:textId="77777777" w:rsidTr="002678D1">
        <w:tc>
          <w:tcPr>
            <w:tcW w:w="4706" w:type="dxa"/>
          </w:tcPr>
          <w:p w14:paraId="3AF7C850" w14:textId="77777777" w:rsidR="00BE1646" w:rsidRPr="002678D1" w:rsidRDefault="00BE1646" w:rsidP="00EE17F3">
            <w:pPr>
              <w:rPr>
                <w:rFonts w:ascii="Arial" w:hAnsi="Arial" w:cs="Arial"/>
              </w:rPr>
            </w:pPr>
            <w:r w:rsidRPr="002678D1">
              <w:rPr>
                <w:rFonts w:ascii="Arial" w:hAnsi="Arial" w:cs="Arial"/>
                <w:b/>
                <w:bCs/>
              </w:rPr>
              <w:t>Macro proposición 6:</w:t>
            </w:r>
            <w:r w:rsidRPr="00144DE8">
              <w:rPr>
                <w:rFonts w:ascii="Arial" w:hAnsi="Arial" w:cs="Arial"/>
              </w:rPr>
              <w:t xml:space="preserve"> El aprendizaje agrupa a los mecanismos que operan al adquirir instrumentos, o al consolidar operaciones intelectuales, valorativas y expresivas.</w:t>
            </w:r>
          </w:p>
        </w:tc>
        <w:tc>
          <w:tcPr>
            <w:tcW w:w="4706" w:type="dxa"/>
          </w:tcPr>
          <w:p w14:paraId="4ECC6C2B" w14:textId="77777777" w:rsidR="00BE1646" w:rsidRPr="002678D1" w:rsidRDefault="00BE1646" w:rsidP="00EE17F3">
            <w:pPr>
              <w:rPr>
                <w:rFonts w:ascii="Arial" w:hAnsi="Arial" w:cs="Arial"/>
              </w:rPr>
            </w:pPr>
            <w:r w:rsidRPr="002678D1">
              <w:rPr>
                <w:rFonts w:ascii="Arial" w:hAnsi="Arial" w:cs="Arial"/>
                <w:b/>
                <w:bCs/>
              </w:rPr>
              <w:t>Macro proposición 12:</w:t>
            </w:r>
            <w:r w:rsidRPr="00144DE8">
              <w:rPr>
                <w:rFonts w:ascii="Arial" w:hAnsi="Arial" w:cs="Arial"/>
              </w:rPr>
              <w:t xml:space="preserve"> Los recursos didácticos deben apoyarse en el lenguaje o representar realidades materiales, por cuanto el pensamiento está intrínsecamente ligado con el lenguaje.  </w:t>
            </w:r>
          </w:p>
        </w:tc>
      </w:tr>
    </w:tbl>
    <w:p w14:paraId="2EAA5295" w14:textId="77777777" w:rsidR="00BE1646" w:rsidRPr="00BE1646" w:rsidRDefault="00BE1646" w:rsidP="00EE17F3">
      <w:pPr>
        <w:rPr>
          <w:rFonts w:ascii="Arial" w:hAnsi="Arial" w:cs="Arial"/>
          <w:b/>
          <w:bCs/>
        </w:rPr>
      </w:pPr>
    </w:p>
    <w:p w14:paraId="572EDB6B" w14:textId="77777777" w:rsidR="00EE17F3" w:rsidRPr="00AE1249" w:rsidRDefault="00EE17F3" w:rsidP="002678D1">
      <w:pPr>
        <w:jc w:val="center"/>
        <w:rPr>
          <w:rFonts w:ascii="Arial" w:hAnsi="Arial" w:cs="Arial"/>
          <w:b/>
          <w:bCs/>
        </w:rPr>
      </w:pPr>
      <w:r w:rsidRPr="00AE1249">
        <w:rPr>
          <w:rFonts w:ascii="Arial" w:hAnsi="Arial" w:cs="Arial"/>
          <w:b/>
          <w:bCs/>
        </w:rPr>
        <w:t>CAPÍTULO 4</w:t>
      </w:r>
    </w:p>
    <w:p w14:paraId="3BA4880A" w14:textId="77777777" w:rsidR="00220B2E" w:rsidRPr="002678D1" w:rsidRDefault="00EE17F3" w:rsidP="00EE17F3">
      <w:pPr>
        <w:rPr>
          <w:rFonts w:ascii="Arial" w:hAnsi="Arial" w:cs="Arial"/>
          <w:b/>
          <w:bCs/>
        </w:rPr>
      </w:pPr>
      <w:r w:rsidRPr="002678D1">
        <w:rPr>
          <w:rFonts w:ascii="Arial" w:hAnsi="Arial" w:cs="Arial"/>
          <w:b/>
          <w:bCs/>
        </w:rPr>
        <w:t xml:space="preserve">HACIA UNA NUEVA CLASIFICACIÓN DE LOS MODELOS PEDAGÓGICOS </w:t>
      </w:r>
    </w:p>
    <w:p w14:paraId="3203BE40" w14:textId="77777777" w:rsidR="00EE17F3" w:rsidRPr="00144DE8" w:rsidRDefault="002678D1" w:rsidP="00EE17F3">
      <w:pPr>
        <w:rPr>
          <w:rFonts w:ascii="Arial" w:hAnsi="Arial" w:cs="Arial"/>
        </w:rPr>
      </w:pPr>
      <w:r>
        <w:rPr>
          <w:rFonts w:ascii="Arial" w:hAnsi="Arial" w:cs="Arial"/>
        </w:rPr>
        <w:t>N</w:t>
      </w:r>
      <w:r w:rsidR="00EE17F3" w:rsidRPr="00144DE8">
        <w:rPr>
          <w:rFonts w:ascii="Arial" w:hAnsi="Arial" w:cs="Arial"/>
        </w:rPr>
        <w:t>o existe un modelo pedagógico único,</w:t>
      </w:r>
      <w:r>
        <w:rPr>
          <w:rFonts w:ascii="Arial" w:hAnsi="Arial" w:cs="Arial"/>
        </w:rPr>
        <w:t xml:space="preserve"> </w:t>
      </w:r>
      <w:r w:rsidR="00EE17F3" w:rsidRPr="00144DE8">
        <w:rPr>
          <w:rFonts w:ascii="Arial" w:hAnsi="Arial" w:cs="Arial"/>
        </w:rPr>
        <w:t>capaz de solucionar todos los problemas de aprendizaje que tienen los estudiantes</w:t>
      </w:r>
      <w:r>
        <w:rPr>
          <w:rFonts w:ascii="Arial" w:hAnsi="Arial" w:cs="Arial"/>
        </w:rPr>
        <w:t xml:space="preserve"> </w:t>
      </w:r>
      <w:r w:rsidR="00EE17F3" w:rsidRPr="00144DE8">
        <w:rPr>
          <w:rFonts w:ascii="Arial" w:hAnsi="Arial" w:cs="Arial"/>
        </w:rPr>
        <w:t xml:space="preserve">y que se han nutrido de los avances de la psicología y de las teorías del aprendizaje.  </w:t>
      </w:r>
    </w:p>
    <w:p w14:paraId="54A67630" w14:textId="77777777" w:rsidR="00EE17F3" w:rsidRPr="00144DE8" w:rsidRDefault="002678D1" w:rsidP="00EE17F3">
      <w:pPr>
        <w:rPr>
          <w:rFonts w:ascii="Arial" w:hAnsi="Arial" w:cs="Arial"/>
        </w:rPr>
      </w:pPr>
      <w:r>
        <w:rPr>
          <w:rFonts w:ascii="Arial" w:hAnsi="Arial" w:cs="Arial"/>
        </w:rPr>
        <w:t>S</w:t>
      </w:r>
      <w:r w:rsidR="00EE17F3" w:rsidRPr="00144DE8">
        <w:rPr>
          <w:rFonts w:ascii="Arial" w:hAnsi="Arial" w:cs="Arial"/>
        </w:rPr>
        <w:t xml:space="preserve">e impone hacer una clasificación diferente de los modelos pedagógicos, a partir de un enfoque pedagógico, didáctico y curricular, no sólo psicológico. </w:t>
      </w:r>
    </w:p>
    <w:p w14:paraId="11110095" w14:textId="77777777" w:rsidR="00EE17F3" w:rsidRPr="00144DE8" w:rsidRDefault="002678D1" w:rsidP="00EE17F3">
      <w:pPr>
        <w:rPr>
          <w:rFonts w:ascii="Arial" w:hAnsi="Arial" w:cs="Arial"/>
        </w:rPr>
      </w:pPr>
      <w:r>
        <w:rPr>
          <w:rFonts w:ascii="Arial" w:hAnsi="Arial" w:cs="Arial"/>
        </w:rPr>
        <w:t>E</w:t>
      </w:r>
      <w:r w:rsidR="00EE17F3" w:rsidRPr="00144DE8">
        <w:rPr>
          <w:rFonts w:ascii="Arial" w:hAnsi="Arial" w:cs="Arial"/>
        </w:rPr>
        <w:t xml:space="preserve">sbozamos la siguiente propuesta de clasificación de los modelos pedagógicos.   </w:t>
      </w:r>
    </w:p>
    <w:p w14:paraId="5450123E" w14:textId="77777777" w:rsidR="00EE17F3" w:rsidRPr="002678D1" w:rsidRDefault="00EE17F3" w:rsidP="00A33A65">
      <w:pPr>
        <w:jc w:val="center"/>
        <w:rPr>
          <w:rFonts w:ascii="Arial" w:hAnsi="Arial" w:cs="Arial"/>
          <w:b/>
          <w:bCs/>
        </w:rPr>
      </w:pPr>
      <w:r w:rsidRPr="002678D1">
        <w:rPr>
          <w:rFonts w:ascii="Arial" w:hAnsi="Arial" w:cs="Arial"/>
          <w:b/>
          <w:bCs/>
        </w:rPr>
        <w:t>4.1. LA PEDAGOGÍA TRADICIONAL (Ignacio Loyola)</w:t>
      </w:r>
    </w:p>
    <w:p w14:paraId="1ED8C49E" w14:textId="77777777" w:rsidR="00EE17F3" w:rsidRPr="00144DE8" w:rsidRDefault="00EE17F3" w:rsidP="00EE17F3">
      <w:pPr>
        <w:rPr>
          <w:rFonts w:ascii="Arial" w:hAnsi="Arial" w:cs="Arial"/>
        </w:rPr>
      </w:pPr>
      <w:r w:rsidRPr="00144DE8">
        <w:rPr>
          <w:rFonts w:ascii="Arial" w:hAnsi="Arial" w:cs="Arial"/>
        </w:rPr>
        <w:t xml:space="preserve">Su concepción descansa en el criterio de que es la escuela la institución social encargada de la educación pública masiva y fuente fundamental de la información, la cual tiene la misión de la preparación intelectual y moral. </w:t>
      </w:r>
    </w:p>
    <w:p w14:paraId="7CFBB10B" w14:textId="77777777" w:rsidR="00A33A65" w:rsidRPr="00144DE8" w:rsidRDefault="00EE17F3" w:rsidP="00A33A65">
      <w:pPr>
        <w:rPr>
          <w:rFonts w:ascii="Arial" w:hAnsi="Arial" w:cs="Arial"/>
        </w:rPr>
      </w:pPr>
      <w:r w:rsidRPr="00144DE8">
        <w:rPr>
          <w:rFonts w:ascii="Arial" w:hAnsi="Arial" w:cs="Arial"/>
        </w:rPr>
        <w:t>Su finalidad es la conservación del orden de cosas y para ello el profesor asume el poder y la aut</w:t>
      </w:r>
      <w:r w:rsidR="00A33A65">
        <w:rPr>
          <w:rFonts w:ascii="Arial" w:hAnsi="Arial" w:cs="Arial"/>
        </w:rPr>
        <w:t>o</w:t>
      </w:r>
      <w:r w:rsidRPr="00144DE8">
        <w:rPr>
          <w:rFonts w:ascii="Arial" w:hAnsi="Arial" w:cs="Arial"/>
        </w:rPr>
        <w:t>ridad como transmisor esencial de conocimientos, quien exige disciplina y obediencia</w:t>
      </w:r>
      <w:r w:rsidR="00A33A65">
        <w:rPr>
          <w:rFonts w:ascii="Arial" w:hAnsi="Arial" w:cs="Arial"/>
        </w:rPr>
        <w:t xml:space="preserve"> y l</w:t>
      </w:r>
      <w:r w:rsidR="00A33A65" w:rsidRPr="00144DE8">
        <w:rPr>
          <w:rFonts w:ascii="Arial" w:hAnsi="Arial" w:cs="Arial"/>
        </w:rPr>
        <w:t xml:space="preserve">a acción del alumno está limitada a la palabra que se fija y repite, conformando una personalidad pasiva y dependiente. </w:t>
      </w:r>
    </w:p>
    <w:p w14:paraId="5EC3F66B" w14:textId="77777777" w:rsidR="00EE17F3" w:rsidRPr="00A33A65" w:rsidRDefault="00EE17F3" w:rsidP="00EE17F3">
      <w:pPr>
        <w:rPr>
          <w:rFonts w:ascii="Arial" w:hAnsi="Arial" w:cs="Arial"/>
          <w:b/>
          <w:bCs/>
        </w:rPr>
      </w:pPr>
      <w:r w:rsidRPr="00A33A65">
        <w:rPr>
          <w:rFonts w:ascii="Arial" w:hAnsi="Arial" w:cs="Arial"/>
          <w:b/>
          <w:bCs/>
        </w:rPr>
        <w:t xml:space="preserve">Características de la clase: </w:t>
      </w:r>
    </w:p>
    <w:p w14:paraId="1ED157CA" w14:textId="77777777" w:rsidR="00EE17F3" w:rsidRPr="00144DE8" w:rsidRDefault="00EE17F3" w:rsidP="00EE17F3">
      <w:pPr>
        <w:rPr>
          <w:rFonts w:ascii="Arial" w:hAnsi="Arial" w:cs="Arial"/>
        </w:rPr>
      </w:pPr>
      <w:r w:rsidRPr="00144DE8">
        <w:rPr>
          <w:rFonts w:ascii="Arial" w:hAnsi="Arial" w:cs="Arial"/>
        </w:rPr>
        <w:t>Transmisión verbal de gran volumen de información</w:t>
      </w:r>
      <w:r w:rsidR="00A33A65">
        <w:rPr>
          <w:rFonts w:ascii="Arial" w:hAnsi="Arial" w:cs="Arial"/>
        </w:rPr>
        <w:t>,</w:t>
      </w:r>
      <w:r w:rsidRPr="00144DE8">
        <w:rPr>
          <w:rFonts w:ascii="Arial" w:hAnsi="Arial" w:cs="Arial"/>
        </w:rPr>
        <w:t xml:space="preserve"> no establece habilidades</w:t>
      </w:r>
      <w:r w:rsidR="00A33A65">
        <w:rPr>
          <w:rFonts w:ascii="Arial" w:hAnsi="Arial" w:cs="Arial"/>
        </w:rPr>
        <w:t xml:space="preserve"> ni</w:t>
      </w:r>
      <w:r w:rsidRPr="00144DE8">
        <w:rPr>
          <w:rFonts w:ascii="Arial" w:hAnsi="Arial" w:cs="Arial"/>
        </w:rPr>
        <w:t xml:space="preserve"> hay experiencias vivenciales</w:t>
      </w:r>
      <w:r w:rsidR="00A33A65">
        <w:rPr>
          <w:rFonts w:ascii="Arial" w:hAnsi="Arial" w:cs="Arial"/>
        </w:rPr>
        <w:t>, s</w:t>
      </w:r>
      <w:r w:rsidRPr="00144DE8">
        <w:rPr>
          <w:rFonts w:ascii="Arial" w:hAnsi="Arial" w:cs="Arial"/>
        </w:rPr>
        <w:t>e realizan pocas actividades de carácter práctico por el alumno. No se controla cómo ocurre el proceso de aprendizaje. Se evalúan resultados y a un nivel reproductivo.</w:t>
      </w:r>
    </w:p>
    <w:p w14:paraId="6021AFF4" w14:textId="77777777" w:rsidR="00EE17F3" w:rsidRPr="00A33A65" w:rsidRDefault="00EE17F3" w:rsidP="00A33A65">
      <w:pPr>
        <w:jc w:val="center"/>
        <w:rPr>
          <w:rFonts w:ascii="Arial" w:hAnsi="Arial" w:cs="Arial"/>
          <w:b/>
          <w:bCs/>
        </w:rPr>
      </w:pPr>
      <w:r w:rsidRPr="00A33A65">
        <w:rPr>
          <w:rFonts w:ascii="Arial" w:hAnsi="Arial" w:cs="Arial"/>
          <w:b/>
          <w:bCs/>
        </w:rPr>
        <w:t>4.2. LA ESCUELA NUEVA (</w:t>
      </w:r>
      <w:proofErr w:type="spellStart"/>
      <w:r w:rsidRPr="00A33A65">
        <w:rPr>
          <w:rFonts w:ascii="Arial" w:hAnsi="Arial" w:cs="Arial"/>
          <w:b/>
          <w:bCs/>
        </w:rPr>
        <w:t>Jhon</w:t>
      </w:r>
      <w:proofErr w:type="spellEnd"/>
      <w:r w:rsidRPr="00A33A65">
        <w:rPr>
          <w:rFonts w:ascii="Arial" w:hAnsi="Arial" w:cs="Arial"/>
          <w:b/>
          <w:bCs/>
        </w:rPr>
        <w:t xml:space="preserve"> Dewey, Decroly, </w:t>
      </w:r>
      <w:proofErr w:type="spellStart"/>
      <w:r w:rsidRPr="00A33A65">
        <w:rPr>
          <w:rFonts w:ascii="Arial" w:hAnsi="Arial" w:cs="Arial"/>
          <w:b/>
          <w:bCs/>
        </w:rPr>
        <w:t>Cousinet</w:t>
      </w:r>
      <w:proofErr w:type="spellEnd"/>
      <w:r w:rsidRPr="00A33A65">
        <w:rPr>
          <w:rFonts w:ascii="Arial" w:hAnsi="Arial" w:cs="Arial"/>
          <w:b/>
          <w:bCs/>
        </w:rPr>
        <w:t>)</w:t>
      </w:r>
    </w:p>
    <w:p w14:paraId="0768201A" w14:textId="77777777" w:rsidR="00EE17F3" w:rsidRPr="00144DE8" w:rsidRDefault="00A33A65" w:rsidP="00EE17F3">
      <w:pPr>
        <w:rPr>
          <w:rFonts w:ascii="Arial" w:hAnsi="Arial" w:cs="Arial"/>
        </w:rPr>
      </w:pPr>
      <w:r>
        <w:rPr>
          <w:rFonts w:ascii="Arial" w:hAnsi="Arial" w:cs="Arial"/>
        </w:rPr>
        <w:t>C</w:t>
      </w:r>
      <w:r w:rsidR="00EE17F3" w:rsidRPr="00144DE8">
        <w:rPr>
          <w:rFonts w:ascii="Arial" w:hAnsi="Arial" w:cs="Arial"/>
        </w:rPr>
        <w:t xml:space="preserve">entra el interés en el niño y en el desarrollo de sus capacidades; lo reconoce como sujeto activo de la enseñanza y, por lo tanto, el alumno posee el papel principal en el </w:t>
      </w:r>
      <w:r w:rsidR="00EE17F3" w:rsidRPr="00144DE8">
        <w:rPr>
          <w:rFonts w:ascii="Arial" w:hAnsi="Arial" w:cs="Arial"/>
        </w:rPr>
        <w:lastRenderedPageBreak/>
        <w:t>aprendizaje.</w:t>
      </w:r>
      <w:r>
        <w:rPr>
          <w:rFonts w:ascii="Arial" w:hAnsi="Arial" w:cs="Arial"/>
        </w:rPr>
        <w:t xml:space="preserve"> </w:t>
      </w:r>
      <w:r w:rsidR="00EE17F3" w:rsidRPr="00144DE8">
        <w:rPr>
          <w:rFonts w:ascii="Arial" w:hAnsi="Arial" w:cs="Arial"/>
        </w:rPr>
        <w:t xml:space="preserve">La escuela prepara para que el niño viva en su sociedad, y ella misma se concibe como una comunidad en miniatura, en la que se "aprende haciendo”. </w:t>
      </w:r>
    </w:p>
    <w:p w14:paraId="40A42D9B" w14:textId="77777777" w:rsidR="00A33A65" w:rsidRDefault="00EE17F3" w:rsidP="00EE17F3">
      <w:pPr>
        <w:rPr>
          <w:rFonts w:ascii="Arial" w:hAnsi="Arial" w:cs="Arial"/>
        </w:rPr>
      </w:pPr>
      <w:r w:rsidRPr="00144DE8">
        <w:rPr>
          <w:rFonts w:ascii="Arial" w:hAnsi="Arial" w:cs="Arial"/>
        </w:rPr>
        <w:t xml:space="preserve">Su método educativo se basa en que el alumno tenga experiencias directas, que se le plantee un problema auténtico, que estimule su pensamiento, que posea información y haga observaciones; que las soluciones se le ocurran al alumno y que tenga oportunidades para comprobar sus ideas. </w:t>
      </w:r>
    </w:p>
    <w:p w14:paraId="75767AEE" w14:textId="77777777" w:rsidR="00EE17F3" w:rsidRPr="00A13202" w:rsidRDefault="00EE17F3" w:rsidP="00A13202">
      <w:pPr>
        <w:jc w:val="center"/>
        <w:rPr>
          <w:rFonts w:ascii="Arial" w:hAnsi="Arial" w:cs="Arial"/>
          <w:b/>
          <w:bCs/>
        </w:rPr>
      </w:pPr>
      <w:r w:rsidRPr="00A33A65">
        <w:rPr>
          <w:rFonts w:ascii="Arial" w:hAnsi="Arial" w:cs="Arial"/>
          <w:b/>
          <w:bCs/>
        </w:rPr>
        <w:t>4.3. LA TECNOLOGÍA EDUCATIVA (B. F. Skinner)</w:t>
      </w:r>
    </w:p>
    <w:p w14:paraId="5D5704AE" w14:textId="77777777" w:rsidR="00EE17F3" w:rsidRPr="00144DE8" w:rsidRDefault="00EE17F3" w:rsidP="00EE17F3">
      <w:pPr>
        <w:rPr>
          <w:rFonts w:ascii="Arial" w:hAnsi="Arial" w:cs="Arial"/>
        </w:rPr>
      </w:pPr>
      <w:r w:rsidRPr="00144DE8">
        <w:rPr>
          <w:rFonts w:ascii="Arial" w:hAnsi="Arial" w:cs="Arial"/>
        </w:rPr>
        <w:t xml:space="preserve">El modelo pedagógico presente en esta tendencia se puede resumir en objetivos conductuales, organización del contenido de forma lógica en secuencia de unidades; métodos basados en el auto aprendizaje para lo que se utilizan las preguntas y respuestas. Actualmente se utilizan los juegos didácticos y las simulaciones; y los medios docentes son libros, máquinas de enseñar, computadoras y TV. </w:t>
      </w:r>
    </w:p>
    <w:p w14:paraId="6E5B69BD" w14:textId="77777777" w:rsidR="00EE17F3" w:rsidRDefault="00A13202" w:rsidP="00EE17F3">
      <w:pPr>
        <w:rPr>
          <w:rFonts w:ascii="Arial" w:hAnsi="Arial" w:cs="Arial"/>
          <w:b/>
          <w:bCs/>
        </w:rPr>
      </w:pPr>
      <w:r w:rsidRPr="00A13202">
        <w:rPr>
          <w:rFonts w:ascii="Arial" w:hAnsi="Arial" w:cs="Arial"/>
          <w:b/>
          <w:bCs/>
        </w:rPr>
        <w:t>Limitaciones:</w:t>
      </w:r>
    </w:p>
    <w:p w14:paraId="43F47265" w14:textId="77777777" w:rsidR="00A13202" w:rsidRPr="00A13202" w:rsidRDefault="00EE17F3" w:rsidP="00EE17F3">
      <w:pPr>
        <w:pStyle w:val="Prrafodelista"/>
        <w:numPr>
          <w:ilvl w:val="0"/>
          <w:numId w:val="36"/>
        </w:numPr>
        <w:rPr>
          <w:rFonts w:ascii="Arial" w:hAnsi="Arial" w:cs="Arial"/>
          <w:b/>
          <w:bCs/>
        </w:rPr>
      </w:pPr>
      <w:r w:rsidRPr="00A13202">
        <w:rPr>
          <w:rFonts w:ascii="Arial" w:hAnsi="Arial" w:cs="Arial"/>
        </w:rPr>
        <w:t>En el aprendizaje no se toman en cuenta los procesos ni las cualidades, sino los resultados instructivos.</w:t>
      </w:r>
    </w:p>
    <w:p w14:paraId="13D5548D" w14:textId="77777777" w:rsidR="00EE17F3" w:rsidRPr="00A13202" w:rsidRDefault="00EE17F3" w:rsidP="00EE17F3">
      <w:pPr>
        <w:pStyle w:val="Prrafodelista"/>
        <w:numPr>
          <w:ilvl w:val="0"/>
          <w:numId w:val="36"/>
        </w:numPr>
        <w:rPr>
          <w:rFonts w:ascii="Arial" w:hAnsi="Arial" w:cs="Arial"/>
          <w:b/>
          <w:bCs/>
        </w:rPr>
      </w:pPr>
      <w:r w:rsidRPr="00A13202">
        <w:rPr>
          <w:rFonts w:ascii="Arial" w:hAnsi="Arial" w:cs="Arial"/>
        </w:rPr>
        <w:t xml:space="preserve">No desarrolla el pensamiento teórico, ni creador, sino la memoria reproductiva. </w:t>
      </w:r>
    </w:p>
    <w:p w14:paraId="7A19601D" w14:textId="77777777" w:rsidR="00EE17F3" w:rsidRPr="00144DE8" w:rsidRDefault="00A13202" w:rsidP="00EE17F3">
      <w:pPr>
        <w:rPr>
          <w:rFonts w:ascii="Arial" w:hAnsi="Arial" w:cs="Arial"/>
        </w:rPr>
      </w:pPr>
      <w:r>
        <w:rPr>
          <w:rFonts w:ascii="Arial" w:hAnsi="Arial" w:cs="Arial"/>
        </w:rPr>
        <w:t>Aun así, ha</w:t>
      </w:r>
      <w:r w:rsidR="00EE17F3" w:rsidRPr="00144DE8">
        <w:rPr>
          <w:rFonts w:ascii="Arial" w:hAnsi="Arial" w:cs="Arial"/>
        </w:rPr>
        <w:t xml:space="preserve"> tomado cuerpo en el carácter instrumental de algunas didácticas y en muchas prácticas docentes. </w:t>
      </w:r>
    </w:p>
    <w:p w14:paraId="3A892FE6" w14:textId="77777777" w:rsidR="00EE17F3" w:rsidRPr="00144DE8" w:rsidRDefault="00A13202" w:rsidP="00EE17F3">
      <w:pPr>
        <w:rPr>
          <w:rFonts w:ascii="Arial" w:hAnsi="Arial" w:cs="Arial"/>
        </w:rPr>
      </w:pPr>
      <w:r w:rsidRPr="00A13202">
        <w:rPr>
          <w:rFonts w:ascii="Arial" w:hAnsi="Arial" w:cs="Arial"/>
          <w:b/>
          <w:bCs/>
        </w:rPr>
        <w:t>El r</w:t>
      </w:r>
      <w:r w:rsidR="00EE17F3" w:rsidRPr="00A13202">
        <w:rPr>
          <w:rFonts w:ascii="Arial" w:hAnsi="Arial" w:cs="Arial"/>
          <w:b/>
          <w:bCs/>
        </w:rPr>
        <w:t>ol del docente</w:t>
      </w:r>
      <w:r>
        <w:rPr>
          <w:rFonts w:ascii="Arial" w:hAnsi="Arial" w:cs="Arial"/>
        </w:rPr>
        <w:t xml:space="preserve"> es s</w:t>
      </w:r>
      <w:r w:rsidR="00EE17F3" w:rsidRPr="00144DE8">
        <w:rPr>
          <w:rFonts w:ascii="Arial" w:hAnsi="Arial" w:cs="Arial"/>
        </w:rPr>
        <w:t>elecciona tareas y respuestas y elabora</w:t>
      </w:r>
      <w:r>
        <w:rPr>
          <w:rFonts w:ascii="Arial" w:hAnsi="Arial" w:cs="Arial"/>
        </w:rPr>
        <w:t>r</w:t>
      </w:r>
      <w:r w:rsidR="00EE17F3" w:rsidRPr="00144DE8">
        <w:rPr>
          <w:rFonts w:ascii="Arial" w:hAnsi="Arial" w:cs="Arial"/>
        </w:rPr>
        <w:t xml:space="preserve"> un programa de enseñanza. </w:t>
      </w:r>
    </w:p>
    <w:p w14:paraId="3BFF4BAB" w14:textId="77777777" w:rsidR="00EE17F3" w:rsidRPr="00144DE8" w:rsidRDefault="00A13202" w:rsidP="00EE17F3">
      <w:pPr>
        <w:rPr>
          <w:rFonts w:ascii="Arial" w:hAnsi="Arial" w:cs="Arial"/>
        </w:rPr>
      </w:pPr>
      <w:r w:rsidRPr="00A13202">
        <w:rPr>
          <w:rFonts w:ascii="Arial" w:hAnsi="Arial" w:cs="Arial"/>
          <w:b/>
          <w:bCs/>
        </w:rPr>
        <w:t>El r</w:t>
      </w:r>
      <w:r w:rsidR="00EE17F3" w:rsidRPr="00A13202">
        <w:rPr>
          <w:rFonts w:ascii="Arial" w:hAnsi="Arial" w:cs="Arial"/>
          <w:b/>
          <w:bCs/>
        </w:rPr>
        <w:t>ol del estudiante</w:t>
      </w:r>
      <w:r>
        <w:rPr>
          <w:rFonts w:ascii="Arial" w:hAnsi="Arial" w:cs="Arial"/>
        </w:rPr>
        <w:t xml:space="preserve"> es mediante el a</w:t>
      </w:r>
      <w:r w:rsidR="00EE17F3" w:rsidRPr="00144DE8">
        <w:rPr>
          <w:rFonts w:ascii="Arial" w:hAnsi="Arial" w:cs="Arial"/>
        </w:rPr>
        <w:t>prendizaje individualizado</w:t>
      </w:r>
      <w:r>
        <w:rPr>
          <w:rFonts w:ascii="Arial" w:hAnsi="Arial" w:cs="Arial"/>
        </w:rPr>
        <w:t>, s</w:t>
      </w:r>
      <w:r w:rsidR="00EE17F3" w:rsidRPr="00144DE8">
        <w:rPr>
          <w:rFonts w:ascii="Arial" w:hAnsi="Arial" w:cs="Arial"/>
        </w:rPr>
        <w:t>e auto instruye</w:t>
      </w:r>
      <w:r>
        <w:rPr>
          <w:rFonts w:ascii="Arial" w:hAnsi="Arial" w:cs="Arial"/>
        </w:rPr>
        <w:t>, a</w:t>
      </w:r>
      <w:r w:rsidR="00EE17F3" w:rsidRPr="00144DE8">
        <w:rPr>
          <w:rFonts w:ascii="Arial" w:hAnsi="Arial" w:cs="Arial"/>
        </w:rPr>
        <w:t xml:space="preserve">prende </w:t>
      </w:r>
      <w:r>
        <w:rPr>
          <w:rFonts w:ascii="Arial" w:hAnsi="Arial" w:cs="Arial"/>
        </w:rPr>
        <w:t>a s</w:t>
      </w:r>
      <w:r w:rsidR="00EE17F3" w:rsidRPr="00144DE8">
        <w:rPr>
          <w:rFonts w:ascii="Arial" w:hAnsi="Arial" w:cs="Arial"/>
        </w:rPr>
        <w:t>u ritmo individual de asimilación por ensayo error</w:t>
      </w:r>
      <w:r>
        <w:rPr>
          <w:rFonts w:ascii="Arial" w:hAnsi="Arial" w:cs="Arial"/>
        </w:rPr>
        <w:t>, d</w:t>
      </w:r>
      <w:r w:rsidR="00EE17F3" w:rsidRPr="00144DE8">
        <w:rPr>
          <w:rFonts w:ascii="Arial" w:hAnsi="Arial" w:cs="Arial"/>
        </w:rPr>
        <w:t>esarrolla memoria reproductiva</w:t>
      </w:r>
      <w:r>
        <w:rPr>
          <w:rFonts w:ascii="Arial" w:hAnsi="Arial" w:cs="Arial"/>
        </w:rPr>
        <w:t xml:space="preserve"> y</w:t>
      </w:r>
      <w:r w:rsidR="00EE17F3" w:rsidRPr="00144DE8">
        <w:rPr>
          <w:rFonts w:ascii="Arial" w:hAnsi="Arial" w:cs="Arial"/>
        </w:rPr>
        <w:t xml:space="preserve"> no favorece pensamiento teórico creativo. </w:t>
      </w:r>
    </w:p>
    <w:p w14:paraId="4C06B30A" w14:textId="77777777" w:rsidR="00EE17F3" w:rsidRPr="00A13202" w:rsidRDefault="00EE17F3" w:rsidP="00EE17F3">
      <w:pPr>
        <w:rPr>
          <w:rFonts w:ascii="Arial" w:hAnsi="Arial" w:cs="Arial"/>
          <w:b/>
          <w:bCs/>
        </w:rPr>
      </w:pPr>
      <w:r w:rsidRPr="00A13202">
        <w:rPr>
          <w:rFonts w:ascii="Arial" w:hAnsi="Arial" w:cs="Arial"/>
          <w:b/>
          <w:bCs/>
        </w:rPr>
        <w:t xml:space="preserve">Características de la clase: </w:t>
      </w:r>
    </w:p>
    <w:p w14:paraId="380F7142" w14:textId="77777777" w:rsidR="00A13202" w:rsidRDefault="00EE17F3" w:rsidP="00A13202">
      <w:pPr>
        <w:pStyle w:val="Prrafodelista"/>
        <w:numPr>
          <w:ilvl w:val="0"/>
          <w:numId w:val="37"/>
        </w:numPr>
        <w:rPr>
          <w:rFonts w:ascii="Arial" w:hAnsi="Arial" w:cs="Arial"/>
        </w:rPr>
      </w:pPr>
      <w:r w:rsidRPr="00A13202">
        <w:rPr>
          <w:rFonts w:ascii="Arial" w:hAnsi="Arial" w:cs="Arial"/>
        </w:rPr>
        <w:t xml:space="preserve">La atención se dirige a métodos y medios más que a contenidos (tecnología de la instrucción). </w:t>
      </w:r>
    </w:p>
    <w:p w14:paraId="4378B6A9" w14:textId="77777777" w:rsidR="00A13202" w:rsidRDefault="00EE17F3" w:rsidP="00A13202">
      <w:pPr>
        <w:pStyle w:val="Prrafodelista"/>
        <w:numPr>
          <w:ilvl w:val="0"/>
          <w:numId w:val="37"/>
        </w:numPr>
        <w:rPr>
          <w:rFonts w:ascii="Arial" w:hAnsi="Arial" w:cs="Arial"/>
        </w:rPr>
      </w:pPr>
      <w:r w:rsidRPr="00A13202">
        <w:rPr>
          <w:rFonts w:ascii="Arial" w:hAnsi="Arial" w:cs="Arial"/>
        </w:rPr>
        <w:t xml:space="preserve">Enseñanza programada mediante máquinas de enseñar (programación del aprendizaje). </w:t>
      </w:r>
    </w:p>
    <w:p w14:paraId="09044864" w14:textId="77777777" w:rsidR="00A13202" w:rsidRDefault="00EE17F3" w:rsidP="00A13202">
      <w:pPr>
        <w:pStyle w:val="Prrafodelista"/>
        <w:numPr>
          <w:ilvl w:val="0"/>
          <w:numId w:val="37"/>
        </w:numPr>
        <w:rPr>
          <w:rFonts w:ascii="Arial" w:hAnsi="Arial" w:cs="Arial"/>
        </w:rPr>
      </w:pPr>
      <w:r w:rsidRPr="00A13202">
        <w:rPr>
          <w:rFonts w:ascii="Arial" w:hAnsi="Arial" w:cs="Arial"/>
        </w:rPr>
        <w:t>Es un programa lo que el alumno “toca” y recibe información del resultado de su actividad</w:t>
      </w:r>
      <w:r w:rsidR="00A13202">
        <w:rPr>
          <w:rFonts w:ascii="Arial" w:hAnsi="Arial" w:cs="Arial"/>
        </w:rPr>
        <w:t>.</w:t>
      </w:r>
      <w:r w:rsidRPr="00A13202">
        <w:rPr>
          <w:rFonts w:ascii="Arial" w:hAnsi="Arial" w:cs="Arial"/>
        </w:rPr>
        <w:t xml:space="preserve"> </w:t>
      </w:r>
    </w:p>
    <w:p w14:paraId="0459D363" w14:textId="77777777" w:rsidR="00A13202" w:rsidRDefault="00EE17F3" w:rsidP="00A13202">
      <w:pPr>
        <w:pStyle w:val="Prrafodelista"/>
        <w:numPr>
          <w:ilvl w:val="0"/>
          <w:numId w:val="37"/>
        </w:numPr>
        <w:rPr>
          <w:rFonts w:ascii="Arial" w:hAnsi="Arial" w:cs="Arial"/>
        </w:rPr>
      </w:pPr>
      <w:r w:rsidRPr="00A13202">
        <w:rPr>
          <w:rFonts w:ascii="Arial" w:hAnsi="Arial" w:cs="Arial"/>
        </w:rPr>
        <w:t>Organización lógica por unidades del contenido.</w:t>
      </w:r>
    </w:p>
    <w:p w14:paraId="050F3324" w14:textId="77777777" w:rsidR="00A13202" w:rsidRDefault="00EE17F3" w:rsidP="00A13202">
      <w:pPr>
        <w:pStyle w:val="Prrafodelista"/>
        <w:numPr>
          <w:ilvl w:val="0"/>
          <w:numId w:val="37"/>
        </w:numPr>
        <w:rPr>
          <w:rFonts w:ascii="Arial" w:hAnsi="Arial" w:cs="Arial"/>
        </w:rPr>
      </w:pPr>
      <w:r w:rsidRPr="00A13202">
        <w:rPr>
          <w:rFonts w:ascii="Arial" w:hAnsi="Arial" w:cs="Arial"/>
        </w:rPr>
        <w:t>Medios: máquina, libros, TV.</w:t>
      </w:r>
    </w:p>
    <w:p w14:paraId="3329AC11" w14:textId="77777777" w:rsidR="00EE17F3" w:rsidRPr="00A13202" w:rsidRDefault="00EE17F3" w:rsidP="00A13202">
      <w:pPr>
        <w:pStyle w:val="Prrafodelista"/>
        <w:numPr>
          <w:ilvl w:val="0"/>
          <w:numId w:val="37"/>
        </w:numPr>
        <w:rPr>
          <w:rFonts w:ascii="Arial" w:hAnsi="Arial" w:cs="Arial"/>
        </w:rPr>
      </w:pPr>
      <w:r w:rsidRPr="00A13202">
        <w:rPr>
          <w:rFonts w:ascii="Arial" w:hAnsi="Arial" w:cs="Arial"/>
        </w:rPr>
        <w:t xml:space="preserve">Evalúa resultados y no proceso. </w:t>
      </w:r>
    </w:p>
    <w:p w14:paraId="60BAE6A9" w14:textId="77777777" w:rsidR="00EE17F3" w:rsidRPr="00A13202" w:rsidRDefault="00EE17F3" w:rsidP="00A13202">
      <w:pPr>
        <w:jc w:val="center"/>
        <w:rPr>
          <w:rFonts w:ascii="Arial" w:hAnsi="Arial" w:cs="Arial"/>
          <w:b/>
          <w:bCs/>
        </w:rPr>
      </w:pPr>
      <w:r w:rsidRPr="00A13202">
        <w:rPr>
          <w:rFonts w:ascii="Arial" w:hAnsi="Arial" w:cs="Arial"/>
          <w:b/>
          <w:bCs/>
        </w:rPr>
        <w:t>4.5. LA TEOPEDAGOGÍA: TEORÍA DEL APRENDIZAJE DIVINO (Alexander Ortiz; 2008)</w:t>
      </w:r>
    </w:p>
    <w:p w14:paraId="7D2FBD1A" w14:textId="77777777" w:rsidR="00EE17F3" w:rsidRPr="00144DE8" w:rsidRDefault="00EE17F3" w:rsidP="00EE17F3">
      <w:pPr>
        <w:rPr>
          <w:rFonts w:ascii="Arial" w:hAnsi="Arial" w:cs="Arial"/>
        </w:rPr>
      </w:pPr>
      <w:r w:rsidRPr="00144DE8">
        <w:rPr>
          <w:rFonts w:ascii="Arial" w:hAnsi="Arial" w:cs="Arial"/>
        </w:rPr>
        <w:lastRenderedPageBreak/>
        <w:t>En el año 2008 la “Teoría del Aprendizaje Divino”</w:t>
      </w:r>
      <w:r w:rsidR="00A13202">
        <w:rPr>
          <w:rFonts w:ascii="Arial" w:hAnsi="Arial" w:cs="Arial"/>
        </w:rPr>
        <w:t xml:space="preserve"> está </w:t>
      </w:r>
      <w:r w:rsidRPr="00144DE8">
        <w:rPr>
          <w:rFonts w:ascii="Arial" w:hAnsi="Arial" w:cs="Arial"/>
        </w:rPr>
        <w:t>basada en las cualidades, atributos, características, particularidades del Aprendizaje Divino</w:t>
      </w:r>
      <w:r w:rsidR="00A13202">
        <w:rPr>
          <w:rFonts w:ascii="Arial" w:hAnsi="Arial" w:cs="Arial"/>
        </w:rPr>
        <w:t>.</w:t>
      </w:r>
    </w:p>
    <w:p w14:paraId="2B769B3D" w14:textId="77777777" w:rsidR="00A13202" w:rsidRDefault="00EE17F3" w:rsidP="00A13202">
      <w:pPr>
        <w:rPr>
          <w:rFonts w:ascii="Arial" w:hAnsi="Arial" w:cs="Arial"/>
          <w:b/>
          <w:bCs/>
        </w:rPr>
      </w:pPr>
      <w:r w:rsidRPr="00A13202">
        <w:rPr>
          <w:rFonts w:ascii="Arial" w:hAnsi="Arial" w:cs="Arial"/>
          <w:b/>
          <w:bCs/>
        </w:rPr>
        <w:t>Principales postulados</w:t>
      </w:r>
      <w:r w:rsidR="00A13202" w:rsidRPr="00A13202">
        <w:rPr>
          <w:rFonts w:ascii="Arial" w:hAnsi="Arial" w:cs="Arial"/>
          <w:b/>
          <w:bCs/>
        </w:rPr>
        <w:t>.</w:t>
      </w:r>
    </w:p>
    <w:p w14:paraId="002E3254" w14:textId="77777777" w:rsidR="00A13202" w:rsidRPr="00A13202" w:rsidRDefault="00EE17F3" w:rsidP="00EE17F3">
      <w:pPr>
        <w:pStyle w:val="Prrafodelista"/>
        <w:numPr>
          <w:ilvl w:val="0"/>
          <w:numId w:val="39"/>
        </w:numPr>
        <w:rPr>
          <w:rFonts w:ascii="Arial" w:hAnsi="Arial" w:cs="Arial"/>
          <w:b/>
          <w:bCs/>
        </w:rPr>
      </w:pPr>
      <w:r w:rsidRPr="00A13202">
        <w:rPr>
          <w:rFonts w:ascii="Arial" w:hAnsi="Arial" w:cs="Arial"/>
        </w:rPr>
        <w:t>El estudiante es el ángel de la educación. Imagen divina del estudiante.</w:t>
      </w:r>
    </w:p>
    <w:p w14:paraId="074D78B7" w14:textId="77777777" w:rsidR="00A13202" w:rsidRPr="00A13202" w:rsidRDefault="00EE17F3" w:rsidP="00EE17F3">
      <w:pPr>
        <w:pStyle w:val="Prrafodelista"/>
        <w:numPr>
          <w:ilvl w:val="0"/>
          <w:numId w:val="39"/>
        </w:numPr>
        <w:rPr>
          <w:rFonts w:ascii="Arial" w:hAnsi="Arial" w:cs="Arial"/>
          <w:b/>
          <w:bCs/>
        </w:rPr>
      </w:pPr>
      <w:r w:rsidRPr="00A13202">
        <w:rPr>
          <w:rFonts w:ascii="Arial" w:hAnsi="Arial" w:cs="Arial"/>
        </w:rPr>
        <w:t xml:space="preserve">Los sujetos del proceso de enseñanza – aprendizaje son Jesús, los estudiantes y el maestro.   </w:t>
      </w:r>
    </w:p>
    <w:p w14:paraId="421CC0CD" w14:textId="77777777" w:rsidR="00A13202" w:rsidRPr="00A13202" w:rsidRDefault="00EE17F3" w:rsidP="00EE17F3">
      <w:pPr>
        <w:pStyle w:val="Prrafodelista"/>
        <w:numPr>
          <w:ilvl w:val="0"/>
          <w:numId w:val="39"/>
        </w:numPr>
        <w:rPr>
          <w:rFonts w:ascii="Arial" w:hAnsi="Arial" w:cs="Arial"/>
          <w:b/>
          <w:bCs/>
        </w:rPr>
      </w:pPr>
      <w:r w:rsidRPr="00A13202">
        <w:rPr>
          <w:rFonts w:ascii="Arial" w:hAnsi="Arial" w:cs="Arial"/>
        </w:rPr>
        <w:t>El maestro es</w:t>
      </w:r>
      <w:r w:rsidR="004D0882">
        <w:rPr>
          <w:rFonts w:ascii="Arial" w:hAnsi="Arial" w:cs="Arial"/>
        </w:rPr>
        <w:t xml:space="preserve"> un agente de paz y amor y</w:t>
      </w:r>
      <w:r w:rsidRPr="00A13202">
        <w:rPr>
          <w:rFonts w:ascii="Arial" w:hAnsi="Arial" w:cs="Arial"/>
        </w:rPr>
        <w:t xml:space="preserve"> un reconciliador en restaurar la imagen de Dios en los estudiantes.</w:t>
      </w:r>
    </w:p>
    <w:p w14:paraId="641D42CA" w14:textId="77777777" w:rsidR="00A13202" w:rsidRPr="00A13202" w:rsidRDefault="00EE17F3" w:rsidP="00EE17F3">
      <w:pPr>
        <w:pStyle w:val="Prrafodelista"/>
        <w:numPr>
          <w:ilvl w:val="0"/>
          <w:numId w:val="39"/>
        </w:numPr>
        <w:rPr>
          <w:rFonts w:ascii="Arial" w:hAnsi="Arial" w:cs="Arial"/>
          <w:b/>
          <w:bCs/>
        </w:rPr>
      </w:pPr>
      <w:r w:rsidRPr="00A13202">
        <w:rPr>
          <w:rFonts w:ascii="Arial" w:hAnsi="Arial" w:cs="Arial"/>
        </w:rPr>
        <w:t xml:space="preserve">La finalidad de la educación es redimir. </w:t>
      </w:r>
    </w:p>
    <w:p w14:paraId="5198377E" w14:textId="77777777" w:rsidR="00A13202" w:rsidRPr="00A13202" w:rsidRDefault="00EE17F3" w:rsidP="00EE17F3">
      <w:pPr>
        <w:pStyle w:val="Prrafodelista"/>
        <w:numPr>
          <w:ilvl w:val="0"/>
          <w:numId w:val="39"/>
        </w:numPr>
        <w:rPr>
          <w:rFonts w:ascii="Arial" w:hAnsi="Arial" w:cs="Arial"/>
          <w:b/>
          <w:bCs/>
        </w:rPr>
      </w:pPr>
      <w:r w:rsidRPr="00A13202">
        <w:rPr>
          <w:rFonts w:ascii="Arial" w:hAnsi="Arial" w:cs="Arial"/>
        </w:rPr>
        <w:t xml:space="preserve">Existe una estrecha relación entre la Fe y el Aprendizaje. </w:t>
      </w:r>
    </w:p>
    <w:p w14:paraId="5795BD21" w14:textId="77777777" w:rsidR="00EE17F3" w:rsidRPr="00A13202" w:rsidRDefault="00EE17F3" w:rsidP="00EE17F3">
      <w:pPr>
        <w:pStyle w:val="Prrafodelista"/>
        <w:numPr>
          <w:ilvl w:val="0"/>
          <w:numId w:val="39"/>
        </w:numPr>
        <w:rPr>
          <w:rFonts w:ascii="Arial" w:hAnsi="Arial" w:cs="Arial"/>
          <w:b/>
          <w:bCs/>
        </w:rPr>
      </w:pPr>
      <w:r w:rsidRPr="00A13202">
        <w:rPr>
          <w:rFonts w:ascii="Arial" w:hAnsi="Arial" w:cs="Arial"/>
        </w:rPr>
        <w:t>La divinidad interviene en el proceso de enseñanza – aprendizaje.</w:t>
      </w:r>
    </w:p>
    <w:p w14:paraId="26858B75" w14:textId="77777777" w:rsidR="00EE17F3" w:rsidRPr="00144DE8" w:rsidRDefault="00A13202" w:rsidP="00EE17F3">
      <w:pPr>
        <w:rPr>
          <w:rFonts w:ascii="Arial" w:hAnsi="Arial" w:cs="Arial"/>
        </w:rPr>
      </w:pPr>
      <w:r>
        <w:rPr>
          <w:rFonts w:ascii="Arial" w:hAnsi="Arial" w:cs="Arial"/>
        </w:rPr>
        <w:t>-</w:t>
      </w:r>
      <w:r w:rsidR="00EE17F3" w:rsidRPr="00144DE8">
        <w:rPr>
          <w:rFonts w:ascii="Arial" w:hAnsi="Arial" w:cs="Arial"/>
        </w:rPr>
        <w:t xml:space="preserve">Dios no sólo dota al ser humano de las capacidades intelectuales (cerebro humano) para aprender y </w:t>
      </w:r>
      <w:r w:rsidRPr="00144DE8">
        <w:rPr>
          <w:rFonts w:ascii="Arial" w:hAnsi="Arial" w:cs="Arial"/>
        </w:rPr>
        <w:t>aprehender,</w:t>
      </w:r>
      <w:r w:rsidR="00EE17F3" w:rsidRPr="00144DE8">
        <w:rPr>
          <w:rFonts w:ascii="Arial" w:hAnsi="Arial" w:cs="Arial"/>
        </w:rPr>
        <w:t xml:space="preserve"> sino que interviene divinamente en el propio proceso de aprendizaje de los niños</w:t>
      </w:r>
      <w:r>
        <w:rPr>
          <w:rFonts w:ascii="Arial" w:hAnsi="Arial" w:cs="Arial"/>
        </w:rPr>
        <w:t>.</w:t>
      </w:r>
    </w:p>
    <w:p w14:paraId="6C43D3A1" w14:textId="77777777" w:rsidR="004D0882" w:rsidRDefault="00A13202" w:rsidP="00EE17F3">
      <w:pPr>
        <w:rPr>
          <w:rFonts w:ascii="Arial" w:hAnsi="Arial" w:cs="Arial"/>
        </w:rPr>
      </w:pPr>
      <w:r>
        <w:rPr>
          <w:rFonts w:ascii="Arial" w:hAnsi="Arial" w:cs="Arial"/>
        </w:rPr>
        <w:t>-</w:t>
      </w:r>
      <w:r w:rsidR="00EE17F3" w:rsidRPr="00144DE8">
        <w:rPr>
          <w:rFonts w:ascii="Arial" w:hAnsi="Arial" w:cs="Arial"/>
        </w:rPr>
        <w:t xml:space="preserve">Este modelo pedagógico basado en la Fe (TEOPEDAGOGÍA), se estructura en cinco grandes bloques o componentes, a través de los cuales voy describiendo la teoría planteada. </w:t>
      </w:r>
    </w:p>
    <w:p w14:paraId="011AB650" w14:textId="77777777" w:rsidR="004D0882" w:rsidRDefault="004D0882" w:rsidP="00EE17F3">
      <w:pPr>
        <w:rPr>
          <w:rFonts w:ascii="Arial" w:hAnsi="Arial" w:cs="Arial"/>
        </w:rPr>
      </w:pPr>
      <w:r>
        <w:rPr>
          <w:rFonts w:ascii="Arial" w:hAnsi="Arial" w:cs="Arial"/>
        </w:rPr>
        <w:t>-</w:t>
      </w:r>
      <w:r w:rsidR="00EE17F3" w:rsidRPr="00144DE8">
        <w:rPr>
          <w:rFonts w:ascii="Arial" w:hAnsi="Arial" w:cs="Arial"/>
        </w:rPr>
        <w:t xml:space="preserve">El Aprendizaje Divino es Amoroso, </w:t>
      </w:r>
      <w:proofErr w:type="gramStart"/>
      <w:r w:rsidR="00EE17F3" w:rsidRPr="00144DE8">
        <w:rPr>
          <w:rFonts w:ascii="Arial" w:hAnsi="Arial" w:cs="Arial"/>
        </w:rPr>
        <w:t>Cristiano</w:t>
      </w:r>
      <w:proofErr w:type="gramEnd"/>
      <w:r w:rsidR="00EE17F3" w:rsidRPr="00144DE8">
        <w:rPr>
          <w:rFonts w:ascii="Arial" w:hAnsi="Arial" w:cs="Arial"/>
        </w:rPr>
        <w:t>, Redentor, Reconciliador, Pacificador, Armonioso, Evangelizador, Restaurador, Santificador y Sanador</w:t>
      </w:r>
      <w:r>
        <w:rPr>
          <w:rFonts w:ascii="Arial" w:hAnsi="Arial" w:cs="Arial"/>
        </w:rPr>
        <w:t>.</w:t>
      </w:r>
      <w:r w:rsidR="00EE17F3" w:rsidRPr="00144DE8">
        <w:rPr>
          <w:rFonts w:ascii="Arial" w:hAnsi="Arial" w:cs="Arial"/>
        </w:rPr>
        <w:t xml:space="preserve"> </w:t>
      </w:r>
    </w:p>
    <w:p w14:paraId="78D0C10C" w14:textId="77777777" w:rsidR="00EE17F3" w:rsidRPr="00144DE8" w:rsidRDefault="004D0882" w:rsidP="00EE17F3">
      <w:pPr>
        <w:rPr>
          <w:rFonts w:ascii="Arial" w:hAnsi="Arial" w:cs="Arial"/>
        </w:rPr>
      </w:pPr>
      <w:r>
        <w:rPr>
          <w:rFonts w:ascii="Arial" w:hAnsi="Arial" w:cs="Arial"/>
        </w:rPr>
        <w:t>-</w:t>
      </w:r>
      <w:r w:rsidRPr="00144DE8">
        <w:rPr>
          <w:rFonts w:ascii="Arial" w:hAnsi="Arial" w:cs="Arial"/>
        </w:rPr>
        <w:t xml:space="preserve"> “</w:t>
      </w:r>
      <w:r w:rsidR="00EE17F3" w:rsidRPr="00144DE8">
        <w:rPr>
          <w:rFonts w:ascii="Arial" w:hAnsi="Arial" w:cs="Arial"/>
        </w:rPr>
        <w:t xml:space="preserve">La Biblia” como el principal recurso didáctico y como una herramienta curricular. </w:t>
      </w:r>
    </w:p>
    <w:p w14:paraId="7B8AED15" w14:textId="77777777" w:rsidR="00EE17F3" w:rsidRPr="00144DE8" w:rsidRDefault="004D0882" w:rsidP="00EE17F3">
      <w:pPr>
        <w:rPr>
          <w:rFonts w:ascii="Arial" w:hAnsi="Arial" w:cs="Arial"/>
        </w:rPr>
      </w:pPr>
      <w:r>
        <w:rPr>
          <w:rFonts w:ascii="Arial" w:hAnsi="Arial" w:cs="Arial"/>
        </w:rPr>
        <w:t>-E</w:t>
      </w:r>
      <w:r w:rsidR="00EE17F3" w:rsidRPr="00144DE8">
        <w:rPr>
          <w:rFonts w:ascii="Arial" w:hAnsi="Arial" w:cs="Arial"/>
        </w:rPr>
        <w:t xml:space="preserve">l modelo de clase </w:t>
      </w:r>
      <w:r>
        <w:rPr>
          <w:rFonts w:ascii="Arial" w:hAnsi="Arial" w:cs="Arial"/>
        </w:rPr>
        <w:t>es r</w:t>
      </w:r>
      <w:r w:rsidR="00EE17F3" w:rsidRPr="00144DE8">
        <w:rPr>
          <w:rFonts w:ascii="Arial" w:hAnsi="Arial" w:cs="Arial"/>
        </w:rPr>
        <w:t xml:space="preserve">edentora, reconciliadora y pacificadora a partir de las enseñanzas de nuestro Maestro Jesús, y describo desde el punto de vista metodológico las principales estrategias de enseñanza – aprendizaje empleadas por Jesús. </w:t>
      </w:r>
    </w:p>
    <w:p w14:paraId="1BB63073" w14:textId="34AD43D9" w:rsidR="00EE17F3" w:rsidRDefault="004D0882">
      <w:pPr>
        <w:rPr>
          <w:rFonts w:ascii="Arial" w:hAnsi="Arial" w:cs="Arial"/>
        </w:rPr>
      </w:pPr>
      <w:r>
        <w:rPr>
          <w:rFonts w:ascii="Arial" w:hAnsi="Arial" w:cs="Arial"/>
        </w:rPr>
        <w:t>-Las l</w:t>
      </w:r>
      <w:r w:rsidR="00EE17F3" w:rsidRPr="00144DE8">
        <w:rPr>
          <w:rFonts w:ascii="Arial" w:hAnsi="Arial" w:cs="Arial"/>
        </w:rPr>
        <w:t>eyes de Dios</w:t>
      </w:r>
      <w:r>
        <w:rPr>
          <w:rFonts w:ascii="Arial" w:hAnsi="Arial" w:cs="Arial"/>
        </w:rPr>
        <w:t xml:space="preserve"> son </w:t>
      </w:r>
      <w:r w:rsidR="00EE17F3" w:rsidRPr="00144DE8">
        <w:rPr>
          <w:rFonts w:ascii="Arial" w:hAnsi="Arial" w:cs="Arial"/>
        </w:rPr>
        <w:t>los cimientos de una estructura mental que proporcione el éxito y la felicidad en la persona que las aprenda y las aplique en su vida cotidiana.</w:t>
      </w:r>
    </w:p>
    <w:p w14:paraId="7610B059" w14:textId="794A4256" w:rsidR="00596DA0" w:rsidRDefault="00596DA0">
      <w:pPr>
        <w:rPr>
          <w:rFonts w:ascii="Arial" w:hAnsi="Arial" w:cs="Arial"/>
        </w:rPr>
      </w:pPr>
    </w:p>
    <w:p w14:paraId="30DFCEC3" w14:textId="150BC983" w:rsidR="00596DA0" w:rsidRDefault="00596DA0">
      <w:pPr>
        <w:rPr>
          <w:rFonts w:ascii="Arial" w:hAnsi="Arial" w:cs="Arial"/>
        </w:rPr>
      </w:pPr>
    </w:p>
    <w:p w14:paraId="003E62B0" w14:textId="745CA0F9" w:rsidR="00596DA0" w:rsidRDefault="00596DA0">
      <w:pPr>
        <w:rPr>
          <w:rFonts w:ascii="Arial" w:hAnsi="Arial" w:cs="Arial"/>
        </w:rPr>
      </w:pPr>
    </w:p>
    <w:p w14:paraId="209862A7" w14:textId="110D5BA4" w:rsidR="00596DA0" w:rsidRDefault="00596DA0">
      <w:pPr>
        <w:rPr>
          <w:rFonts w:ascii="Arial" w:hAnsi="Arial" w:cs="Arial"/>
        </w:rPr>
      </w:pPr>
    </w:p>
    <w:p w14:paraId="4881542E" w14:textId="24874BFE" w:rsidR="00596DA0" w:rsidRDefault="00596DA0">
      <w:pPr>
        <w:rPr>
          <w:rFonts w:ascii="Arial" w:hAnsi="Arial" w:cs="Arial"/>
        </w:rPr>
      </w:pPr>
    </w:p>
    <w:p w14:paraId="757B1C99" w14:textId="0F0504CF" w:rsidR="00596DA0" w:rsidRDefault="00596DA0">
      <w:pPr>
        <w:rPr>
          <w:rFonts w:ascii="Arial" w:hAnsi="Arial" w:cs="Arial"/>
        </w:rPr>
      </w:pPr>
    </w:p>
    <w:p w14:paraId="4E9629FA" w14:textId="71D53F2C" w:rsidR="00596DA0" w:rsidRDefault="00596DA0">
      <w:pPr>
        <w:rPr>
          <w:rFonts w:ascii="Arial" w:hAnsi="Arial" w:cs="Arial"/>
        </w:rPr>
      </w:pPr>
    </w:p>
    <w:p w14:paraId="1CE575A5" w14:textId="29DEFBC2" w:rsidR="00596DA0" w:rsidRDefault="00596DA0">
      <w:pPr>
        <w:rPr>
          <w:rFonts w:ascii="Arial" w:hAnsi="Arial" w:cs="Arial"/>
        </w:rPr>
      </w:pPr>
    </w:p>
    <w:p w14:paraId="246E86B6" w14:textId="77777777" w:rsidR="00DC72CF" w:rsidRPr="001A5FE2" w:rsidRDefault="00DC72CF" w:rsidP="00DC72CF">
      <w:pPr>
        <w:pStyle w:val="Ttulo1"/>
        <w:jc w:val="center"/>
      </w:pPr>
      <w:r>
        <w:rPr>
          <w:noProof/>
          <w:lang w:val="es-MX" w:eastAsia="es-MX"/>
        </w:rPr>
        <w:lastRenderedPageBreak/>
        <w:drawing>
          <wp:anchor distT="0" distB="0" distL="114300" distR="114300" simplePos="0" relativeHeight="251661312" behindDoc="1" locked="0" layoutInCell="1" allowOverlap="1" wp14:anchorId="09F5F495" wp14:editId="3BB4AE14">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3F32B00F" w14:textId="77777777" w:rsidR="00DC72CF" w:rsidRPr="005451F3" w:rsidRDefault="00DC72CF" w:rsidP="00DC72CF">
      <w:pPr>
        <w:jc w:val="center"/>
        <w:rPr>
          <w:b/>
          <w:sz w:val="32"/>
          <w:szCs w:val="32"/>
        </w:rPr>
      </w:pPr>
      <w:r>
        <w:rPr>
          <w:b/>
        </w:rPr>
        <w:t xml:space="preserve">             </w:t>
      </w:r>
      <w:r>
        <w:rPr>
          <w:b/>
          <w:sz w:val="32"/>
          <w:szCs w:val="32"/>
        </w:rPr>
        <w:t>Materia Modelos Pedagógicos   4</w:t>
      </w:r>
      <w:r w:rsidRPr="005451F3">
        <w:rPr>
          <w:b/>
          <w:sz w:val="32"/>
          <w:szCs w:val="32"/>
        </w:rPr>
        <w:t>° Semestre</w:t>
      </w:r>
    </w:p>
    <w:p w14:paraId="16991548" w14:textId="77777777" w:rsidR="00DC72CF" w:rsidRPr="0069464D" w:rsidRDefault="00DC72CF" w:rsidP="00DC72CF">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Texto consulta de ideas Informativas</w:t>
      </w:r>
    </w:p>
    <w:p w14:paraId="09D218DE" w14:textId="77777777" w:rsidR="00DC72CF" w:rsidRPr="0069464D" w:rsidRDefault="00DC72CF" w:rsidP="00DC72CF">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4"/>
        <w:gridCol w:w="1846"/>
        <w:gridCol w:w="1554"/>
        <w:gridCol w:w="1554"/>
        <w:gridCol w:w="1990"/>
      </w:tblGrid>
      <w:tr w:rsidR="00DC72CF" w14:paraId="5727DA2C" w14:textId="77777777" w:rsidTr="00E53140">
        <w:trPr>
          <w:trHeight w:val="341"/>
        </w:trPr>
        <w:tc>
          <w:tcPr>
            <w:tcW w:w="1900" w:type="dxa"/>
            <w:shd w:val="clear" w:color="auto" w:fill="92CDDC" w:themeFill="accent5" w:themeFillTint="99"/>
          </w:tcPr>
          <w:p w14:paraId="5C10A87B" w14:textId="77777777" w:rsidR="00DC72CF" w:rsidRPr="00BA5A64" w:rsidRDefault="00DC72CF" w:rsidP="00E53140">
            <w:pPr>
              <w:rPr>
                <w:sz w:val="28"/>
                <w:szCs w:val="28"/>
              </w:rPr>
            </w:pPr>
            <w:r>
              <w:rPr>
                <w:sz w:val="28"/>
                <w:szCs w:val="28"/>
              </w:rPr>
              <w:t>Categoría</w:t>
            </w:r>
          </w:p>
        </w:tc>
        <w:tc>
          <w:tcPr>
            <w:tcW w:w="1863" w:type="dxa"/>
            <w:shd w:val="clear" w:color="auto" w:fill="FABF8F" w:themeFill="accent6" w:themeFillTint="99"/>
          </w:tcPr>
          <w:p w14:paraId="061C5A7E" w14:textId="77777777" w:rsidR="00DC72CF" w:rsidRPr="00BA5A64" w:rsidRDefault="00DC72CF" w:rsidP="00E53140">
            <w:pPr>
              <w:rPr>
                <w:b/>
              </w:rPr>
            </w:pPr>
            <w:r>
              <w:rPr>
                <w:b/>
              </w:rPr>
              <w:t>Superior</w:t>
            </w:r>
          </w:p>
        </w:tc>
        <w:tc>
          <w:tcPr>
            <w:tcW w:w="1562" w:type="dxa"/>
            <w:shd w:val="clear" w:color="auto" w:fill="CCC0D9" w:themeFill="accent4" w:themeFillTint="66"/>
          </w:tcPr>
          <w:p w14:paraId="08C84528" w14:textId="77777777" w:rsidR="00DC72CF" w:rsidRPr="00BA5A64" w:rsidRDefault="00DC72CF" w:rsidP="00E53140">
            <w:pPr>
              <w:rPr>
                <w:b/>
              </w:rPr>
            </w:pPr>
            <w:r>
              <w:rPr>
                <w:b/>
              </w:rPr>
              <w:t>Alto</w:t>
            </w:r>
          </w:p>
        </w:tc>
        <w:tc>
          <w:tcPr>
            <w:tcW w:w="1562" w:type="dxa"/>
            <w:shd w:val="clear" w:color="auto" w:fill="C2D69B" w:themeFill="accent3" w:themeFillTint="99"/>
          </w:tcPr>
          <w:p w14:paraId="0611B78C" w14:textId="77777777" w:rsidR="00DC72CF" w:rsidRPr="00BA5A64" w:rsidRDefault="00DC72CF" w:rsidP="00E53140">
            <w:pPr>
              <w:rPr>
                <w:b/>
              </w:rPr>
            </w:pPr>
            <w:r>
              <w:rPr>
                <w:b/>
              </w:rPr>
              <w:t>Básico</w:t>
            </w:r>
          </w:p>
        </w:tc>
        <w:tc>
          <w:tcPr>
            <w:tcW w:w="2005" w:type="dxa"/>
            <w:shd w:val="clear" w:color="auto" w:fill="E5B8B7" w:themeFill="accent2" w:themeFillTint="66"/>
          </w:tcPr>
          <w:p w14:paraId="70BB292F" w14:textId="77777777" w:rsidR="00DC72CF" w:rsidRPr="00BA5A64" w:rsidRDefault="00DC72CF" w:rsidP="00E53140">
            <w:pPr>
              <w:rPr>
                <w:b/>
              </w:rPr>
            </w:pPr>
            <w:r>
              <w:rPr>
                <w:b/>
              </w:rPr>
              <w:t>Bajo</w:t>
            </w:r>
          </w:p>
        </w:tc>
      </w:tr>
      <w:tr w:rsidR="00DC72CF" w14:paraId="4414AC39" w14:textId="77777777" w:rsidTr="00E53140">
        <w:trPr>
          <w:trHeight w:val="1976"/>
        </w:trPr>
        <w:tc>
          <w:tcPr>
            <w:tcW w:w="1900" w:type="dxa"/>
          </w:tcPr>
          <w:p w14:paraId="2EE9AB9E" w14:textId="77777777" w:rsidR="00DC72CF" w:rsidRPr="00747669" w:rsidRDefault="00DC72CF" w:rsidP="00E53140">
            <w:pPr>
              <w:rPr>
                <w:b/>
              </w:rPr>
            </w:pPr>
            <w:r>
              <w:rPr>
                <w:b/>
              </w:rPr>
              <w:t>Cantidad de información</w:t>
            </w:r>
          </w:p>
          <w:p w14:paraId="556999E0" w14:textId="77777777" w:rsidR="00DC72CF" w:rsidRPr="00BA5A64" w:rsidRDefault="00DC72CF" w:rsidP="00E53140">
            <w:pPr>
              <w:rPr>
                <w:sz w:val="28"/>
                <w:szCs w:val="28"/>
              </w:rPr>
            </w:pPr>
          </w:p>
        </w:tc>
        <w:tc>
          <w:tcPr>
            <w:tcW w:w="1863" w:type="dxa"/>
          </w:tcPr>
          <w:p w14:paraId="4F40F92C" w14:textId="77777777" w:rsidR="00DC72CF" w:rsidRDefault="00DC72CF" w:rsidP="00E53140">
            <w:r>
              <w:t>Lee con facilidad los temas de interés, utiliza los enlaces sugeridos, resumible, las ideas tienen el sustento</w:t>
            </w:r>
          </w:p>
        </w:tc>
        <w:tc>
          <w:tcPr>
            <w:tcW w:w="1562" w:type="dxa"/>
          </w:tcPr>
          <w:p w14:paraId="0AA3DBD0" w14:textId="77777777" w:rsidR="00DC72CF" w:rsidRDefault="00DC72CF" w:rsidP="00E53140">
            <w:r>
              <w:t>Lee con facilidad los temas, utiliza los enlaces sugeridos, las ideas se observan</w:t>
            </w:r>
          </w:p>
        </w:tc>
        <w:tc>
          <w:tcPr>
            <w:tcW w:w="1562" w:type="dxa"/>
          </w:tcPr>
          <w:p w14:paraId="4B347156" w14:textId="337B886B" w:rsidR="00DC72CF" w:rsidRDefault="00DC72CF" w:rsidP="00E53140">
            <w:r>
              <w:t xml:space="preserve">Lee los temas, tiene ideas </w:t>
            </w:r>
          </w:p>
        </w:tc>
        <w:tc>
          <w:tcPr>
            <w:tcW w:w="2005" w:type="dxa"/>
          </w:tcPr>
          <w:p w14:paraId="35ECC19E" w14:textId="77777777" w:rsidR="00DC72CF" w:rsidRDefault="00DC72CF" w:rsidP="00E53140">
            <w:r>
              <w:t>No se observa los temas, las ideas desarticuladas</w:t>
            </w:r>
          </w:p>
          <w:p w14:paraId="56CC87EA" w14:textId="77777777" w:rsidR="00DC72CF" w:rsidRDefault="00DC72CF" w:rsidP="00E53140"/>
          <w:p w14:paraId="7F86FAB7" w14:textId="77777777" w:rsidR="00DC72CF" w:rsidRDefault="00DC72CF" w:rsidP="00E53140"/>
          <w:p w14:paraId="784D2F18" w14:textId="77777777" w:rsidR="00DC72CF" w:rsidRDefault="00DC72CF" w:rsidP="00E53140"/>
        </w:tc>
      </w:tr>
      <w:tr w:rsidR="00DC72CF" w14:paraId="3A038F9D" w14:textId="77777777" w:rsidTr="00E53140">
        <w:trPr>
          <w:trHeight w:val="1708"/>
        </w:trPr>
        <w:tc>
          <w:tcPr>
            <w:tcW w:w="1900" w:type="dxa"/>
          </w:tcPr>
          <w:p w14:paraId="681FCDF6" w14:textId="77777777" w:rsidR="00DC72CF" w:rsidRDefault="00DC72CF" w:rsidP="00E53140">
            <w:pPr>
              <w:rPr>
                <w:b/>
              </w:rPr>
            </w:pPr>
            <w:r>
              <w:rPr>
                <w:b/>
              </w:rPr>
              <w:t>Dominio de estrategias de búsqueda de información</w:t>
            </w:r>
          </w:p>
        </w:tc>
        <w:tc>
          <w:tcPr>
            <w:tcW w:w="1863" w:type="dxa"/>
          </w:tcPr>
          <w:p w14:paraId="272D4C9B" w14:textId="5457ECB8" w:rsidR="00DC72CF" w:rsidRDefault="00DC72CF" w:rsidP="00E53140">
            <w:r>
              <w:t xml:space="preserve">Demuestra dominio con un sentido de </w:t>
            </w:r>
            <w:r w:rsidR="00122C2B">
              <w:t>búsqueda digerible</w:t>
            </w:r>
            <w:r>
              <w:t xml:space="preserve">, entendible </w:t>
            </w:r>
          </w:p>
        </w:tc>
        <w:tc>
          <w:tcPr>
            <w:tcW w:w="1562" w:type="dxa"/>
          </w:tcPr>
          <w:p w14:paraId="0FE0A1EA" w14:textId="77777777" w:rsidR="00DC72CF" w:rsidRDefault="00DC72CF" w:rsidP="00E53140">
            <w:r>
              <w:t>Demuestra un nivel satisfactorio de dominio de búsqueda</w:t>
            </w:r>
          </w:p>
        </w:tc>
        <w:tc>
          <w:tcPr>
            <w:tcW w:w="1562" w:type="dxa"/>
          </w:tcPr>
          <w:p w14:paraId="37B04C0D" w14:textId="2F75EF7F" w:rsidR="00DC72CF" w:rsidRDefault="00DC72CF" w:rsidP="00E53140">
            <w:r>
              <w:t xml:space="preserve">Demuestra dominio de </w:t>
            </w:r>
            <w:r w:rsidR="00122C2B">
              <w:t>algunos sentidos</w:t>
            </w:r>
            <w:r>
              <w:t xml:space="preserve"> de búsqueda</w:t>
            </w:r>
          </w:p>
        </w:tc>
        <w:tc>
          <w:tcPr>
            <w:tcW w:w="2005" w:type="dxa"/>
          </w:tcPr>
          <w:p w14:paraId="0162517D" w14:textId="77777777" w:rsidR="00DC72CF" w:rsidRDefault="00DC72CF" w:rsidP="00E53140">
            <w:r>
              <w:t>No domina estrategias de búsqueda</w:t>
            </w:r>
          </w:p>
          <w:p w14:paraId="33DCD5D1" w14:textId="77777777" w:rsidR="00DC72CF" w:rsidRDefault="00DC72CF" w:rsidP="00E53140"/>
        </w:tc>
      </w:tr>
      <w:tr w:rsidR="00DC72CF" w14:paraId="47BCF6D1" w14:textId="77777777" w:rsidTr="00E53140">
        <w:trPr>
          <w:trHeight w:val="1250"/>
        </w:trPr>
        <w:tc>
          <w:tcPr>
            <w:tcW w:w="1900" w:type="dxa"/>
          </w:tcPr>
          <w:p w14:paraId="35A95377" w14:textId="77777777" w:rsidR="00DC72CF" w:rsidRDefault="00DC72CF" w:rsidP="00E53140">
            <w:pPr>
              <w:rPr>
                <w:b/>
              </w:rPr>
            </w:pPr>
            <w:r>
              <w:rPr>
                <w:b/>
              </w:rPr>
              <w:t xml:space="preserve">Redacción </w:t>
            </w:r>
          </w:p>
        </w:tc>
        <w:tc>
          <w:tcPr>
            <w:tcW w:w="1863" w:type="dxa"/>
          </w:tcPr>
          <w:p w14:paraId="3BF3BAB9" w14:textId="77777777" w:rsidR="00DC72CF" w:rsidRDefault="00DC72CF" w:rsidP="00E53140">
            <w:r>
              <w:t>La gramática, la puntuación y la coherencia son excelentes</w:t>
            </w:r>
          </w:p>
        </w:tc>
        <w:tc>
          <w:tcPr>
            <w:tcW w:w="1562" w:type="dxa"/>
          </w:tcPr>
          <w:p w14:paraId="104F116B" w14:textId="77777777" w:rsidR="00DC72CF" w:rsidRDefault="00DC72CF" w:rsidP="00E53140">
            <w:r>
              <w:t>No hay errores de gramática, puntuación y coherencia</w:t>
            </w:r>
          </w:p>
        </w:tc>
        <w:tc>
          <w:tcPr>
            <w:tcW w:w="1562" w:type="dxa"/>
          </w:tcPr>
          <w:p w14:paraId="445BF0EA" w14:textId="77777777" w:rsidR="00DC72CF" w:rsidRDefault="00DC72CF" w:rsidP="00E53140">
            <w:r>
              <w:t>Unos pocos errores de gramática, puntuación</w:t>
            </w:r>
          </w:p>
        </w:tc>
        <w:tc>
          <w:tcPr>
            <w:tcW w:w="2005" w:type="dxa"/>
          </w:tcPr>
          <w:p w14:paraId="16361FF2" w14:textId="77777777" w:rsidR="00DC72CF" w:rsidRDefault="00DC72CF" w:rsidP="00E53140">
            <w:r>
              <w:t xml:space="preserve">No existe gramática, puntuación </w:t>
            </w:r>
          </w:p>
          <w:p w14:paraId="35743FB6" w14:textId="77777777" w:rsidR="00DC72CF" w:rsidRDefault="00DC72CF" w:rsidP="00E53140"/>
        </w:tc>
      </w:tr>
      <w:tr w:rsidR="00DC72CF" w14:paraId="4DCECD21" w14:textId="77777777" w:rsidTr="00E53140">
        <w:trPr>
          <w:trHeight w:val="1261"/>
        </w:trPr>
        <w:tc>
          <w:tcPr>
            <w:tcW w:w="1900" w:type="dxa"/>
          </w:tcPr>
          <w:p w14:paraId="375597A1" w14:textId="77777777" w:rsidR="00DC72CF" w:rsidRDefault="00DC72CF" w:rsidP="00E53140">
            <w:pPr>
              <w:rPr>
                <w:b/>
              </w:rPr>
            </w:pPr>
            <w:r>
              <w:rPr>
                <w:b/>
              </w:rPr>
              <w:t>Calidad de información</w:t>
            </w:r>
          </w:p>
        </w:tc>
        <w:tc>
          <w:tcPr>
            <w:tcW w:w="1863" w:type="dxa"/>
          </w:tcPr>
          <w:p w14:paraId="69A6BDF3" w14:textId="77777777" w:rsidR="00DC72CF" w:rsidRDefault="00DC72CF" w:rsidP="00E53140">
            <w:r>
              <w:t>La información está clara relacionada con el tema principal</w:t>
            </w:r>
          </w:p>
        </w:tc>
        <w:tc>
          <w:tcPr>
            <w:tcW w:w="1562" w:type="dxa"/>
          </w:tcPr>
          <w:p w14:paraId="3CD1F18A" w14:textId="77777777" w:rsidR="00DC72CF" w:rsidRDefault="00DC72CF" w:rsidP="00E53140">
            <w:r>
              <w:t xml:space="preserve">La información cuenta con algunas ideas relacionada con el tema </w:t>
            </w:r>
          </w:p>
        </w:tc>
        <w:tc>
          <w:tcPr>
            <w:tcW w:w="1562" w:type="dxa"/>
          </w:tcPr>
          <w:p w14:paraId="5D2C01F0" w14:textId="77777777" w:rsidR="00DC72CF" w:rsidRDefault="00DC72CF" w:rsidP="00E53140">
            <w:r>
              <w:t>La información tiene relación con el tema</w:t>
            </w:r>
          </w:p>
        </w:tc>
        <w:tc>
          <w:tcPr>
            <w:tcW w:w="2005" w:type="dxa"/>
          </w:tcPr>
          <w:p w14:paraId="7C5346F9" w14:textId="77777777" w:rsidR="00DC72CF" w:rsidRDefault="00DC72CF" w:rsidP="00E53140">
            <w:r>
              <w:t>La información tiene poca o nada que ver con el tema</w:t>
            </w:r>
          </w:p>
          <w:p w14:paraId="21D6C927" w14:textId="77777777" w:rsidR="00DC72CF" w:rsidRDefault="00DC72CF" w:rsidP="00E53140"/>
          <w:p w14:paraId="47EF9909" w14:textId="77777777" w:rsidR="00DC72CF" w:rsidRDefault="00DC72CF" w:rsidP="00E53140"/>
        </w:tc>
      </w:tr>
      <w:tr w:rsidR="00DC72CF" w14:paraId="2BFA627D" w14:textId="77777777" w:rsidTr="00E53140">
        <w:trPr>
          <w:trHeight w:val="1261"/>
        </w:trPr>
        <w:tc>
          <w:tcPr>
            <w:tcW w:w="1900" w:type="dxa"/>
          </w:tcPr>
          <w:p w14:paraId="11A0432F" w14:textId="77777777" w:rsidR="00DC72CF" w:rsidRDefault="00DC72CF" w:rsidP="00E53140">
            <w:pPr>
              <w:rPr>
                <w:b/>
              </w:rPr>
            </w:pPr>
            <w:r>
              <w:rPr>
                <w:b/>
              </w:rPr>
              <w:t>Presentación de documento</w:t>
            </w:r>
          </w:p>
          <w:p w14:paraId="4C3E0D88" w14:textId="77777777" w:rsidR="00DC72CF" w:rsidRDefault="00DC72CF" w:rsidP="00E53140">
            <w:pPr>
              <w:rPr>
                <w:b/>
              </w:rPr>
            </w:pPr>
          </w:p>
        </w:tc>
        <w:tc>
          <w:tcPr>
            <w:tcW w:w="1863" w:type="dxa"/>
          </w:tcPr>
          <w:p w14:paraId="039A01BD" w14:textId="77777777" w:rsidR="00DC72CF" w:rsidRPr="00E12CAD" w:rsidRDefault="00DC72CF" w:rsidP="00E53140">
            <w:r w:rsidRPr="00E12CAD">
              <w:t>Novedoso,</w:t>
            </w:r>
          </w:p>
          <w:p w14:paraId="46414F48" w14:textId="77777777" w:rsidR="00DC72CF" w:rsidRPr="00E12CAD" w:rsidRDefault="00DC72CF" w:rsidP="00E53140">
            <w:r w:rsidRPr="00E12CAD">
              <w:t>claro, tamaño adecuado,</w:t>
            </w:r>
            <w:r>
              <w:t xml:space="preserve"> Imágenes, díptico, tríptico, folleto, </w:t>
            </w:r>
          </w:p>
        </w:tc>
        <w:tc>
          <w:tcPr>
            <w:tcW w:w="1562" w:type="dxa"/>
          </w:tcPr>
          <w:p w14:paraId="528B49A8" w14:textId="77777777" w:rsidR="00DC72CF" w:rsidRDefault="00DC72CF" w:rsidP="00E53140">
            <w:r>
              <w:t>Claro, tamaño adecuado, pocas imágenes</w:t>
            </w:r>
          </w:p>
        </w:tc>
        <w:tc>
          <w:tcPr>
            <w:tcW w:w="1562" w:type="dxa"/>
          </w:tcPr>
          <w:p w14:paraId="44959D54" w14:textId="77777777" w:rsidR="00DC72CF" w:rsidRDefault="00DC72CF" w:rsidP="00E53140">
            <w:r>
              <w:t>No es tan claro ni adecuado, no tiene imágenes, no estructura</w:t>
            </w:r>
          </w:p>
        </w:tc>
        <w:tc>
          <w:tcPr>
            <w:tcW w:w="2005" w:type="dxa"/>
          </w:tcPr>
          <w:p w14:paraId="3AC17D8D" w14:textId="77777777" w:rsidR="00DC72CF" w:rsidRDefault="00DC72CF" w:rsidP="00E53140">
            <w:r>
              <w:t>No presenta nada de estructura, no hay datos claros</w:t>
            </w:r>
          </w:p>
        </w:tc>
      </w:tr>
      <w:tr w:rsidR="00DC72CF" w14:paraId="0C300A91" w14:textId="77777777" w:rsidTr="00E53140">
        <w:trPr>
          <w:trHeight w:val="274"/>
        </w:trPr>
        <w:tc>
          <w:tcPr>
            <w:tcW w:w="1900" w:type="dxa"/>
          </w:tcPr>
          <w:p w14:paraId="3FA12E33" w14:textId="77777777" w:rsidR="00DC72CF" w:rsidRPr="00FB0307" w:rsidRDefault="00DC72CF" w:rsidP="00E53140">
            <w:pPr>
              <w:rPr>
                <w:b/>
              </w:rPr>
            </w:pPr>
            <w:r>
              <w:rPr>
                <w:b/>
              </w:rPr>
              <w:t>Valor</w:t>
            </w:r>
          </w:p>
        </w:tc>
        <w:tc>
          <w:tcPr>
            <w:tcW w:w="1863" w:type="dxa"/>
          </w:tcPr>
          <w:p w14:paraId="25763DBC" w14:textId="77777777" w:rsidR="00DC72CF" w:rsidRDefault="00DC72CF" w:rsidP="00E53140">
            <w:r>
              <w:t xml:space="preserve">  100 %</w:t>
            </w:r>
          </w:p>
        </w:tc>
        <w:tc>
          <w:tcPr>
            <w:tcW w:w="1562" w:type="dxa"/>
          </w:tcPr>
          <w:p w14:paraId="442B1BA8" w14:textId="77777777" w:rsidR="00DC72CF" w:rsidRDefault="00DC72CF" w:rsidP="00E53140">
            <w:r>
              <w:t xml:space="preserve">    80%</w:t>
            </w:r>
          </w:p>
        </w:tc>
        <w:tc>
          <w:tcPr>
            <w:tcW w:w="1562" w:type="dxa"/>
          </w:tcPr>
          <w:p w14:paraId="44D0C503" w14:textId="1D8706B7" w:rsidR="00DC72CF" w:rsidRDefault="00DC72CF" w:rsidP="00E53140">
            <w:r>
              <w:t xml:space="preserve">   60 %</w:t>
            </w:r>
          </w:p>
        </w:tc>
        <w:tc>
          <w:tcPr>
            <w:tcW w:w="2005" w:type="dxa"/>
          </w:tcPr>
          <w:p w14:paraId="1822DAC9" w14:textId="485D0452" w:rsidR="00DC72CF" w:rsidRDefault="00DC72CF" w:rsidP="00E53140">
            <w:r>
              <w:t xml:space="preserve">   50%</w:t>
            </w:r>
          </w:p>
        </w:tc>
      </w:tr>
    </w:tbl>
    <w:p w14:paraId="2A122356" w14:textId="77777777" w:rsidR="00DC72CF" w:rsidRDefault="00DC72CF" w:rsidP="00DC72CF"/>
    <w:tbl>
      <w:tblPr>
        <w:tblStyle w:val="Tablaconcuadrcula"/>
        <w:tblW w:w="0" w:type="auto"/>
        <w:tblLook w:val="04A0" w:firstRow="1" w:lastRow="0" w:firstColumn="1" w:lastColumn="0" w:noHBand="0" w:noVBand="1"/>
      </w:tblPr>
      <w:tblGrid>
        <w:gridCol w:w="2086"/>
        <w:gridCol w:w="5271"/>
        <w:gridCol w:w="1471"/>
      </w:tblGrid>
      <w:tr w:rsidR="00DC72CF" w14:paraId="1ECA8E01" w14:textId="77777777" w:rsidTr="00E53140">
        <w:tc>
          <w:tcPr>
            <w:tcW w:w="2093" w:type="dxa"/>
            <w:shd w:val="clear" w:color="auto" w:fill="9BBB59" w:themeFill="accent3"/>
          </w:tcPr>
          <w:p w14:paraId="14E258BC" w14:textId="77777777" w:rsidR="00DC72CF" w:rsidRDefault="00DC72CF" w:rsidP="00E53140">
            <w:r>
              <w:t>Autoevaluación</w:t>
            </w:r>
          </w:p>
        </w:tc>
        <w:tc>
          <w:tcPr>
            <w:tcW w:w="5386" w:type="dxa"/>
          </w:tcPr>
          <w:p w14:paraId="4A72EA81" w14:textId="77777777" w:rsidR="00DC72CF" w:rsidRDefault="00DC72CF" w:rsidP="00E53140"/>
        </w:tc>
        <w:tc>
          <w:tcPr>
            <w:tcW w:w="1499" w:type="dxa"/>
          </w:tcPr>
          <w:p w14:paraId="359B3845" w14:textId="77777777" w:rsidR="00DC72CF" w:rsidRDefault="00DC72CF" w:rsidP="00E53140"/>
        </w:tc>
      </w:tr>
      <w:tr w:rsidR="00DC72CF" w14:paraId="547CA132" w14:textId="77777777" w:rsidTr="00E53140">
        <w:tc>
          <w:tcPr>
            <w:tcW w:w="2093" w:type="dxa"/>
            <w:shd w:val="clear" w:color="auto" w:fill="92CDDC" w:themeFill="accent5" w:themeFillTint="99"/>
          </w:tcPr>
          <w:p w14:paraId="5BB67528" w14:textId="77777777" w:rsidR="00DC72CF" w:rsidRDefault="00DC72CF" w:rsidP="00E53140">
            <w:r>
              <w:t>Coevaluación</w:t>
            </w:r>
          </w:p>
        </w:tc>
        <w:tc>
          <w:tcPr>
            <w:tcW w:w="5386" w:type="dxa"/>
          </w:tcPr>
          <w:p w14:paraId="01B97399" w14:textId="77777777" w:rsidR="00DC72CF" w:rsidRDefault="00DC72CF" w:rsidP="00E53140"/>
        </w:tc>
        <w:tc>
          <w:tcPr>
            <w:tcW w:w="1499" w:type="dxa"/>
          </w:tcPr>
          <w:p w14:paraId="429475EB" w14:textId="77777777" w:rsidR="00DC72CF" w:rsidRDefault="00DC72CF" w:rsidP="00E53140"/>
        </w:tc>
      </w:tr>
      <w:tr w:rsidR="00DC72CF" w14:paraId="4CC7D6E8" w14:textId="77777777" w:rsidTr="00E53140">
        <w:tc>
          <w:tcPr>
            <w:tcW w:w="2093" w:type="dxa"/>
            <w:shd w:val="clear" w:color="auto" w:fill="FABF8F" w:themeFill="accent6" w:themeFillTint="99"/>
          </w:tcPr>
          <w:p w14:paraId="4C40F06D" w14:textId="77777777" w:rsidR="00DC72CF" w:rsidRDefault="00DC72CF" w:rsidP="00E53140">
            <w:r>
              <w:t>Heteroevaluación</w:t>
            </w:r>
          </w:p>
        </w:tc>
        <w:tc>
          <w:tcPr>
            <w:tcW w:w="5386" w:type="dxa"/>
          </w:tcPr>
          <w:p w14:paraId="725469B3" w14:textId="77777777" w:rsidR="00DC72CF" w:rsidRDefault="00DC72CF" w:rsidP="00E53140"/>
        </w:tc>
        <w:tc>
          <w:tcPr>
            <w:tcW w:w="1499" w:type="dxa"/>
          </w:tcPr>
          <w:p w14:paraId="2B67EBA5" w14:textId="77777777" w:rsidR="00DC72CF" w:rsidRDefault="00DC72CF" w:rsidP="00E53140"/>
        </w:tc>
      </w:tr>
    </w:tbl>
    <w:p w14:paraId="298C6470" w14:textId="77777777" w:rsidR="00DC72CF" w:rsidRDefault="00DC72CF" w:rsidP="00DC72CF"/>
    <w:p w14:paraId="1D44EAF0" w14:textId="77777777" w:rsidR="00596DA0" w:rsidRPr="00144DE8" w:rsidRDefault="00596DA0">
      <w:pPr>
        <w:rPr>
          <w:rFonts w:ascii="Arial" w:hAnsi="Arial" w:cs="Arial"/>
        </w:rPr>
      </w:pPr>
    </w:p>
    <w:sectPr w:rsidR="00596DA0" w:rsidRPr="00144D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B04"/>
    <w:multiLevelType w:val="hybridMultilevel"/>
    <w:tmpl w:val="A86257A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 w15:restartNumberingAfterBreak="0">
    <w:nsid w:val="0BB0030A"/>
    <w:multiLevelType w:val="hybridMultilevel"/>
    <w:tmpl w:val="8E32BE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8E047F"/>
    <w:multiLevelType w:val="hybridMultilevel"/>
    <w:tmpl w:val="858CC25A"/>
    <w:lvl w:ilvl="0" w:tplc="080A000D">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1813682"/>
    <w:multiLevelType w:val="hybridMultilevel"/>
    <w:tmpl w:val="C04A66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3746E17"/>
    <w:multiLevelType w:val="hybridMultilevel"/>
    <w:tmpl w:val="7B6EC6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7E4298A"/>
    <w:multiLevelType w:val="hybridMultilevel"/>
    <w:tmpl w:val="A6FA49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87164FA"/>
    <w:multiLevelType w:val="hybridMultilevel"/>
    <w:tmpl w:val="136457F0"/>
    <w:lvl w:ilvl="0" w:tplc="080A000D">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7" w15:restartNumberingAfterBreak="0">
    <w:nsid w:val="18A94636"/>
    <w:multiLevelType w:val="hybridMultilevel"/>
    <w:tmpl w:val="912240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2216DB"/>
    <w:multiLevelType w:val="hybridMultilevel"/>
    <w:tmpl w:val="0EE494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EB966BC"/>
    <w:multiLevelType w:val="hybridMultilevel"/>
    <w:tmpl w:val="EE886CF0"/>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0" w15:restartNumberingAfterBreak="0">
    <w:nsid w:val="1EEB5B89"/>
    <w:multiLevelType w:val="hybridMultilevel"/>
    <w:tmpl w:val="A93002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033060B"/>
    <w:multiLevelType w:val="hybridMultilevel"/>
    <w:tmpl w:val="23909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5C541E"/>
    <w:multiLevelType w:val="hybridMultilevel"/>
    <w:tmpl w:val="B1F241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2E43266"/>
    <w:multiLevelType w:val="hybridMultilevel"/>
    <w:tmpl w:val="9B8CD4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37038AD"/>
    <w:multiLevelType w:val="hybridMultilevel"/>
    <w:tmpl w:val="F676A154"/>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5" w15:restartNumberingAfterBreak="0">
    <w:nsid w:val="2F1461C9"/>
    <w:multiLevelType w:val="hybridMultilevel"/>
    <w:tmpl w:val="38E8772C"/>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6" w15:restartNumberingAfterBreak="0">
    <w:nsid w:val="32B17F02"/>
    <w:multiLevelType w:val="hybridMultilevel"/>
    <w:tmpl w:val="8B7C8F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40F5616"/>
    <w:multiLevelType w:val="hybridMultilevel"/>
    <w:tmpl w:val="0066B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20F58"/>
    <w:multiLevelType w:val="hybridMultilevel"/>
    <w:tmpl w:val="AD483B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A633A92"/>
    <w:multiLevelType w:val="hybridMultilevel"/>
    <w:tmpl w:val="DAD23E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E1F6019"/>
    <w:multiLevelType w:val="hybridMultilevel"/>
    <w:tmpl w:val="B02405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F276B8F"/>
    <w:multiLevelType w:val="hybridMultilevel"/>
    <w:tmpl w:val="198A3A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3FEB6522"/>
    <w:multiLevelType w:val="hybridMultilevel"/>
    <w:tmpl w:val="2878E7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19545A4"/>
    <w:multiLevelType w:val="hybridMultilevel"/>
    <w:tmpl w:val="2C447FDA"/>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24" w15:restartNumberingAfterBreak="0">
    <w:nsid w:val="4A014888"/>
    <w:multiLevelType w:val="hybridMultilevel"/>
    <w:tmpl w:val="79540412"/>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25" w15:restartNumberingAfterBreak="0">
    <w:nsid w:val="4A097CCD"/>
    <w:multiLevelType w:val="hybridMultilevel"/>
    <w:tmpl w:val="3B8482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D1C704C"/>
    <w:multiLevelType w:val="hybridMultilevel"/>
    <w:tmpl w:val="BC8E4842"/>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27" w15:restartNumberingAfterBreak="0">
    <w:nsid w:val="4E77702C"/>
    <w:multiLevelType w:val="hybridMultilevel"/>
    <w:tmpl w:val="2B58373E"/>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28" w15:restartNumberingAfterBreak="0">
    <w:nsid w:val="512D7D65"/>
    <w:multiLevelType w:val="hybridMultilevel"/>
    <w:tmpl w:val="6FF0C3CE"/>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29" w15:restartNumberingAfterBreak="0">
    <w:nsid w:val="5B6924C6"/>
    <w:multiLevelType w:val="hybridMultilevel"/>
    <w:tmpl w:val="EB7ECA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5E3D26FC"/>
    <w:multiLevelType w:val="hybridMultilevel"/>
    <w:tmpl w:val="9BD231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FCA2308"/>
    <w:multiLevelType w:val="hybridMultilevel"/>
    <w:tmpl w:val="58B8FD30"/>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2" w15:restartNumberingAfterBreak="0">
    <w:nsid w:val="606C5FA2"/>
    <w:multiLevelType w:val="hybridMultilevel"/>
    <w:tmpl w:val="BC664A46"/>
    <w:lvl w:ilvl="0" w:tplc="080A000D">
      <w:start w:val="1"/>
      <w:numFmt w:val="bullet"/>
      <w:lvlText w:val=""/>
      <w:lvlJc w:val="left"/>
      <w:pPr>
        <w:ind w:left="643" w:hanging="360"/>
      </w:pPr>
      <w:rPr>
        <w:rFonts w:ascii="Wingdings" w:hAnsi="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33" w15:restartNumberingAfterBreak="0">
    <w:nsid w:val="6BD21EBE"/>
    <w:multiLevelType w:val="hybridMultilevel"/>
    <w:tmpl w:val="CF42C06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4" w15:restartNumberingAfterBreak="0">
    <w:nsid w:val="6FF55183"/>
    <w:multiLevelType w:val="hybridMultilevel"/>
    <w:tmpl w:val="ABF8F10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0011C98"/>
    <w:multiLevelType w:val="hybridMultilevel"/>
    <w:tmpl w:val="69DCA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786E8E"/>
    <w:multiLevelType w:val="hybridMultilevel"/>
    <w:tmpl w:val="364C5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9776AA"/>
    <w:multiLevelType w:val="hybridMultilevel"/>
    <w:tmpl w:val="3378D0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A3D4411"/>
    <w:multiLevelType w:val="hybridMultilevel"/>
    <w:tmpl w:val="0E1227A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C3E193C"/>
    <w:multiLevelType w:val="hybridMultilevel"/>
    <w:tmpl w:val="ABB6D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3"/>
  </w:num>
  <w:num w:numId="3">
    <w:abstractNumId w:val="38"/>
  </w:num>
  <w:num w:numId="4">
    <w:abstractNumId w:val="23"/>
  </w:num>
  <w:num w:numId="5">
    <w:abstractNumId w:val="16"/>
  </w:num>
  <w:num w:numId="6">
    <w:abstractNumId w:val="2"/>
  </w:num>
  <w:num w:numId="7">
    <w:abstractNumId w:val="28"/>
  </w:num>
  <w:num w:numId="8">
    <w:abstractNumId w:val="0"/>
  </w:num>
  <w:num w:numId="9">
    <w:abstractNumId w:val="31"/>
  </w:num>
  <w:num w:numId="10">
    <w:abstractNumId w:val="5"/>
  </w:num>
  <w:num w:numId="11">
    <w:abstractNumId w:val="9"/>
  </w:num>
  <w:num w:numId="12">
    <w:abstractNumId w:val="32"/>
  </w:num>
  <w:num w:numId="13">
    <w:abstractNumId w:val="39"/>
  </w:num>
  <w:num w:numId="14">
    <w:abstractNumId w:val="13"/>
  </w:num>
  <w:num w:numId="15">
    <w:abstractNumId w:val="19"/>
  </w:num>
  <w:num w:numId="16">
    <w:abstractNumId w:val="22"/>
  </w:num>
  <w:num w:numId="17">
    <w:abstractNumId w:val="24"/>
  </w:num>
  <w:num w:numId="18">
    <w:abstractNumId w:val="27"/>
  </w:num>
  <w:num w:numId="19">
    <w:abstractNumId w:val="14"/>
  </w:num>
  <w:num w:numId="20">
    <w:abstractNumId w:val="6"/>
  </w:num>
  <w:num w:numId="21">
    <w:abstractNumId w:val="30"/>
  </w:num>
  <w:num w:numId="22">
    <w:abstractNumId w:val="3"/>
  </w:num>
  <w:num w:numId="23">
    <w:abstractNumId w:val="21"/>
  </w:num>
  <w:num w:numId="24">
    <w:abstractNumId w:val="11"/>
  </w:num>
  <w:num w:numId="25">
    <w:abstractNumId w:val="29"/>
  </w:num>
  <w:num w:numId="26">
    <w:abstractNumId w:val="25"/>
  </w:num>
  <w:num w:numId="27">
    <w:abstractNumId w:val="1"/>
  </w:num>
  <w:num w:numId="28">
    <w:abstractNumId w:val="34"/>
  </w:num>
  <w:num w:numId="29">
    <w:abstractNumId w:val="35"/>
  </w:num>
  <w:num w:numId="30">
    <w:abstractNumId w:val="7"/>
  </w:num>
  <w:num w:numId="31">
    <w:abstractNumId w:val="17"/>
  </w:num>
  <w:num w:numId="32">
    <w:abstractNumId w:val="37"/>
  </w:num>
  <w:num w:numId="33">
    <w:abstractNumId w:val="20"/>
  </w:num>
  <w:num w:numId="34">
    <w:abstractNumId w:val="8"/>
  </w:num>
  <w:num w:numId="35">
    <w:abstractNumId w:val="26"/>
  </w:num>
  <w:num w:numId="36">
    <w:abstractNumId w:val="12"/>
  </w:num>
  <w:num w:numId="37">
    <w:abstractNumId w:val="4"/>
  </w:num>
  <w:num w:numId="38">
    <w:abstractNumId w:val="36"/>
  </w:num>
  <w:num w:numId="39">
    <w:abstractNumId w:val="1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F3"/>
    <w:rsid w:val="00040564"/>
    <w:rsid w:val="00057905"/>
    <w:rsid w:val="000A7203"/>
    <w:rsid w:val="0010685E"/>
    <w:rsid w:val="00122C2B"/>
    <w:rsid w:val="00144DE8"/>
    <w:rsid w:val="00155ABA"/>
    <w:rsid w:val="001A5B4A"/>
    <w:rsid w:val="001D0484"/>
    <w:rsid w:val="001D4352"/>
    <w:rsid w:val="00220B2E"/>
    <w:rsid w:val="00253E24"/>
    <w:rsid w:val="002678D1"/>
    <w:rsid w:val="002C33EF"/>
    <w:rsid w:val="00322779"/>
    <w:rsid w:val="00445734"/>
    <w:rsid w:val="00457962"/>
    <w:rsid w:val="004B0E90"/>
    <w:rsid w:val="004B3C7B"/>
    <w:rsid w:val="004D0882"/>
    <w:rsid w:val="005134DA"/>
    <w:rsid w:val="005170F8"/>
    <w:rsid w:val="00596DA0"/>
    <w:rsid w:val="005C7B75"/>
    <w:rsid w:val="0060677F"/>
    <w:rsid w:val="006A14CC"/>
    <w:rsid w:val="00803E1B"/>
    <w:rsid w:val="0081058E"/>
    <w:rsid w:val="00847DAC"/>
    <w:rsid w:val="00851214"/>
    <w:rsid w:val="00933D75"/>
    <w:rsid w:val="00A13202"/>
    <w:rsid w:val="00A33A65"/>
    <w:rsid w:val="00A3741F"/>
    <w:rsid w:val="00A543FD"/>
    <w:rsid w:val="00AC1CD2"/>
    <w:rsid w:val="00AE1249"/>
    <w:rsid w:val="00AE6219"/>
    <w:rsid w:val="00B36752"/>
    <w:rsid w:val="00B51794"/>
    <w:rsid w:val="00B84D97"/>
    <w:rsid w:val="00B86E07"/>
    <w:rsid w:val="00BE1646"/>
    <w:rsid w:val="00BF1A4E"/>
    <w:rsid w:val="00C602C8"/>
    <w:rsid w:val="00C61BB6"/>
    <w:rsid w:val="00CB33A2"/>
    <w:rsid w:val="00CC2CD3"/>
    <w:rsid w:val="00CE1A2B"/>
    <w:rsid w:val="00D17098"/>
    <w:rsid w:val="00D44385"/>
    <w:rsid w:val="00D53B0D"/>
    <w:rsid w:val="00DB0EDE"/>
    <w:rsid w:val="00DC72CF"/>
    <w:rsid w:val="00DE5B7D"/>
    <w:rsid w:val="00E05D4F"/>
    <w:rsid w:val="00E119E1"/>
    <w:rsid w:val="00E25F56"/>
    <w:rsid w:val="00EA0287"/>
    <w:rsid w:val="00EE17F3"/>
    <w:rsid w:val="00F2347D"/>
    <w:rsid w:val="00F63DE9"/>
    <w:rsid w:val="00F84987"/>
    <w:rsid w:val="00F943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1706"/>
  <w15:docId w15:val="{1AF7E4E0-3ED2-474B-8E91-54BDE1E4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C72CF"/>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DE8"/>
    <w:pPr>
      <w:ind w:left="720"/>
      <w:contextualSpacing/>
    </w:pPr>
  </w:style>
  <w:style w:type="table" w:styleId="Tablaconcuadrcula">
    <w:name w:val="Table Grid"/>
    <w:basedOn w:val="Tablanormal"/>
    <w:uiPriority w:val="59"/>
    <w:rsid w:val="00D5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DC72CF"/>
    <w:rPr>
      <w:rFonts w:ascii="Arial" w:eastAsia="Times New Roman" w:hAnsi="Arial" w:cs="Arial"/>
      <w:b/>
      <w:bCs/>
      <w:kern w:val="32"/>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22</Pages>
  <Words>7751</Words>
  <Characters>42633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GILBERTO EDUARDO PRECIADO VILLALOBOS</cp:lastModifiedBy>
  <cp:revision>13</cp:revision>
  <dcterms:created xsi:type="dcterms:W3CDTF">2020-04-01T00:54:00Z</dcterms:created>
  <dcterms:modified xsi:type="dcterms:W3CDTF">2020-04-03T21:01:00Z</dcterms:modified>
</cp:coreProperties>
</file>