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E4" w:rsidRPr="00DB2070" w:rsidRDefault="00C512E4" w:rsidP="00C512E4">
      <w:pPr>
        <w:jc w:val="center"/>
        <w:rPr>
          <w:sz w:val="40"/>
        </w:rPr>
      </w:pPr>
      <w:r w:rsidRPr="00DB2070">
        <w:rPr>
          <w:sz w:val="40"/>
        </w:rPr>
        <w:t>ESCUELA NORMAL DE EDUCACIÓN PREESCOLAR</w:t>
      </w:r>
    </w:p>
    <w:p w:rsidR="00C512E4" w:rsidRPr="00DB2070" w:rsidRDefault="00C512E4" w:rsidP="00C512E4">
      <w:pPr>
        <w:jc w:val="center"/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64135</wp:posOffset>
            </wp:positionV>
            <wp:extent cx="1714500" cy="1485900"/>
            <wp:effectExtent l="0" t="0" r="0" b="0"/>
            <wp:wrapSquare wrapText="bothSides"/>
            <wp:docPr id="1" name="0 Imagen" descr="Escudo 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12E4" w:rsidRPr="00DB2070" w:rsidRDefault="00C512E4" w:rsidP="00C512E4">
      <w:pPr>
        <w:jc w:val="center"/>
        <w:rPr>
          <w:sz w:val="40"/>
        </w:rPr>
      </w:pPr>
    </w:p>
    <w:p w:rsidR="00C512E4" w:rsidRPr="00DB2070" w:rsidRDefault="00C512E4" w:rsidP="00C512E4">
      <w:pPr>
        <w:jc w:val="center"/>
        <w:rPr>
          <w:sz w:val="40"/>
        </w:rPr>
      </w:pPr>
    </w:p>
    <w:p w:rsidR="00C512E4" w:rsidRPr="00DB2070" w:rsidRDefault="00C512E4" w:rsidP="00C512E4">
      <w:pPr>
        <w:jc w:val="center"/>
        <w:rPr>
          <w:sz w:val="40"/>
        </w:rPr>
      </w:pPr>
    </w:p>
    <w:p w:rsidR="00C512E4" w:rsidRPr="00DB2070" w:rsidRDefault="00C512E4" w:rsidP="00C512E4">
      <w:pPr>
        <w:jc w:val="center"/>
        <w:rPr>
          <w:b/>
          <w:bCs/>
          <w:sz w:val="40"/>
        </w:rPr>
      </w:pPr>
      <w:r w:rsidRPr="00DB2070">
        <w:rPr>
          <w:b/>
          <w:bCs/>
          <w:sz w:val="40"/>
        </w:rPr>
        <w:t>“</w:t>
      </w:r>
      <w:r>
        <w:rPr>
          <w:b/>
          <w:bCs/>
          <w:sz w:val="40"/>
        </w:rPr>
        <w:t>CUADRO DE DOBLE ENTRADA</w:t>
      </w:r>
      <w:r w:rsidRPr="00DB2070">
        <w:rPr>
          <w:b/>
          <w:bCs/>
          <w:sz w:val="40"/>
        </w:rPr>
        <w:t>”</w:t>
      </w:r>
    </w:p>
    <w:p w:rsidR="00C512E4" w:rsidRPr="00DB2070" w:rsidRDefault="00C512E4" w:rsidP="00C512E4">
      <w:pPr>
        <w:jc w:val="center"/>
        <w:rPr>
          <w:sz w:val="40"/>
        </w:rPr>
      </w:pPr>
    </w:p>
    <w:p w:rsidR="00C512E4" w:rsidRPr="00DB2070" w:rsidRDefault="00C512E4" w:rsidP="00C512E4">
      <w:pPr>
        <w:jc w:val="center"/>
        <w:rPr>
          <w:sz w:val="40"/>
        </w:rPr>
      </w:pPr>
      <w:r w:rsidRPr="00DB2070">
        <w:rPr>
          <w:b/>
          <w:bCs/>
          <w:sz w:val="40"/>
        </w:rPr>
        <w:t>ALUMNA:</w:t>
      </w:r>
      <w:r w:rsidRPr="00DB2070">
        <w:rPr>
          <w:sz w:val="40"/>
        </w:rPr>
        <w:t xml:space="preserve"> </w:t>
      </w:r>
      <w:proofErr w:type="spellStart"/>
      <w:r w:rsidRPr="00DB2070">
        <w:rPr>
          <w:sz w:val="40"/>
        </w:rPr>
        <w:t>Mayela</w:t>
      </w:r>
      <w:proofErr w:type="spellEnd"/>
      <w:r w:rsidRPr="00DB2070">
        <w:rPr>
          <w:sz w:val="40"/>
        </w:rPr>
        <w:t xml:space="preserve"> Abigail Moncada Cadena</w:t>
      </w:r>
    </w:p>
    <w:p w:rsidR="00C512E4" w:rsidRPr="00DB2070" w:rsidRDefault="00C512E4" w:rsidP="00C512E4">
      <w:pPr>
        <w:jc w:val="center"/>
        <w:rPr>
          <w:sz w:val="40"/>
        </w:rPr>
      </w:pPr>
      <w:r w:rsidRPr="00DB2070">
        <w:rPr>
          <w:sz w:val="40"/>
        </w:rPr>
        <w:t>2 “D”     #13</w:t>
      </w:r>
    </w:p>
    <w:p w:rsidR="00C512E4" w:rsidRPr="00DB2070" w:rsidRDefault="00C512E4" w:rsidP="00C512E4">
      <w:pPr>
        <w:jc w:val="center"/>
        <w:rPr>
          <w:sz w:val="40"/>
        </w:rPr>
      </w:pPr>
    </w:p>
    <w:p w:rsidR="00C512E4" w:rsidRDefault="00C512E4" w:rsidP="00C512E4">
      <w:pPr>
        <w:jc w:val="center"/>
        <w:rPr>
          <w:sz w:val="40"/>
        </w:rPr>
      </w:pPr>
      <w:r w:rsidRPr="00DB2070">
        <w:rPr>
          <w:b/>
          <w:bCs/>
          <w:sz w:val="40"/>
        </w:rPr>
        <w:t>MAESTR</w:t>
      </w:r>
      <w:r>
        <w:rPr>
          <w:b/>
          <w:bCs/>
          <w:sz w:val="40"/>
        </w:rPr>
        <w:t xml:space="preserve">A: </w:t>
      </w:r>
      <w:r>
        <w:rPr>
          <w:bCs/>
          <w:sz w:val="40"/>
        </w:rPr>
        <w:t xml:space="preserve">Angélica María </w:t>
      </w:r>
      <w:proofErr w:type="spellStart"/>
      <w:r>
        <w:rPr>
          <w:bCs/>
          <w:sz w:val="40"/>
        </w:rPr>
        <w:t>Rocca</w:t>
      </w:r>
      <w:proofErr w:type="spellEnd"/>
      <w:r>
        <w:rPr>
          <w:bCs/>
          <w:sz w:val="40"/>
        </w:rPr>
        <w:t xml:space="preserve"> Valdés</w:t>
      </w:r>
    </w:p>
    <w:p w:rsidR="00C512E4" w:rsidRPr="00DB2070" w:rsidRDefault="00C512E4" w:rsidP="00C512E4">
      <w:pPr>
        <w:jc w:val="center"/>
        <w:rPr>
          <w:sz w:val="40"/>
        </w:rPr>
      </w:pPr>
    </w:p>
    <w:p w:rsidR="00C512E4" w:rsidRPr="00236A12" w:rsidRDefault="00C512E4" w:rsidP="00C512E4">
      <w:pPr>
        <w:jc w:val="center"/>
        <w:rPr>
          <w:sz w:val="40"/>
        </w:rPr>
      </w:pPr>
      <w:r w:rsidRPr="00DB2070">
        <w:rPr>
          <w:b/>
          <w:bCs/>
          <w:sz w:val="40"/>
        </w:rPr>
        <w:t>MATERIA:</w:t>
      </w:r>
      <w:r>
        <w:rPr>
          <w:b/>
          <w:bCs/>
          <w:sz w:val="40"/>
        </w:rPr>
        <w:t xml:space="preserve"> </w:t>
      </w:r>
      <w:r>
        <w:rPr>
          <w:bCs/>
          <w:sz w:val="40"/>
        </w:rPr>
        <w:t>Estrategias de trabajo docente</w:t>
      </w:r>
    </w:p>
    <w:p w:rsidR="00C512E4" w:rsidRPr="00DB2070" w:rsidRDefault="00C512E4" w:rsidP="00C512E4">
      <w:pPr>
        <w:jc w:val="center"/>
        <w:rPr>
          <w:sz w:val="40"/>
        </w:rPr>
      </w:pPr>
    </w:p>
    <w:p w:rsidR="00C512E4" w:rsidRDefault="00C512E4" w:rsidP="00C512E4">
      <w:pPr>
        <w:jc w:val="center"/>
        <w:rPr>
          <w:sz w:val="40"/>
        </w:rPr>
      </w:pPr>
    </w:p>
    <w:p w:rsidR="00F85CF4" w:rsidRPr="00C512E4" w:rsidRDefault="00C512E4" w:rsidP="00C512E4">
      <w:pPr>
        <w:jc w:val="center"/>
        <w:rPr>
          <w:sz w:val="40"/>
        </w:rPr>
      </w:pPr>
      <w:r w:rsidRPr="00DB2070">
        <w:rPr>
          <w:sz w:val="40"/>
        </w:rPr>
        <w:t xml:space="preserve">SALTILLO, COAHUILA          </w:t>
      </w:r>
      <w:r>
        <w:rPr>
          <w:sz w:val="40"/>
        </w:rPr>
        <w:t xml:space="preserve">       MARZO/2021</w:t>
      </w:r>
    </w:p>
    <w:p w:rsidR="00A9548F" w:rsidRPr="00A9548F" w:rsidRDefault="00A9548F" w:rsidP="00A9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9548F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1.- REALIZAR UN ANÁLISIS EXHAUSTIVO DE SU PRÁCTICA DOCENTE, CONSIDERANDO LOS INDICADORES DEL CUADRO DE DOBLE ENTRADA QUE SE ENCUENTRA EN LA PÁGINA 20 DE SU PROGRAMA.</w:t>
      </w:r>
    </w:p>
    <w:p w:rsidR="00A9548F" w:rsidRPr="00A9548F" w:rsidRDefault="00A9548F" w:rsidP="00A9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9548F">
        <w:rPr>
          <w:rFonts w:ascii="Times New Roman" w:eastAsia="Times New Roman" w:hAnsi="Times New Roman" w:cs="Times New Roman"/>
          <w:sz w:val="24"/>
          <w:szCs w:val="24"/>
          <w:lang w:eastAsia="es-MX"/>
        </w:rPr>
        <w:t>2.- BUENA REDACCIÓN Y ANÁLISIS.</w:t>
      </w:r>
    </w:p>
    <w:p w:rsidR="00A9548F" w:rsidRPr="00A9548F" w:rsidRDefault="00A9548F" w:rsidP="00A9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9548F">
        <w:rPr>
          <w:rFonts w:ascii="Times New Roman" w:eastAsia="Times New Roman" w:hAnsi="Times New Roman" w:cs="Times New Roman"/>
          <w:sz w:val="24"/>
          <w:szCs w:val="24"/>
          <w:lang w:eastAsia="es-MX"/>
        </w:rPr>
        <w:t>3.- SER CONGRUENTE CON LO QUE SE HIZO EN LA PRÁCTICA Y CON LA DESCRIPCIÓN.</w:t>
      </w:r>
    </w:p>
    <w:p w:rsidR="00A9548F" w:rsidRPr="00A9548F" w:rsidRDefault="00A9548F" w:rsidP="00A9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9548F">
        <w:rPr>
          <w:rFonts w:ascii="Times New Roman" w:eastAsia="Times New Roman" w:hAnsi="Times New Roman" w:cs="Times New Roman"/>
          <w:sz w:val="24"/>
          <w:szCs w:val="24"/>
          <w:lang w:eastAsia="es-MX"/>
        </w:rPr>
        <w:t>4.- TENER BUENA ORTOGRAFÍA.</w:t>
      </w:r>
    </w:p>
    <w:p w:rsidR="00A9548F" w:rsidRPr="00A9548F" w:rsidRDefault="00A9548F" w:rsidP="00A9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9548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5.- CONSIDERAR LOS INSTRUMENTOS QUE SE LLEVARON A LA PRÁCTICA PARA HACER EL ANÁLISIS (DIARIOS, PLANEACIONES, </w:t>
      </w:r>
      <w:proofErr w:type="gramStart"/>
      <w:r w:rsidRPr="00A9548F">
        <w:rPr>
          <w:rFonts w:ascii="Times New Roman" w:eastAsia="Times New Roman" w:hAnsi="Times New Roman" w:cs="Times New Roman"/>
          <w:sz w:val="24"/>
          <w:szCs w:val="24"/>
          <w:lang w:eastAsia="es-MX"/>
        </w:rPr>
        <w:t>ETC..)</w:t>
      </w:r>
      <w:proofErr w:type="gramEnd"/>
    </w:p>
    <w:p w:rsidR="00A9548F" w:rsidRDefault="00A9548F"/>
    <w:p w:rsidR="00A9548F" w:rsidRDefault="00A9548F"/>
    <w:tbl>
      <w:tblPr>
        <w:tblStyle w:val="Cuadrculamedia1-nfasis4"/>
        <w:tblW w:w="0" w:type="auto"/>
        <w:tblLook w:val="04A0"/>
      </w:tblPr>
      <w:tblGrid>
        <w:gridCol w:w="1795"/>
        <w:gridCol w:w="1795"/>
        <w:gridCol w:w="1796"/>
        <w:gridCol w:w="1796"/>
        <w:gridCol w:w="1856"/>
      </w:tblGrid>
      <w:tr w:rsidR="00A9548F" w:rsidTr="00A9548F">
        <w:trPr>
          <w:cnfStyle w:val="100000000000"/>
        </w:trPr>
        <w:tc>
          <w:tcPr>
            <w:cnfStyle w:val="001000000000"/>
            <w:tcW w:w="1795" w:type="dxa"/>
          </w:tcPr>
          <w:p w:rsidR="00A9548F" w:rsidRDefault="00A9548F" w:rsidP="00A9548F">
            <w:pPr>
              <w:jc w:val="center"/>
            </w:pPr>
          </w:p>
        </w:tc>
        <w:tc>
          <w:tcPr>
            <w:tcW w:w="1795" w:type="dxa"/>
          </w:tcPr>
          <w:p w:rsidR="00A9548F" w:rsidRDefault="00A9548F" w:rsidP="00A9548F">
            <w:pPr>
              <w:jc w:val="center"/>
              <w:cnfStyle w:val="100000000000"/>
            </w:pPr>
            <w:r>
              <w:t>ACIERTOS</w:t>
            </w:r>
          </w:p>
        </w:tc>
        <w:tc>
          <w:tcPr>
            <w:tcW w:w="1796" w:type="dxa"/>
          </w:tcPr>
          <w:p w:rsidR="00A9548F" w:rsidRDefault="00A9548F" w:rsidP="00A9548F">
            <w:pPr>
              <w:jc w:val="center"/>
              <w:cnfStyle w:val="100000000000"/>
            </w:pPr>
            <w:r>
              <w:t>PROBLEMAS DETECTADOS</w:t>
            </w:r>
          </w:p>
        </w:tc>
        <w:tc>
          <w:tcPr>
            <w:tcW w:w="1796" w:type="dxa"/>
          </w:tcPr>
          <w:p w:rsidR="00A9548F" w:rsidRDefault="00A9548F" w:rsidP="00A9548F">
            <w:pPr>
              <w:jc w:val="center"/>
              <w:cnfStyle w:val="100000000000"/>
            </w:pPr>
            <w:r>
              <w:t>ÁREAS DE OPORTUNIDAD</w:t>
            </w:r>
          </w:p>
        </w:tc>
        <w:tc>
          <w:tcPr>
            <w:tcW w:w="1796" w:type="dxa"/>
          </w:tcPr>
          <w:p w:rsidR="00A9548F" w:rsidRDefault="00A9548F" w:rsidP="00A9548F">
            <w:pPr>
              <w:jc w:val="center"/>
              <w:cnfStyle w:val="100000000000"/>
            </w:pPr>
            <w:r>
              <w:t>REFLEXIONES Y PREGUNTAS</w:t>
            </w:r>
          </w:p>
        </w:tc>
      </w:tr>
      <w:tr w:rsidR="00A9548F" w:rsidTr="00A9548F">
        <w:trPr>
          <w:cnfStyle w:val="000000100000"/>
        </w:trPr>
        <w:tc>
          <w:tcPr>
            <w:cnfStyle w:val="001000000000"/>
            <w:tcW w:w="1795" w:type="dxa"/>
          </w:tcPr>
          <w:p w:rsidR="00A9548F" w:rsidRDefault="00A9548F" w:rsidP="00A9548F">
            <w:pPr>
              <w:jc w:val="center"/>
            </w:pPr>
            <w:r>
              <w:t>Diseños de los planes y secuencias didácticas</w:t>
            </w:r>
          </w:p>
        </w:tc>
        <w:tc>
          <w:tcPr>
            <w:tcW w:w="1795" w:type="dxa"/>
          </w:tcPr>
          <w:p w:rsidR="00E16B62" w:rsidRDefault="00E16B6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*Tuve una buena planeación, se incluyeron todos los datos, como: aprendizajes esperados, organizadores curriculares, inicio, desarrollo y cierre, materiales, tiempo, espacio, etc.</w:t>
            </w:r>
          </w:p>
          <w:p w:rsidR="00E16B62" w:rsidRDefault="00E16B6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*Considero que mi secuencia didáctica estuvo bien planeada de acuerdo al nivel de preescolar al que se la iba a aplicar.</w:t>
            </w:r>
          </w:p>
          <w:p w:rsidR="00E16B62" w:rsidRPr="00E16B62" w:rsidRDefault="00E16B62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*Añadí el instrumento con el que se iba a evaluar.</w:t>
            </w:r>
          </w:p>
        </w:tc>
        <w:tc>
          <w:tcPr>
            <w:tcW w:w="1796" w:type="dxa"/>
          </w:tcPr>
          <w:p w:rsidR="00A9548F" w:rsidRDefault="00065916">
            <w:pPr>
              <w:cnfStyle w:val="000000100000"/>
            </w:pPr>
            <w:r>
              <w:t>Considero que no tuve algún problema acerca del diseño de mi planeación, ya que tengo conocimiento de cómo es que se realizan.</w:t>
            </w:r>
          </w:p>
        </w:tc>
        <w:tc>
          <w:tcPr>
            <w:tcW w:w="1796" w:type="dxa"/>
          </w:tcPr>
          <w:p w:rsidR="00A9548F" w:rsidRDefault="006C66E3">
            <w:pPr>
              <w:cnfStyle w:val="000000100000"/>
            </w:pPr>
            <w:r>
              <w:t>Considero que puedo mejorar un  poco más al momento de realizar mis planeaciones, además de utilizar distintos instrumento para evaluar.</w:t>
            </w:r>
          </w:p>
        </w:tc>
        <w:tc>
          <w:tcPr>
            <w:tcW w:w="1796" w:type="dxa"/>
          </w:tcPr>
          <w:p w:rsidR="00B02859" w:rsidRDefault="00B02859">
            <w:pPr>
              <w:cnfStyle w:val="000000100000"/>
            </w:pPr>
            <w:r>
              <w:t>¿Por qué es importante diseñar una planeación?</w:t>
            </w:r>
          </w:p>
          <w:p w:rsidR="00B02859" w:rsidRDefault="00B02859">
            <w:pPr>
              <w:cnfStyle w:val="000000100000"/>
            </w:pPr>
          </w:p>
          <w:p w:rsidR="00A9548F" w:rsidRDefault="00B02859">
            <w:pPr>
              <w:cnfStyle w:val="000000100000"/>
            </w:pPr>
            <w:r>
              <w:t>¿Son adecuadas mis actividades para aplicarlas a los niños de preescolar?</w:t>
            </w:r>
          </w:p>
        </w:tc>
      </w:tr>
      <w:tr w:rsidR="00A9548F" w:rsidTr="00A9548F">
        <w:tc>
          <w:tcPr>
            <w:cnfStyle w:val="001000000000"/>
            <w:tcW w:w="1795" w:type="dxa"/>
          </w:tcPr>
          <w:p w:rsidR="00A9548F" w:rsidRDefault="00A9548F" w:rsidP="00A9548F">
            <w:pPr>
              <w:jc w:val="center"/>
            </w:pPr>
            <w:r>
              <w:t>Enseñanza y desarrollo de actividades</w:t>
            </w:r>
          </w:p>
        </w:tc>
        <w:tc>
          <w:tcPr>
            <w:tcW w:w="1795" w:type="dxa"/>
          </w:tcPr>
          <w:p w:rsidR="00A9548F" w:rsidRDefault="00E16B62">
            <w:pPr>
              <w:cnfStyle w:val="0000000000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Pude mantener la atención de la niña hacia las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actividades que le aplique, hubo una muy buena comunicación y comprensión, atendía a las indicaciones que se le daba.</w:t>
            </w:r>
          </w:p>
        </w:tc>
        <w:tc>
          <w:tcPr>
            <w:tcW w:w="1796" w:type="dxa"/>
          </w:tcPr>
          <w:p w:rsidR="00A9548F" w:rsidRDefault="00065916">
            <w:pPr>
              <w:cnfStyle w:val="000000000000"/>
            </w:pPr>
            <w:r w:rsidRPr="00BD6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Uno de los problemas que enfrente fue al </w:t>
            </w:r>
            <w:r w:rsidRPr="00BD6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momento de leer el pictograma, ya que al inicio ella estaba un poco distraída y no tenia con que señalarle en donde íbamos a comenzar ya que era por medio de una computadora.</w:t>
            </w:r>
          </w:p>
        </w:tc>
        <w:tc>
          <w:tcPr>
            <w:tcW w:w="1796" w:type="dxa"/>
          </w:tcPr>
          <w:p w:rsidR="00A9548F" w:rsidRDefault="006C66E3">
            <w:pPr>
              <w:cnfStyle w:val="000000000000"/>
            </w:pPr>
            <w:r>
              <w:lastRenderedPageBreak/>
              <w:t xml:space="preserve">Puedo mejorar un poco más en aplicar </w:t>
            </w:r>
            <w:r w:rsidR="00B02859">
              <w:t>más</w:t>
            </w:r>
            <w:r>
              <w:t xml:space="preserve"> </w:t>
            </w:r>
            <w:r>
              <w:lastRenderedPageBreak/>
              <w:t>estrategias como por ejemplo para obtener más rápido la atención de los niños.</w:t>
            </w:r>
          </w:p>
        </w:tc>
        <w:tc>
          <w:tcPr>
            <w:tcW w:w="1796" w:type="dxa"/>
          </w:tcPr>
          <w:p w:rsidR="00A9548F" w:rsidRDefault="00B02859">
            <w:pPr>
              <w:cnfStyle w:val="000000000000"/>
            </w:pPr>
            <w:r>
              <w:lastRenderedPageBreak/>
              <w:t>¿Está logrando aprender lo que se espera?</w:t>
            </w:r>
          </w:p>
          <w:p w:rsidR="00B02859" w:rsidRDefault="00B02859">
            <w:pPr>
              <w:cnfStyle w:val="000000000000"/>
            </w:pPr>
          </w:p>
          <w:p w:rsidR="00B02859" w:rsidRDefault="00B02859">
            <w:pPr>
              <w:cnfStyle w:val="000000000000"/>
            </w:pPr>
            <w:r>
              <w:t>¿Comprenderá cada una de las actividades?</w:t>
            </w:r>
          </w:p>
          <w:p w:rsidR="00B02859" w:rsidRDefault="00B02859">
            <w:pPr>
              <w:cnfStyle w:val="000000000000"/>
            </w:pPr>
          </w:p>
          <w:p w:rsidR="00B02859" w:rsidRDefault="00B02859">
            <w:pPr>
              <w:cnfStyle w:val="000000000000"/>
            </w:pPr>
          </w:p>
        </w:tc>
      </w:tr>
      <w:tr w:rsidR="00A9548F" w:rsidTr="00A9548F">
        <w:trPr>
          <w:cnfStyle w:val="000000100000"/>
        </w:trPr>
        <w:tc>
          <w:tcPr>
            <w:cnfStyle w:val="001000000000"/>
            <w:tcW w:w="1795" w:type="dxa"/>
          </w:tcPr>
          <w:p w:rsidR="00A9548F" w:rsidRDefault="00A9548F" w:rsidP="00A9548F">
            <w:pPr>
              <w:jc w:val="center"/>
            </w:pPr>
            <w:r>
              <w:lastRenderedPageBreak/>
              <w:t>Aprendizaje de los alumnos</w:t>
            </w:r>
          </w:p>
        </w:tc>
        <w:tc>
          <w:tcPr>
            <w:tcW w:w="1795" w:type="dxa"/>
          </w:tcPr>
          <w:p w:rsidR="00A9548F" w:rsidRDefault="00E16B62">
            <w:pPr>
              <w:cnfStyle w:val="000000100000"/>
            </w:pPr>
            <w:r w:rsidRPr="00BD6238">
              <w:rPr>
                <w:rFonts w:ascii="Times New Roman" w:hAnsi="Times New Roman" w:cs="Times New Roman"/>
                <w:sz w:val="24"/>
                <w:szCs w:val="24"/>
              </w:rPr>
              <w:t>Al momento de la lectura del pictograma pude percatarme de que la niña sabia diferenciar entre letras y números,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diferencia entre una ima</w:t>
            </w:r>
            <w:r w:rsidRPr="00BD6238">
              <w:rPr>
                <w:rFonts w:ascii="Times New Roman" w:hAnsi="Times New Roman" w:cs="Times New Roman"/>
                <w:sz w:val="24"/>
                <w:szCs w:val="24"/>
              </w:rPr>
              <w:t>gen y el texto, al momento de las demás actividades me pude dar cuenta que ella ya logra escribir su nombre y reconoce algunas de las reglas que existen dentro de casa.</w:t>
            </w:r>
          </w:p>
        </w:tc>
        <w:tc>
          <w:tcPr>
            <w:tcW w:w="1796" w:type="dxa"/>
          </w:tcPr>
          <w:p w:rsidR="00A9548F" w:rsidRDefault="00065916">
            <w:pPr>
              <w:cnfStyle w:val="000000100000"/>
            </w:pPr>
            <w:r w:rsidRPr="00BD6238">
              <w:rPr>
                <w:rFonts w:ascii="Times New Roman" w:hAnsi="Times New Roman" w:cs="Times New Roman"/>
                <w:sz w:val="24"/>
                <w:szCs w:val="24"/>
              </w:rPr>
              <w:t>Considero que en cuanto al aprendizaje esperado no tuve ningún problema ya que la niña tenía conocimientos previos y le llamo la atención realizar las actividades.</w:t>
            </w:r>
          </w:p>
        </w:tc>
        <w:tc>
          <w:tcPr>
            <w:tcW w:w="1796" w:type="dxa"/>
          </w:tcPr>
          <w:p w:rsidR="00A9548F" w:rsidRDefault="006C66E3">
            <w:pPr>
              <w:cnfStyle w:val="000000100000"/>
            </w:pPr>
            <w:r>
              <w:t>Podría utilizar un poco mas de instrumentos para poder evaluarlos y darme cuenta de cuáles son los aprendizajes que aprendieron y cuales le falta por aprender.</w:t>
            </w:r>
          </w:p>
        </w:tc>
        <w:tc>
          <w:tcPr>
            <w:tcW w:w="1796" w:type="dxa"/>
          </w:tcPr>
          <w:p w:rsidR="00B02859" w:rsidRDefault="00B02859" w:rsidP="006C66E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8">
              <w:rPr>
                <w:rFonts w:ascii="Times New Roman" w:hAnsi="Times New Roman" w:cs="Times New Roman"/>
                <w:sz w:val="24"/>
                <w:szCs w:val="24"/>
              </w:rPr>
              <w:t>¿Las actividades que aplique cumplen con el aprendizaje esperado correspondiente?</w:t>
            </w:r>
          </w:p>
          <w:p w:rsidR="006C66E3" w:rsidRPr="00BD6238" w:rsidRDefault="006C66E3" w:rsidP="006C66E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8">
              <w:rPr>
                <w:rFonts w:ascii="Times New Roman" w:hAnsi="Times New Roman" w:cs="Times New Roman"/>
                <w:sz w:val="24"/>
                <w:szCs w:val="24"/>
              </w:rPr>
              <w:t>¿Por qué es importante establecer un aprendizaje esperado antes de diseñar las actividades?</w:t>
            </w:r>
          </w:p>
          <w:p w:rsidR="00A9548F" w:rsidRDefault="00A9548F" w:rsidP="006C66E3">
            <w:pPr>
              <w:cnfStyle w:val="000000100000"/>
            </w:pPr>
          </w:p>
        </w:tc>
      </w:tr>
      <w:tr w:rsidR="00A9548F" w:rsidTr="00A9548F">
        <w:tc>
          <w:tcPr>
            <w:cnfStyle w:val="001000000000"/>
            <w:tcW w:w="1795" w:type="dxa"/>
          </w:tcPr>
          <w:p w:rsidR="00A9548F" w:rsidRDefault="00A9548F" w:rsidP="00A9548F">
            <w:pPr>
              <w:jc w:val="center"/>
            </w:pPr>
            <w:r>
              <w:t>Contextos</w:t>
            </w:r>
          </w:p>
        </w:tc>
        <w:tc>
          <w:tcPr>
            <w:tcW w:w="1795" w:type="dxa"/>
          </w:tcPr>
          <w:p w:rsidR="00A9548F" w:rsidRDefault="00065916">
            <w:pPr>
              <w:cnfStyle w:val="000000000000"/>
            </w:pPr>
            <w:r>
              <w:t>Algo bueno del contexto es que es mi familiar y fue mucho más fácil que siguiera las instrucciones que le daba y me pusiera atención.</w:t>
            </w:r>
          </w:p>
        </w:tc>
        <w:tc>
          <w:tcPr>
            <w:tcW w:w="1796" w:type="dxa"/>
          </w:tcPr>
          <w:p w:rsidR="00A9548F" w:rsidRDefault="00065916">
            <w:pPr>
              <w:cnfStyle w:val="000000000000"/>
            </w:pPr>
            <w:r>
              <w:t>En cuanto al contexto no tuve ningún problema.</w:t>
            </w:r>
          </w:p>
        </w:tc>
        <w:tc>
          <w:tcPr>
            <w:tcW w:w="1796" w:type="dxa"/>
          </w:tcPr>
          <w:p w:rsidR="00A9548F" w:rsidRDefault="006C66E3">
            <w:pPr>
              <w:cnfStyle w:val="000000000000"/>
            </w:pPr>
            <w:r>
              <w:t xml:space="preserve">Poder lograr que los niños se desarrollen en cualquier contexto que se encuentren, ya se familiar, escolar, </w:t>
            </w:r>
            <w:proofErr w:type="spellStart"/>
            <w:r>
              <w:t>etc</w:t>
            </w:r>
            <w:proofErr w:type="spellEnd"/>
          </w:p>
        </w:tc>
        <w:tc>
          <w:tcPr>
            <w:tcW w:w="1796" w:type="dxa"/>
          </w:tcPr>
          <w:p w:rsidR="00A9548F" w:rsidRDefault="00B02859">
            <w:pPr>
              <w:cnfStyle w:val="000000000000"/>
            </w:pPr>
            <w:r>
              <w:t>¿Es importante que conozcan cada uno de los contextos en lo que se desarrolla?</w:t>
            </w:r>
          </w:p>
        </w:tc>
      </w:tr>
      <w:tr w:rsidR="00A9548F" w:rsidTr="00A9548F">
        <w:trPr>
          <w:cnfStyle w:val="000000100000"/>
        </w:trPr>
        <w:tc>
          <w:tcPr>
            <w:cnfStyle w:val="001000000000"/>
            <w:tcW w:w="1795" w:type="dxa"/>
          </w:tcPr>
          <w:p w:rsidR="00A9548F" w:rsidRDefault="00A9548F" w:rsidP="00A9548F">
            <w:pPr>
              <w:jc w:val="center"/>
            </w:pPr>
            <w:r>
              <w:lastRenderedPageBreak/>
              <w:t>Recursos</w:t>
            </w:r>
          </w:p>
        </w:tc>
        <w:tc>
          <w:tcPr>
            <w:tcW w:w="1795" w:type="dxa"/>
          </w:tcPr>
          <w:p w:rsidR="00065916" w:rsidRDefault="00065916">
            <w:pPr>
              <w:cnfStyle w:val="000000100000"/>
            </w:pPr>
            <w:r w:rsidRPr="00BD6238">
              <w:rPr>
                <w:rFonts w:ascii="Times New Roman" w:hAnsi="Times New Roman" w:cs="Times New Roman"/>
                <w:sz w:val="24"/>
                <w:szCs w:val="24"/>
              </w:rPr>
              <w:t>Considero que el uso de recursos que presente fue buena, obtuve buenos resultados para poder lograr dar mi clase y trabajar los aprendizajes esperados</w:t>
            </w:r>
          </w:p>
        </w:tc>
        <w:tc>
          <w:tcPr>
            <w:tcW w:w="1796" w:type="dxa"/>
          </w:tcPr>
          <w:p w:rsidR="00A9548F" w:rsidRDefault="00065916">
            <w:pPr>
              <w:cnfStyle w:val="000000100000"/>
            </w:pPr>
            <w:r w:rsidRPr="00BD6238">
              <w:rPr>
                <w:rFonts w:ascii="Times New Roman" w:hAnsi="Times New Roman" w:cs="Times New Roman"/>
                <w:sz w:val="24"/>
                <w:szCs w:val="24"/>
              </w:rPr>
              <w:t>Considero que no enfrente algún problema en cuanto a los recursos y materiales que utilice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solamente que fue por medio de una computadora.</w:t>
            </w:r>
          </w:p>
        </w:tc>
        <w:tc>
          <w:tcPr>
            <w:tcW w:w="1796" w:type="dxa"/>
          </w:tcPr>
          <w:p w:rsidR="00A9548F" w:rsidRDefault="006C66E3">
            <w:pPr>
              <w:cnfStyle w:val="000000100000"/>
            </w:pPr>
            <w:r>
              <w:t>Hacer el material didáctico en físico,  un poco más atractivo para los niños.</w:t>
            </w:r>
          </w:p>
        </w:tc>
        <w:tc>
          <w:tcPr>
            <w:tcW w:w="1796" w:type="dxa"/>
          </w:tcPr>
          <w:p w:rsidR="00B02859" w:rsidRPr="00BD6238" w:rsidRDefault="00B02859" w:rsidP="00B0285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8">
              <w:rPr>
                <w:rFonts w:ascii="Times New Roman" w:hAnsi="Times New Roman" w:cs="Times New Roman"/>
                <w:sz w:val="24"/>
                <w:szCs w:val="24"/>
              </w:rPr>
              <w:t>¿Mis materiales son adecuados para impartir una clase?</w:t>
            </w:r>
          </w:p>
          <w:p w:rsidR="00A9548F" w:rsidRDefault="00A9548F">
            <w:pPr>
              <w:cnfStyle w:val="000000100000"/>
            </w:pPr>
          </w:p>
        </w:tc>
      </w:tr>
    </w:tbl>
    <w:p w:rsidR="00A9548F" w:rsidRDefault="00A9548F"/>
    <w:sectPr w:rsidR="00A9548F" w:rsidSect="00F85C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548F"/>
    <w:rsid w:val="00065916"/>
    <w:rsid w:val="006C66E3"/>
    <w:rsid w:val="008838C5"/>
    <w:rsid w:val="00A9548F"/>
    <w:rsid w:val="00B02859"/>
    <w:rsid w:val="00C512E4"/>
    <w:rsid w:val="00E16B62"/>
    <w:rsid w:val="00EC34CD"/>
    <w:rsid w:val="00F8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C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5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-nfasis4">
    <w:name w:val="Medium Grid 1 Accent 4"/>
    <w:basedOn w:val="Tablanormal"/>
    <w:uiPriority w:val="67"/>
    <w:rsid w:val="00A95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2021-03-15T01:59:00Z</dcterms:created>
  <dcterms:modified xsi:type="dcterms:W3CDTF">2021-03-15T01:59:00Z</dcterms:modified>
</cp:coreProperties>
</file>