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8BBCA" w14:textId="55D35F3B" w:rsidR="00275037" w:rsidRDefault="00A52B0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93D91" wp14:editId="2F3EDA2F">
                <wp:simplePos x="0" y="0"/>
                <wp:positionH relativeFrom="page">
                  <wp:align>right</wp:align>
                </wp:positionH>
                <wp:positionV relativeFrom="paragraph">
                  <wp:posOffset>-880745</wp:posOffset>
                </wp:positionV>
                <wp:extent cx="7753350" cy="100203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1002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FE40E" w14:textId="77777777" w:rsidR="00A52B04" w:rsidRPr="00A52B04" w:rsidRDefault="00A52B04" w:rsidP="00A52B04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14:textFill>
                                  <w14:solidFill>
                                    <w14:srgbClr w14:val="B37EB4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52180288"/>
                            <w:bookmarkEnd w:id="0"/>
                            <w:r w:rsidRPr="00A52B04"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</w:rPr>
                              <w:t>Escuela Normal de Educación Preescolar.</w:t>
                            </w:r>
                          </w:p>
                          <w:p w14:paraId="7DCCADD2" w14:textId="77777777" w:rsidR="00A52B04" w:rsidRPr="00A52B04" w:rsidRDefault="00A52B04" w:rsidP="00A52B04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</w:rPr>
                            </w:pPr>
                            <w:r w:rsidRPr="00A52B04"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</w:rPr>
                              <w:t>Ciclo escolar 2020-2021</w:t>
                            </w:r>
                          </w:p>
                          <w:p w14:paraId="30354F18" w14:textId="0A95804C" w:rsidR="00A52B04" w:rsidRDefault="00A52B04" w:rsidP="00A52B04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52B04">
                              <w:rPr>
                                <w:rFonts w:ascii="Constantia" w:hAnsi="Constantia" w:cs="Times New Roman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81A7CDF" wp14:editId="22FA0D5A">
                                  <wp:extent cx="3253606" cy="2419350"/>
                                  <wp:effectExtent l="0" t="0" r="4445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1497" cy="2462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00A590" w14:textId="77777777" w:rsidR="00A52B04" w:rsidRPr="00A52B04" w:rsidRDefault="00A52B04" w:rsidP="00A52B04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A52B04"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EXTRA MATERIAL TO STUDY AND PRACTICE (ELL UNIT 8 LESSONS 1-6 THIRD CONDITIONAL REVIEW)</w:t>
                            </w:r>
                          </w:p>
                          <w:p w14:paraId="24678A46" w14:textId="77777777" w:rsidR="00A52B04" w:rsidRPr="00A52B04" w:rsidRDefault="00A52B04" w:rsidP="00A52B04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14:paraId="082824AA" w14:textId="77777777" w:rsidR="00A52B04" w:rsidRPr="00A52B04" w:rsidRDefault="00A52B04" w:rsidP="00A52B0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52B04"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Curse:</w:t>
                            </w:r>
                            <w:r w:rsidRPr="00A52B04">
                              <w:rPr>
                                <w:rFonts w:ascii="Constantia" w:hAnsi="Constantia" w:cs="Times New Roman"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A52B04">
                              <w:rPr>
                                <w:rFonts w:ascii="Constantia" w:hAnsi="Constantia"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A52B04">
                              <w:rPr>
                                <w:rFonts w:ascii="Constantia" w:hAnsi="Constantia" w:cs="Times New Roman"/>
                                <w:sz w:val="52"/>
                                <w:szCs w:val="52"/>
                                <w:lang w:val="en-US"/>
                              </w:rPr>
                              <w:t>English B2+ Online</w:t>
                            </w:r>
                          </w:p>
                          <w:p w14:paraId="36B3FFDA" w14:textId="77777777" w:rsidR="00A52B04" w:rsidRPr="00A52B04" w:rsidRDefault="00A52B04" w:rsidP="00A52B04">
                            <w:pPr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020D6905" w14:textId="77777777" w:rsidR="00A52B04" w:rsidRPr="00A52B04" w:rsidRDefault="00A52B04" w:rsidP="00A52B04">
                            <w:pPr>
                              <w:jc w:val="center"/>
                              <w:rPr>
                                <w:rFonts w:ascii="Constantia" w:hAnsi="Constantia" w:cs="Times New Roman"/>
                                <w:sz w:val="52"/>
                                <w:szCs w:val="52"/>
                              </w:rPr>
                            </w:pPr>
                            <w:r w:rsidRPr="00A52B04"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</w:rPr>
                              <w:t>Teacher:</w:t>
                            </w:r>
                            <w:r w:rsidRPr="00A52B04">
                              <w:rPr>
                                <w:rFonts w:ascii="Constantia" w:hAnsi="Constantia" w:cs="Times New Roman"/>
                                <w:sz w:val="52"/>
                                <w:szCs w:val="52"/>
                              </w:rPr>
                              <w:t xml:space="preserve"> Mayela Alejandra del Carmen Gaona García</w:t>
                            </w:r>
                          </w:p>
                          <w:p w14:paraId="57829B83" w14:textId="77777777" w:rsidR="00A52B04" w:rsidRPr="00A52B04" w:rsidRDefault="00A52B04" w:rsidP="00A52B04">
                            <w:pPr>
                              <w:jc w:val="center"/>
                              <w:rPr>
                                <w:rFonts w:ascii="Constantia" w:hAnsi="Constantia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4894E15C" w14:textId="77777777" w:rsidR="00A52B04" w:rsidRPr="00A52B04" w:rsidRDefault="00A52B04" w:rsidP="00A52B04">
                            <w:pPr>
                              <w:jc w:val="center"/>
                              <w:rPr>
                                <w:rFonts w:ascii="Constantia" w:hAnsi="Constantia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A52B04"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Student:</w:t>
                            </w:r>
                            <w:r w:rsidRPr="00A52B04">
                              <w:rPr>
                                <w:rFonts w:ascii="Constantia" w:hAnsi="Constantia" w:cs="Times New Roman"/>
                                <w:sz w:val="52"/>
                                <w:szCs w:val="52"/>
                                <w:lang w:val="en-US"/>
                              </w:rPr>
                              <w:t xml:space="preserve"> Samara Kereny Robledo Cortés.</w:t>
                            </w:r>
                          </w:p>
                          <w:p w14:paraId="12965F11" w14:textId="77777777" w:rsidR="00A52B04" w:rsidRPr="004934D9" w:rsidRDefault="00A52B04" w:rsidP="00A52B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2DC9BE15" w14:textId="14F29C02" w:rsidR="00A52B04" w:rsidRPr="00A52B04" w:rsidRDefault="00A52B04" w:rsidP="00A52B04">
                            <w:pPr>
                              <w:jc w:val="center"/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A52B04"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2021/03/</w:t>
                            </w:r>
                            <w:r>
                              <w:rPr>
                                <w:rFonts w:ascii="Constantia" w:hAnsi="Constantia" w:cs="Times New Roman"/>
                                <w:b/>
                                <w:bCs/>
                                <w:color w:val="B37EB4"/>
                                <w:sz w:val="52"/>
                                <w:szCs w:val="52"/>
                                <w:lang w:val="en-US"/>
                              </w:rPr>
                              <w:t>24</w:t>
                            </w:r>
                          </w:p>
                          <w:p w14:paraId="2F8DFA3B" w14:textId="77777777" w:rsidR="00A52B04" w:rsidRPr="004F5B78" w:rsidRDefault="00A52B04" w:rsidP="00A52B04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8"/>
                                <w:szCs w:val="48"/>
                              </w:rPr>
                            </w:pPr>
                          </w:p>
                          <w:p w14:paraId="74C571A9" w14:textId="77777777" w:rsidR="00A52B04" w:rsidRPr="00475BC4" w:rsidRDefault="00A52B04" w:rsidP="00A52B04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55A6647E" w14:textId="77777777" w:rsidR="00A52B04" w:rsidRPr="00475BC4" w:rsidRDefault="00A52B04" w:rsidP="00A52B04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6B6A189A" w14:textId="77777777" w:rsidR="00A52B04" w:rsidRPr="00475BC4" w:rsidRDefault="00A52B04" w:rsidP="00A52B04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603EBC30" w14:textId="77777777" w:rsidR="00A52B04" w:rsidRPr="00475BC4" w:rsidRDefault="00A52B04" w:rsidP="00A52B04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61C65B2C" w14:textId="77777777" w:rsidR="00A52B04" w:rsidRPr="00475BC4" w:rsidRDefault="00A52B04" w:rsidP="00A52B04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CCCC"/>
                                <w:sz w:val="40"/>
                                <w:szCs w:val="40"/>
                              </w:rPr>
                            </w:pPr>
                          </w:p>
                          <w:p w14:paraId="704500EF" w14:textId="77777777" w:rsidR="00A52B04" w:rsidRPr="00113E98" w:rsidRDefault="00A52B04" w:rsidP="00A52B04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2241B288" w14:textId="77777777" w:rsidR="00A52B04" w:rsidRDefault="00A52B04" w:rsidP="00A52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93D9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559.3pt;margin-top:-69.35pt;width:610.5pt;height:789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" filled="f" stroked="f">
                <v:textbox>
                  <w:txbxContent>
                    <w:p w14:paraId="33AFE40E" w14:textId="77777777" w:rsidR="00A52B04" w:rsidRPr="00A52B04" w:rsidRDefault="00A52B04" w:rsidP="00A52B04">
                      <w:pPr>
                        <w:jc w:val="center"/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  <w14:textFill>
                            <w14:solidFill>
                              <w14:srgbClr w14:val="B37EB4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</w:pPr>
                      <w:bookmarkStart w:id="1" w:name="_Hlk52180288"/>
                      <w:bookmarkEnd w:id="1"/>
                      <w:r w:rsidRPr="00A52B04"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</w:rPr>
                        <w:t>Escuela Normal de Educación Preescolar.</w:t>
                      </w:r>
                    </w:p>
                    <w:p w14:paraId="7DCCADD2" w14:textId="77777777" w:rsidR="00A52B04" w:rsidRPr="00A52B04" w:rsidRDefault="00A52B04" w:rsidP="00A52B04">
                      <w:pPr>
                        <w:jc w:val="center"/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</w:rPr>
                      </w:pPr>
                      <w:r w:rsidRPr="00A52B04"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</w:rPr>
                        <w:t>Ciclo escolar 2020-2021</w:t>
                      </w:r>
                    </w:p>
                    <w:p w14:paraId="30354F18" w14:textId="0A95804C" w:rsidR="00A52B04" w:rsidRDefault="00A52B04" w:rsidP="00A52B04">
                      <w:pPr>
                        <w:jc w:val="center"/>
                        <w:rPr>
                          <w:rFonts w:ascii="Constantia" w:hAnsi="Constantia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A52B04">
                        <w:rPr>
                          <w:rFonts w:ascii="Constantia" w:hAnsi="Constantia" w:cs="Times New Roman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81A7CDF" wp14:editId="22FA0D5A">
                            <wp:extent cx="3253606" cy="2419350"/>
                            <wp:effectExtent l="0" t="0" r="4445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1497" cy="2462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00A590" w14:textId="77777777" w:rsidR="00A52B04" w:rsidRPr="00A52B04" w:rsidRDefault="00A52B04" w:rsidP="00A52B04">
                      <w:pPr>
                        <w:jc w:val="center"/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A52B04"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EXTRA MATERIAL TO STUDY AND PRACTICE (ELL UNIT 8 LESSONS 1-6 THIRD CONDITIONAL REVIEW)</w:t>
                      </w:r>
                    </w:p>
                    <w:p w14:paraId="24678A46" w14:textId="77777777" w:rsidR="00A52B04" w:rsidRPr="00A52B04" w:rsidRDefault="00A52B04" w:rsidP="00A52B04">
                      <w:pPr>
                        <w:jc w:val="center"/>
                        <w:rPr>
                          <w:rFonts w:ascii="Constantia" w:hAnsi="Constantia" w:cs="Times New Roman"/>
                          <w:b/>
                          <w:bCs/>
                          <w:sz w:val="48"/>
                          <w:szCs w:val="48"/>
                          <w:lang w:val="en-US"/>
                        </w:rPr>
                      </w:pPr>
                    </w:p>
                    <w:p w14:paraId="082824AA" w14:textId="77777777" w:rsidR="00A52B04" w:rsidRPr="00A52B04" w:rsidRDefault="00A52B04" w:rsidP="00A52B04">
                      <w:pPr>
                        <w:spacing w:after="0"/>
                        <w:jc w:val="center"/>
                        <w:rPr>
                          <w:rFonts w:ascii="Constantia" w:hAnsi="Constantia"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A52B04"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Curse:</w:t>
                      </w:r>
                      <w:r w:rsidRPr="00A52B04">
                        <w:rPr>
                          <w:rFonts w:ascii="Constantia" w:hAnsi="Constantia" w:cs="Times New Roman"/>
                          <w:color w:val="B37EB4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A52B04">
                        <w:rPr>
                          <w:rFonts w:ascii="Constantia" w:hAnsi="Constantia"/>
                          <w:bCs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A52B04">
                        <w:rPr>
                          <w:rFonts w:ascii="Constantia" w:hAnsi="Constantia" w:cs="Times New Roman"/>
                          <w:sz w:val="52"/>
                          <w:szCs w:val="52"/>
                          <w:lang w:val="en-US"/>
                        </w:rPr>
                        <w:t>English B2+ Online</w:t>
                      </w:r>
                    </w:p>
                    <w:p w14:paraId="36B3FFDA" w14:textId="77777777" w:rsidR="00A52B04" w:rsidRPr="00A52B04" w:rsidRDefault="00A52B04" w:rsidP="00A52B04">
                      <w:pPr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</w:p>
                    <w:p w14:paraId="020D6905" w14:textId="77777777" w:rsidR="00A52B04" w:rsidRPr="00A52B04" w:rsidRDefault="00A52B04" w:rsidP="00A52B04">
                      <w:pPr>
                        <w:jc w:val="center"/>
                        <w:rPr>
                          <w:rFonts w:ascii="Constantia" w:hAnsi="Constantia" w:cs="Times New Roman"/>
                          <w:sz w:val="52"/>
                          <w:szCs w:val="52"/>
                        </w:rPr>
                      </w:pPr>
                      <w:r w:rsidRPr="00A52B04"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</w:rPr>
                        <w:t>Teacher:</w:t>
                      </w:r>
                      <w:r w:rsidRPr="00A52B04">
                        <w:rPr>
                          <w:rFonts w:ascii="Constantia" w:hAnsi="Constantia" w:cs="Times New Roman"/>
                          <w:sz w:val="52"/>
                          <w:szCs w:val="52"/>
                        </w:rPr>
                        <w:t xml:space="preserve"> Mayela Alejandra del Carmen Gaona García</w:t>
                      </w:r>
                    </w:p>
                    <w:p w14:paraId="57829B83" w14:textId="77777777" w:rsidR="00A52B04" w:rsidRPr="00A52B04" w:rsidRDefault="00A52B04" w:rsidP="00A52B04">
                      <w:pPr>
                        <w:jc w:val="center"/>
                        <w:rPr>
                          <w:rFonts w:ascii="Constantia" w:hAnsi="Constantia" w:cs="Times New Roman"/>
                          <w:sz w:val="52"/>
                          <w:szCs w:val="52"/>
                        </w:rPr>
                      </w:pPr>
                    </w:p>
                    <w:p w14:paraId="4894E15C" w14:textId="77777777" w:rsidR="00A52B04" w:rsidRPr="00A52B04" w:rsidRDefault="00A52B04" w:rsidP="00A52B04">
                      <w:pPr>
                        <w:jc w:val="center"/>
                        <w:rPr>
                          <w:rFonts w:ascii="Constantia" w:hAnsi="Constantia" w:cs="Times New Roman"/>
                          <w:sz w:val="52"/>
                          <w:szCs w:val="52"/>
                          <w:lang w:val="en-US"/>
                        </w:rPr>
                      </w:pPr>
                      <w:r w:rsidRPr="00A52B04"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Student:</w:t>
                      </w:r>
                      <w:r w:rsidRPr="00A52B04">
                        <w:rPr>
                          <w:rFonts w:ascii="Constantia" w:hAnsi="Constantia" w:cs="Times New Roman"/>
                          <w:sz w:val="52"/>
                          <w:szCs w:val="52"/>
                          <w:lang w:val="en-US"/>
                        </w:rPr>
                        <w:t xml:space="preserve"> Samara Kereny Robledo Cortés.</w:t>
                      </w:r>
                    </w:p>
                    <w:p w14:paraId="12965F11" w14:textId="77777777" w:rsidR="00A52B04" w:rsidRPr="004934D9" w:rsidRDefault="00A52B04" w:rsidP="00A52B04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2DC9BE15" w14:textId="14F29C02" w:rsidR="00A52B04" w:rsidRPr="00A52B04" w:rsidRDefault="00A52B04" w:rsidP="00A52B04">
                      <w:pPr>
                        <w:jc w:val="center"/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</w:pPr>
                      <w:r w:rsidRPr="00A52B04"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2021/03/</w:t>
                      </w:r>
                      <w:r>
                        <w:rPr>
                          <w:rFonts w:ascii="Constantia" w:hAnsi="Constantia" w:cs="Times New Roman"/>
                          <w:b/>
                          <w:bCs/>
                          <w:color w:val="B37EB4"/>
                          <w:sz w:val="52"/>
                          <w:szCs w:val="52"/>
                          <w:lang w:val="en-US"/>
                        </w:rPr>
                        <w:t>24</w:t>
                      </w:r>
                    </w:p>
                    <w:p w14:paraId="2F8DFA3B" w14:textId="77777777" w:rsidR="00A52B04" w:rsidRPr="004F5B78" w:rsidRDefault="00A52B04" w:rsidP="00A52B04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8"/>
                          <w:szCs w:val="48"/>
                        </w:rPr>
                      </w:pPr>
                    </w:p>
                    <w:p w14:paraId="74C571A9" w14:textId="77777777" w:rsidR="00A52B04" w:rsidRPr="00475BC4" w:rsidRDefault="00A52B04" w:rsidP="00A52B04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55A6647E" w14:textId="77777777" w:rsidR="00A52B04" w:rsidRPr="00475BC4" w:rsidRDefault="00A52B04" w:rsidP="00A52B04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6B6A189A" w14:textId="77777777" w:rsidR="00A52B04" w:rsidRPr="00475BC4" w:rsidRDefault="00A52B04" w:rsidP="00A52B04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603EBC30" w14:textId="77777777" w:rsidR="00A52B04" w:rsidRPr="00475BC4" w:rsidRDefault="00A52B04" w:rsidP="00A52B04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61C65B2C" w14:textId="77777777" w:rsidR="00A52B04" w:rsidRPr="00475BC4" w:rsidRDefault="00A52B04" w:rsidP="00A52B04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CCCC"/>
                          <w:sz w:val="40"/>
                          <w:szCs w:val="40"/>
                        </w:rPr>
                      </w:pPr>
                    </w:p>
                    <w:p w14:paraId="704500EF" w14:textId="77777777" w:rsidR="00A52B04" w:rsidRPr="00113E98" w:rsidRDefault="00A52B04" w:rsidP="00A52B04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2241B288" w14:textId="77777777" w:rsidR="00A52B04" w:rsidRDefault="00A52B04" w:rsidP="00A52B04"/>
                  </w:txbxContent>
                </v:textbox>
                <w10:wrap anchorx="page"/>
              </v:shape>
            </w:pict>
          </mc:Fallback>
        </mc:AlternateContent>
      </w:r>
    </w:p>
    <w:p w14:paraId="095A0364" w14:textId="5D40BCD6" w:rsidR="00482E04" w:rsidRDefault="00482E04"/>
    <w:p w14:paraId="17994FB6" w14:textId="6F93B728" w:rsidR="00482E04" w:rsidRDefault="00482E04"/>
    <w:p w14:paraId="10E662A9" w14:textId="71639AE0" w:rsidR="00482E04" w:rsidRDefault="00482E04"/>
    <w:p w14:paraId="15396708" w14:textId="563267DC" w:rsidR="00482E04" w:rsidRDefault="00482E04"/>
    <w:p w14:paraId="66C74779" w14:textId="060DE406" w:rsidR="00482E04" w:rsidRDefault="00482E04"/>
    <w:p w14:paraId="5DF15F58" w14:textId="0FE39068" w:rsidR="00482E04" w:rsidRDefault="00482E04"/>
    <w:p w14:paraId="2827ACAA" w14:textId="1517C928" w:rsidR="00482E04" w:rsidRDefault="00482E04"/>
    <w:p w14:paraId="4C8CBD60" w14:textId="4E49EE68" w:rsidR="00482E04" w:rsidRDefault="00482E04"/>
    <w:p w14:paraId="054BE028" w14:textId="4AE2FFE0" w:rsidR="00482E04" w:rsidRDefault="00482E04"/>
    <w:p w14:paraId="017F07B3" w14:textId="015710E8" w:rsidR="00482E04" w:rsidRDefault="00482E04"/>
    <w:p w14:paraId="04305493" w14:textId="4D294488" w:rsidR="00482E04" w:rsidRDefault="00482E04"/>
    <w:p w14:paraId="4336FEA7" w14:textId="2FD426F5" w:rsidR="00482E04" w:rsidRDefault="00482E04"/>
    <w:p w14:paraId="78E75A1F" w14:textId="5E793E49" w:rsidR="00482E04" w:rsidRDefault="00482E04"/>
    <w:p w14:paraId="6C576D6E" w14:textId="710DF8EA" w:rsidR="00482E04" w:rsidRDefault="00482E04"/>
    <w:p w14:paraId="40130ED6" w14:textId="362CFBE3" w:rsidR="00482E04" w:rsidRDefault="00482E04"/>
    <w:p w14:paraId="76C80CA0" w14:textId="73995C2B" w:rsidR="00482E04" w:rsidRDefault="00482E04"/>
    <w:p w14:paraId="5D71DC2C" w14:textId="74187C3E" w:rsidR="00482E04" w:rsidRDefault="00482E04"/>
    <w:p w14:paraId="6A6344D1" w14:textId="7D53EE26" w:rsidR="00482E04" w:rsidRDefault="00482E04"/>
    <w:p w14:paraId="17E41B0C" w14:textId="24EE5CEC" w:rsidR="00482E04" w:rsidRDefault="00482E04"/>
    <w:p w14:paraId="676FA119" w14:textId="40843458" w:rsidR="00482E04" w:rsidRDefault="00482E04"/>
    <w:p w14:paraId="2AD8DBE7" w14:textId="5C78EEC7" w:rsidR="00482E04" w:rsidRDefault="00482E04"/>
    <w:p w14:paraId="266D3B89" w14:textId="4791B82F" w:rsidR="00482E04" w:rsidRDefault="00482E04"/>
    <w:p w14:paraId="3C53AC81" w14:textId="710DAB00" w:rsidR="00482E04" w:rsidRDefault="00482E04"/>
    <w:p w14:paraId="34660C8C" w14:textId="49FC1FEA" w:rsidR="00482E04" w:rsidRDefault="00482E04"/>
    <w:p w14:paraId="686131AB" w14:textId="73BB48E8" w:rsidR="00482E04" w:rsidRDefault="00482E04"/>
    <w:p w14:paraId="72E8D9AC" w14:textId="69F3A32D" w:rsidR="00482E04" w:rsidRDefault="00482E04"/>
    <w:p w14:paraId="42C7F3C0" w14:textId="0BDEF700" w:rsidR="00482E04" w:rsidRDefault="00482E04"/>
    <w:p w14:paraId="03B68435" w14:textId="0BFAAA7E" w:rsidR="00482E04" w:rsidRDefault="00482E04"/>
    <w:p w14:paraId="2A6B50F5" w14:textId="720DF85A" w:rsidR="00482E04" w:rsidRDefault="00482E0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8742FCC" wp14:editId="2E085B88">
            <wp:simplePos x="0" y="0"/>
            <wp:positionH relativeFrom="page">
              <wp:align>right</wp:align>
            </wp:positionH>
            <wp:positionV relativeFrom="paragraph">
              <wp:posOffset>-899442</wp:posOffset>
            </wp:positionV>
            <wp:extent cx="3876675" cy="4817110"/>
            <wp:effectExtent l="0" t="0" r="9525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879" cy="481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35A2C8" wp14:editId="4309373B">
            <wp:simplePos x="0" y="0"/>
            <wp:positionH relativeFrom="page">
              <wp:align>left</wp:align>
            </wp:positionH>
            <wp:positionV relativeFrom="paragraph">
              <wp:posOffset>-899231</wp:posOffset>
            </wp:positionV>
            <wp:extent cx="3928533" cy="4817532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911" cy="484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B8F50" w14:textId="2649F45E" w:rsidR="00482E04" w:rsidRDefault="00482E04"/>
    <w:p w14:paraId="4D4D7ED3" w14:textId="210E0694" w:rsidR="00482E04" w:rsidRDefault="00482E04">
      <w:r>
        <w:rPr>
          <w:noProof/>
        </w:rPr>
        <w:drawing>
          <wp:anchor distT="0" distB="0" distL="114300" distR="114300" simplePos="0" relativeHeight="251660288" behindDoc="0" locked="0" layoutInCell="1" allowOverlap="1" wp14:anchorId="321F21AD" wp14:editId="6337513D">
            <wp:simplePos x="0" y="0"/>
            <wp:positionH relativeFrom="column">
              <wp:posOffset>810895</wp:posOffset>
            </wp:positionH>
            <wp:positionV relativeFrom="paragraph">
              <wp:posOffset>3477895</wp:posOffset>
            </wp:positionV>
            <wp:extent cx="4476750" cy="48291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04"/>
    <w:rsid w:val="00275037"/>
    <w:rsid w:val="00482E04"/>
    <w:rsid w:val="00A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9BEF"/>
  <w15:chartTrackingRefBased/>
  <w15:docId w15:val="{3869CBB5-3FF8-42DC-87DF-4A72E8D0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1</cp:revision>
  <dcterms:created xsi:type="dcterms:W3CDTF">2021-03-23T23:26:00Z</dcterms:created>
  <dcterms:modified xsi:type="dcterms:W3CDTF">2021-03-23T23:45:00Z</dcterms:modified>
</cp:coreProperties>
</file>