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088B" w14:textId="77777777" w:rsidR="00261B0A" w:rsidRDefault="00261B0A" w:rsidP="00261B0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14:paraId="5F9DBE92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41A4CD77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6A6B33AE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45070" wp14:editId="20756CAD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A982B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</w:p>
    <w:p w14:paraId="049C6A10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</w:p>
    <w:p w14:paraId="5D91A996" w14:textId="5280319A" w:rsidR="00261B0A" w:rsidRDefault="00261B0A" w:rsidP="00261B0A">
      <w:pPr>
        <w:rPr>
          <w:rFonts w:ascii="Arial" w:hAnsi="Arial" w:cs="Arial"/>
          <w:sz w:val="28"/>
        </w:rPr>
      </w:pPr>
    </w:p>
    <w:p w14:paraId="3823C851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Teatro </w:t>
      </w:r>
    </w:p>
    <w:p w14:paraId="4FC8A9AF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Miguel Andrés Rivera Castro</w:t>
      </w:r>
    </w:p>
    <w:p w14:paraId="60228BBE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Mariana Marcela Quezada Villagómez </w:t>
      </w:r>
    </w:p>
    <w:p w14:paraId="2857EAD1" w14:textId="77777777" w:rsidR="00261B0A" w:rsidRDefault="00261B0A" w:rsidP="00261B0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12</w:t>
      </w:r>
    </w:p>
    <w:p w14:paraId="4FD811E4" w14:textId="77777777" w:rsidR="00261B0A" w:rsidRDefault="00261B0A" w:rsidP="00261B0A">
      <w:pPr>
        <w:rPr>
          <w:rFonts w:ascii="Arial" w:hAnsi="Arial" w:cs="Arial"/>
          <w:b/>
          <w:sz w:val="28"/>
        </w:rPr>
      </w:pPr>
    </w:p>
    <w:p w14:paraId="2F3339FC" w14:textId="1903C4DE" w:rsidR="00261B0A" w:rsidRDefault="00261B0A" w:rsidP="00261B0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EVIDENCIA DE UNIDAD </w:t>
      </w:r>
      <w:r>
        <w:rPr>
          <w:rFonts w:ascii="Arial" w:hAnsi="Arial" w:cs="Arial"/>
          <w:b/>
          <w:sz w:val="28"/>
        </w:rPr>
        <w:t xml:space="preserve">DE APRENDIZAJE I: </w:t>
      </w:r>
      <w:r w:rsidRPr="00F430D9">
        <w:rPr>
          <w:rFonts w:ascii="Arial" w:hAnsi="Arial" w:cs="Arial"/>
          <w:b/>
          <w:bCs/>
          <w:sz w:val="28"/>
        </w:rPr>
        <w:t>El teatro en la educación preescolar.</w:t>
      </w:r>
    </w:p>
    <w:p w14:paraId="089ADE8D" w14:textId="6CE58B06" w:rsidR="00261B0A" w:rsidRPr="0031226C" w:rsidRDefault="00261B0A" w:rsidP="0031226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61B0A">
        <w:rPr>
          <w:rFonts w:ascii="Arial" w:hAnsi="Arial" w:cs="Arial"/>
        </w:rPr>
        <w:t>Detecta los procesos de aprendizaje de sus alumnos para favorecer su</w:t>
      </w:r>
      <w:r w:rsidR="0031226C">
        <w:rPr>
          <w:rFonts w:ascii="Arial" w:hAnsi="Arial" w:cs="Arial"/>
        </w:rPr>
        <w:t xml:space="preserve"> </w:t>
      </w:r>
      <w:r w:rsidRPr="0031226C">
        <w:rPr>
          <w:rFonts w:ascii="Arial" w:hAnsi="Arial" w:cs="Arial"/>
        </w:rPr>
        <w:t>desarrollo cognitivo y socioemocional.</w:t>
      </w:r>
    </w:p>
    <w:p w14:paraId="38587B39" w14:textId="72AEA46E" w:rsidR="00261B0A" w:rsidRPr="00261B0A" w:rsidRDefault="00261B0A" w:rsidP="00261B0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61B0A">
        <w:rPr>
          <w:rFonts w:ascii="Arial" w:hAnsi="Arial" w:cs="Arial"/>
        </w:rPr>
        <w:t>Integra recursos de la investigación educativa para enriquecer su práctica</w:t>
      </w:r>
    </w:p>
    <w:p w14:paraId="54D9B4EF" w14:textId="28371F9D" w:rsidR="00261B0A" w:rsidRPr="00261B0A" w:rsidRDefault="00261B0A" w:rsidP="0031226C">
      <w:pPr>
        <w:jc w:val="center"/>
        <w:rPr>
          <w:rFonts w:ascii="Arial" w:hAnsi="Arial" w:cs="Arial"/>
        </w:rPr>
      </w:pPr>
      <w:r w:rsidRPr="00261B0A">
        <w:rPr>
          <w:rFonts w:ascii="Arial" w:hAnsi="Arial" w:cs="Arial"/>
        </w:rPr>
        <w:t>profesional, expresando su interés por el conocimiento, la ciencia y la mejora de</w:t>
      </w:r>
      <w:r w:rsidR="0031226C">
        <w:rPr>
          <w:rFonts w:ascii="Arial" w:hAnsi="Arial" w:cs="Arial"/>
        </w:rPr>
        <w:t xml:space="preserve"> </w:t>
      </w:r>
      <w:r w:rsidRPr="00261B0A">
        <w:rPr>
          <w:rFonts w:ascii="Arial" w:hAnsi="Arial" w:cs="Arial"/>
        </w:rPr>
        <w:t>la educación.</w:t>
      </w:r>
    </w:p>
    <w:p w14:paraId="1C01132C" w14:textId="4DE7B6BD" w:rsidR="00261B0A" w:rsidRPr="0031226C" w:rsidRDefault="00261B0A" w:rsidP="0031226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61B0A">
        <w:rPr>
          <w:rFonts w:ascii="Arial" w:hAnsi="Arial" w:cs="Arial"/>
        </w:rPr>
        <w:t>Comprende la importancia del teatro en el desarrollo integral de los niños y</w:t>
      </w:r>
      <w:r w:rsidR="0031226C">
        <w:rPr>
          <w:rFonts w:ascii="Arial" w:hAnsi="Arial" w:cs="Arial"/>
        </w:rPr>
        <w:t xml:space="preserve"> </w:t>
      </w:r>
      <w:r w:rsidRPr="0031226C">
        <w:rPr>
          <w:rFonts w:ascii="Arial" w:hAnsi="Arial" w:cs="Arial"/>
        </w:rPr>
        <w:t>niñas en educación preescolar.</w:t>
      </w:r>
    </w:p>
    <w:p w14:paraId="2A3533CE" w14:textId="09AE176A" w:rsidR="00261B0A" w:rsidRPr="0031226C" w:rsidRDefault="0031226C" w:rsidP="003122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EC80980" wp14:editId="02F57B41">
            <wp:extent cx="2590800" cy="1759739"/>
            <wp:effectExtent l="0" t="0" r="0" b="0"/>
            <wp:docPr id="4" name="Imagen 4" descr="La música vuelve a estar muy presente en la temporada teatral 2018 -  Actualidad Valdem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música vuelve a estar muy presente en la temporada teatral 2018 -  Actualidad Valdemo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11" cy="17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EBD8" w14:textId="04CC7D7A" w:rsidR="00261B0A" w:rsidRPr="00261B0A" w:rsidRDefault="00261B0A" w:rsidP="00261B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B0A">
        <w:rPr>
          <w:rFonts w:ascii="Arial" w:hAnsi="Arial" w:cs="Arial"/>
          <w:b/>
          <w:bCs/>
          <w:sz w:val="24"/>
          <w:szCs w:val="24"/>
        </w:rPr>
        <w:t>Fecha: 22 de abril del 2021.                                                     Saltillo, Coahuila.</w:t>
      </w:r>
    </w:p>
    <w:p w14:paraId="161FF5F0" w14:textId="761D2F5D" w:rsidR="00A3311E" w:rsidRDefault="00A3311E" w:rsidP="00261B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65B3D8" wp14:editId="02A0B4B2">
                <wp:simplePos x="0" y="0"/>
                <wp:positionH relativeFrom="column">
                  <wp:posOffset>977265</wp:posOffset>
                </wp:positionH>
                <wp:positionV relativeFrom="paragraph">
                  <wp:posOffset>1717675</wp:posOffset>
                </wp:positionV>
                <wp:extent cx="35623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77E7" w14:textId="45B59EC9" w:rsidR="00261B0A" w:rsidRPr="00261B0A" w:rsidRDefault="00261B0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61B0A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Enlace del video: </w:t>
                            </w:r>
                            <w:hyperlink r:id="rId9" w:history="1">
                              <w:r w:rsidRPr="00261B0A">
                                <w:rPr>
                                  <w:rStyle w:val="Hipervnculo"/>
                                  <w:rFonts w:ascii="Arial" w:hAnsi="Arial" w:cs="Arial"/>
                                  <w:noProof/>
                                  <w:sz w:val="36"/>
                                  <w:szCs w:val="36"/>
                                </w:rPr>
                                <w:t>https://youtu.be/HWgprLMwnuw</w:t>
                              </w:r>
                            </w:hyperlink>
                            <w:r w:rsidRPr="00261B0A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5B3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95pt;margin-top:135.25pt;width:28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d+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" filled="f" stroked="f">
                <v:textbox style="mso-fit-shape-to-text:t">
                  <w:txbxContent>
                    <w:p w14:paraId="340177E7" w14:textId="45B59EC9" w:rsidR="00261B0A" w:rsidRPr="00261B0A" w:rsidRDefault="00261B0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61B0A">
                        <w:rPr>
                          <w:rFonts w:ascii="Arial" w:hAnsi="Arial" w:cs="Arial"/>
                          <w:noProof/>
                          <w:color w:val="FFFFFF" w:themeColor="background1"/>
                          <w:sz w:val="36"/>
                          <w:szCs w:val="36"/>
                        </w:rPr>
                        <w:t xml:space="preserve">Enlace del video: </w:t>
                      </w:r>
                      <w:hyperlink r:id="rId10" w:history="1">
                        <w:r w:rsidRPr="00261B0A">
                          <w:rPr>
                            <w:rStyle w:val="Hipervnculo"/>
                            <w:rFonts w:ascii="Arial" w:hAnsi="Arial" w:cs="Arial"/>
                            <w:noProof/>
                            <w:sz w:val="36"/>
                            <w:szCs w:val="36"/>
                          </w:rPr>
                          <w:t>https://youtu.be/HWgprLMwnuw</w:t>
                        </w:r>
                      </w:hyperlink>
                      <w:r w:rsidRPr="00261B0A">
                        <w:rPr>
                          <w:rFonts w:ascii="Arial" w:hAnsi="Arial" w:cs="Arial"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A4D3790" wp14:editId="4D40C65A">
            <wp:simplePos x="0" y="0"/>
            <wp:positionH relativeFrom="column">
              <wp:posOffset>-432435</wp:posOffset>
            </wp:positionH>
            <wp:positionV relativeFrom="paragraph">
              <wp:posOffset>380365</wp:posOffset>
            </wp:positionV>
            <wp:extent cx="6283325" cy="3298825"/>
            <wp:effectExtent l="19050" t="0" r="22225" b="949325"/>
            <wp:wrapThrough wrapText="bothSides">
              <wp:wrapPolygon edited="0">
                <wp:start x="524" y="0"/>
                <wp:lineTo x="-65" y="499"/>
                <wp:lineTo x="-65" y="20457"/>
                <wp:lineTo x="196" y="21953"/>
                <wp:lineTo x="-65" y="22452"/>
                <wp:lineTo x="-65" y="27691"/>
                <wp:lineTo x="21611" y="27691"/>
                <wp:lineTo x="21611" y="23575"/>
                <wp:lineTo x="21545" y="22827"/>
                <wp:lineTo x="21349" y="21953"/>
                <wp:lineTo x="21611" y="20082"/>
                <wp:lineTo x="21611" y="1372"/>
                <wp:lineTo x="21414" y="748"/>
                <wp:lineTo x="21022" y="0"/>
                <wp:lineTo x="524" y="0"/>
              </wp:wrapPolygon>
            </wp:wrapThrough>
            <wp:docPr id="1" name="Imagen 1" descr="MARCOS GRATIS PARA FOTOS, MARCOS GRATIS, FRAME FREE, PHOTOSHOP, MARCOS PNG,  PRINCESAS, Blog sobre redes sociales y di… | Theatre, Performance art,  Acting techn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GRATIS PARA FOTOS, MARCOS GRATIS, FRAME FREE, PHOTOSHOP, MARCOS PNG,  PRINCESAS, Blog sobre redes sociales y di… | Theatre, Performance art,  Acting techniq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298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E2B9" w14:textId="5FC4628C" w:rsidR="00A3311E" w:rsidRDefault="00A3311E" w:rsidP="00261B0A"/>
    <w:p w14:paraId="05C1942C" w14:textId="00E6E0E0" w:rsidR="00A3311E" w:rsidRDefault="00A3311E" w:rsidP="00261B0A"/>
    <w:p w14:paraId="727E827F" w14:textId="1F9F5CC6" w:rsidR="00261B0A" w:rsidRDefault="00A3311E" w:rsidP="00261B0A">
      <w:r>
        <w:rPr>
          <w:noProof/>
        </w:rPr>
        <w:lastRenderedPageBreak/>
        <w:drawing>
          <wp:inline distT="0" distB="0" distL="0" distR="0" wp14:anchorId="3FB6EC13" wp14:editId="18256808">
            <wp:extent cx="5581650" cy="7769056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339" t="22942" r="37542" b="14872"/>
                    <a:stretch/>
                  </pic:blipFill>
                  <pic:spPr bwMode="auto">
                    <a:xfrm>
                      <a:off x="0" y="0"/>
                      <a:ext cx="5609228" cy="780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B0A" w:rsidSect="0031226C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822D" w14:textId="77777777" w:rsidR="00A16E54" w:rsidRDefault="00A16E54" w:rsidP="00261B0A">
      <w:pPr>
        <w:spacing w:after="0" w:line="240" w:lineRule="auto"/>
      </w:pPr>
      <w:r>
        <w:separator/>
      </w:r>
    </w:p>
  </w:endnote>
  <w:endnote w:type="continuationSeparator" w:id="0">
    <w:p w14:paraId="2C5ADC3A" w14:textId="77777777" w:rsidR="00A16E54" w:rsidRDefault="00A16E54" w:rsidP="0026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71BBB" w14:textId="77777777" w:rsidR="00A16E54" w:rsidRDefault="00A16E54" w:rsidP="00261B0A">
      <w:pPr>
        <w:spacing w:after="0" w:line="240" w:lineRule="auto"/>
      </w:pPr>
      <w:r>
        <w:separator/>
      </w:r>
    </w:p>
  </w:footnote>
  <w:footnote w:type="continuationSeparator" w:id="0">
    <w:p w14:paraId="09DB7492" w14:textId="77777777" w:rsidR="00A16E54" w:rsidRDefault="00A16E54" w:rsidP="0026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A"/>
    <w:rsid w:val="00261B0A"/>
    <w:rsid w:val="0031226C"/>
    <w:rsid w:val="00937A75"/>
    <w:rsid w:val="00A16E54"/>
    <w:rsid w:val="00A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693F"/>
  <w15:chartTrackingRefBased/>
  <w15:docId w15:val="{5B0F6E05-BFF0-4F50-87EB-77B021E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B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1B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B0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61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B0A"/>
  </w:style>
  <w:style w:type="paragraph" w:styleId="Piedepgina">
    <w:name w:val="footer"/>
    <w:basedOn w:val="Normal"/>
    <w:link w:val="PiedepginaCar"/>
    <w:uiPriority w:val="99"/>
    <w:unhideWhenUsed/>
    <w:rsid w:val="00261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youtu.be/HWgprLMwn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WgprLMwn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4</cp:revision>
  <dcterms:created xsi:type="dcterms:W3CDTF">2021-04-14T20:51:00Z</dcterms:created>
  <dcterms:modified xsi:type="dcterms:W3CDTF">2021-04-14T21:07:00Z</dcterms:modified>
</cp:coreProperties>
</file>