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D3" w:rsidRPr="00F350D3" w:rsidRDefault="00F350D3" w:rsidP="00F350D3">
      <w:pPr>
        <w:jc w:val="center"/>
        <w:rPr>
          <w:rFonts w:ascii="Arial" w:hAnsi="Arial" w:cs="Arial"/>
          <w:b/>
          <w:bCs/>
          <w:sz w:val="24"/>
        </w:rPr>
      </w:pPr>
      <w:r w:rsidRPr="00F350D3">
        <w:rPr>
          <w:rFonts w:ascii="Arial" w:hAnsi="Arial" w:cs="Arial"/>
          <w:b/>
          <w:sz w:val="24"/>
        </w:rPr>
        <w:drawing>
          <wp:anchor distT="0" distB="0" distL="114300" distR="114300" simplePos="0" relativeHeight="251659264" behindDoc="0" locked="0" layoutInCell="1" allowOverlap="1" wp14:anchorId="681B345C" wp14:editId="76B498B7">
            <wp:simplePos x="0" y="0"/>
            <wp:positionH relativeFrom="margin">
              <wp:posOffset>-452120</wp:posOffset>
            </wp:positionH>
            <wp:positionV relativeFrom="paragraph">
              <wp:posOffset>-232410</wp:posOffset>
            </wp:positionV>
            <wp:extent cx="1325880" cy="9906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F350D3">
        <w:rPr>
          <w:rFonts w:ascii="Arial" w:hAnsi="Arial" w:cs="Arial"/>
          <w:b/>
          <w:bCs/>
          <w:sz w:val="24"/>
        </w:rPr>
        <w:t>ESCUELA NORMAL DE EDUCACIÓN PREESCOLAR</w:t>
      </w:r>
    </w:p>
    <w:p w:rsidR="00F350D3" w:rsidRPr="00F350D3" w:rsidRDefault="00F350D3" w:rsidP="00F350D3">
      <w:pPr>
        <w:jc w:val="center"/>
        <w:rPr>
          <w:rFonts w:ascii="Arial" w:hAnsi="Arial" w:cs="Arial"/>
          <w:sz w:val="24"/>
        </w:rPr>
      </w:pPr>
      <w:r w:rsidRPr="00F350D3">
        <w:rPr>
          <w:rFonts w:ascii="Arial" w:hAnsi="Arial" w:cs="Arial"/>
          <w:sz w:val="24"/>
        </w:rPr>
        <w:t>Licenciatura en educación preescolar</w:t>
      </w:r>
    </w:p>
    <w:p w:rsidR="00F350D3" w:rsidRPr="00F350D3" w:rsidRDefault="00F350D3" w:rsidP="00F350D3">
      <w:pPr>
        <w:jc w:val="center"/>
        <w:rPr>
          <w:rFonts w:ascii="Arial" w:hAnsi="Arial" w:cs="Arial"/>
          <w:sz w:val="24"/>
        </w:rPr>
      </w:pPr>
      <w:r w:rsidRPr="00F350D3">
        <w:rPr>
          <w:rFonts w:ascii="Arial" w:hAnsi="Arial" w:cs="Arial"/>
          <w:sz w:val="24"/>
        </w:rPr>
        <w:t>Ciclo escolar 2020-2021</w:t>
      </w:r>
    </w:p>
    <w:p w:rsidR="00F350D3" w:rsidRPr="00F350D3" w:rsidRDefault="00F350D3" w:rsidP="00F350D3">
      <w:pPr>
        <w:jc w:val="center"/>
        <w:rPr>
          <w:rFonts w:ascii="Arial" w:hAnsi="Arial" w:cs="Arial"/>
          <w:sz w:val="24"/>
        </w:rPr>
      </w:pPr>
      <w:r w:rsidRPr="00F350D3">
        <w:rPr>
          <w:rFonts w:ascii="Arial" w:hAnsi="Arial" w:cs="Arial"/>
          <w:sz w:val="24"/>
        </w:rPr>
        <w:t>2do semestre sección “B”</w:t>
      </w:r>
    </w:p>
    <w:p w:rsidR="00F350D3" w:rsidRPr="00F350D3" w:rsidRDefault="00F350D3" w:rsidP="00F350D3">
      <w:pPr>
        <w:jc w:val="center"/>
        <w:rPr>
          <w:rFonts w:ascii="Arial" w:hAnsi="Arial" w:cs="Arial"/>
          <w:sz w:val="24"/>
        </w:rPr>
      </w:pPr>
      <w:r w:rsidRPr="00F350D3">
        <w:rPr>
          <w:rFonts w:ascii="Arial" w:hAnsi="Arial" w:cs="Arial"/>
          <w:sz w:val="24"/>
        </w:rPr>
        <w:t>Curso:</w:t>
      </w:r>
      <w:r>
        <w:rPr>
          <w:rFonts w:ascii="Arial" w:hAnsi="Arial" w:cs="Arial"/>
          <w:sz w:val="24"/>
        </w:rPr>
        <w:t xml:space="preserve"> Computación </w:t>
      </w:r>
    </w:p>
    <w:p w:rsidR="00F350D3" w:rsidRPr="00F350D3" w:rsidRDefault="00F350D3" w:rsidP="00F350D3">
      <w:pPr>
        <w:jc w:val="center"/>
        <w:rPr>
          <w:rFonts w:ascii="Arial" w:hAnsi="Arial" w:cs="Arial"/>
          <w:sz w:val="24"/>
        </w:rPr>
      </w:pPr>
      <w:r w:rsidRPr="00F350D3">
        <w:rPr>
          <w:rFonts w:ascii="Arial" w:hAnsi="Arial" w:cs="Arial"/>
          <w:sz w:val="24"/>
        </w:rPr>
        <w:t xml:space="preserve">Trabajo: </w:t>
      </w:r>
      <w:r>
        <w:rPr>
          <w:rFonts w:ascii="Arial" w:hAnsi="Arial" w:cs="Arial"/>
          <w:sz w:val="24"/>
        </w:rPr>
        <w:t>Almacenamiento en la nube</w:t>
      </w:r>
    </w:p>
    <w:p w:rsidR="00F350D3" w:rsidRPr="00F350D3" w:rsidRDefault="00F350D3" w:rsidP="00F350D3">
      <w:pPr>
        <w:jc w:val="center"/>
        <w:rPr>
          <w:rFonts w:ascii="Arial" w:hAnsi="Arial" w:cs="Arial"/>
          <w:sz w:val="24"/>
        </w:rPr>
      </w:pPr>
      <w:r w:rsidRPr="00F350D3">
        <w:rPr>
          <w:rFonts w:ascii="Arial" w:hAnsi="Arial" w:cs="Arial"/>
          <w:sz w:val="24"/>
        </w:rPr>
        <w:t>Alumna:</w:t>
      </w:r>
    </w:p>
    <w:p w:rsidR="00F350D3" w:rsidRPr="00F350D3" w:rsidRDefault="00F350D3" w:rsidP="00F350D3">
      <w:pPr>
        <w:jc w:val="center"/>
        <w:rPr>
          <w:rFonts w:ascii="Arial" w:hAnsi="Arial" w:cs="Arial"/>
          <w:sz w:val="24"/>
        </w:rPr>
      </w:pPr>
      <w:r w:rsidRPr="00F350D3">
        <w:rPr>
          <w:rFonts w:ascii="Arial" w:hAnsi="Arial" w:cs="Arial"/>
          <w:sz w:val="24"/>
        </w:rPr>
        <w:t>Arleth Velázquez Hernández #21</w:t>
      </w:r>
    </w:p>
    <w:p w:rsidR="00F350D3" w:rsidRPr="00F350D3" w:rsidRDefault="00F350D3" w:rsidP="00F350D3">
      <w:pPr>
        <w:jc w:val="center"/>
        <w:rPr>
          <w:rFonts w:ascii="Arial" w:hAnsi="Arial" w:cs="Arial"/>
          <w:sz w:val="24"/>
        </w:rPr>
      </w:pPr>
      <w:r w:rsidRPr="00F350D3">
        <w:rPr>
          <w:rFonts w:ascii="Arial" w:hAnsi="Arial" w:cs="Arial"/>
          <w:sz w:val="24"/>
        </w:rPr>
        <w:t xml:space="preserve">Profesora: </w:t>
      </w:r>
      <w:r>
        <w:rPr>
          <w:rFonts w:ascii="Arial" w:hAnsi="Arial" w:cs="Arial"/>
          <w:sz w:val="24"/>
        </w:rPr>
        <w:t xml:space="preserve">Diana Elizabeth Cerda Orocio </w:t>
      </w:r>
    </w:p>
    <w:p w:rsidR="00F350D3" w:rsidRPr="00F350D3" w:rsidRDefault="00F350D3" w:rsidP="00F350D3">
      <w:pPr>
        <w:jc w:val="center"/>
        <w:rPr>
          <w:rFonts w:ascii="Arial" w:hAnsi="Arial" w:cs="Arial"/>
          <w:sz w:val="24"/>
        </w:rPr>
      </w:pPr>
    </w:p>
    <w:p w:rsidR="00F350D3" w:rsidRPr="00F350D3" w:rsidRDefault="00F350D3" w:rsidP="00F350D3">
      <w:pPr>
        <w:jc w:val="center"/>
        <w:rPr>
          <w:rFonts w:ascii="Arial" w:hAnsi="Arial" w:cs="Arial"/>
          <w:sz w:val="24"/>
        </w:rPr>
      </w:pPr>
      <w:r w:rsidRPr="00F350D3">
        <w:rPr>
          <w:rFonts w:ascii="Arial" w:hAnsi="Arial" w:cs="Arial"/>
          <w:sz w:val="24"/>
        </w:rPr>
        <w:t>Saltillo, Coahuila de Zaragoza                                                             abril 2021</w:t>
      </w: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F350D3" w:rsidRDefault="00F350D3" w:rsidP="00F350D3">
      <w:pPr>
        <w:rPr>
          <w:rFonts w:ascii="Arial" w:hAnsi="Arial" w:cs="Arial"/>
          <w:b/>
          <w:sz w:val="24"/>
        </w:rPr>
      </w:pPr>
    </w:p>
    <w:p w:rsidR="00F350D3" w:rsidRDefault="00F350D3" w:rsidP="00F350D3">
      <w:pPr>
        <w:rPr>
          <w:rFonts w:ascii="Arial" w:hAnsi="Arial" w:cs="Arial"/>
          <w:b/>
          <w:sz w:val="24"/>
        </w:rPr>
      </w:pPr>
      <w:bookmarkStart w:id="0" w:name="_GoBack"/>
      <w:bookmarkEnd w:id="0"/>
    </w:p>
    <w:p w:rsidR="00F350D3" w:rsidRDefault="00F350D3" w:rsidP="00F350D3">
      <w:pPr>
        <w:jc w:val="center"/>
        <w:rPr>
          <w:rFonts w:ascii="Arial" w:hAnsi="Arial" w:cs="Arial"/>
          <w:b/>
          <w:sz w:val="24"/>
        </w:rPr>
      </w:pPr>
    </w:p>
    <w:p w:rsidR="00F350D3" w:rsidRDefault="00F350D3" w:rsidP="00F350D3">
      <w:pPr>
        <w:jc w:val="center"/>
        <w:rPr>
          <w:rFonts w:ascii="Arial" w:hAnsi="Arial" w:cs="Arial"/>
          <w:b/>
          <w:sz w:val="24"/>
        </w:rPr>
      </w:pPr>
    </w:p>
    <w:p w:rsidR="005B3858" w:rsidRPr="00F350D3" w:rsidRDefault="00F350D3" w:rsidP="00F350D3">
      <w:pPr>
        <w:jc w:val="center"/>
        <w:rPr>
          <w:rFonts w:ascii="Arial" w:hAnsi="Arial" w:cs="Arial"/>
          <w:b/>
          <w:sz w:val="24"/>
        </w:rPr>
      </w:pPr>
      <w:r>
        <w:rPr>
          <w:rFonts w:ascii="Arial" w:hAnsi="Arial" w:cs="Arial"/>
          <w:b/>
          <w:sz w:val="24"/>
        </w:rPr>
        <w:lastRenderedPageBreak/>
        <w:t>4</w:t>
      </w:r>
      <w:r w:rsidRPr="00F350D3">
        <w:rPr>
          <w:rFonts w:ascii="Arial" w:hAnsi="Arial" w:cs="Arial"/>
          <w:b/>
          <w:sz w:val="24"/>
        </w:rPr>
        <w:t>ALMACENAMIENTO EN LA NUBE</w:t>
      </w:r>
    </w:p>
    <w:p w:rsidR="005B3858" w:rsidRDefault="005B3858" w:rsidP="00F350D3">
      <w:pPr>
        <w:spacing w:line="360" w:lineRule="auto"/>
        <w:rPr>
          <w:rFonts w:ascii="Arial" w:hAnsi="Arial" w:cs="Arial"/>
          <w:sz w:val="24"/>
        </w:rPr>
      </w:pPr>
      <w:r w:rsidRPr="005B3858">
        <w:rPr>
          <w:rFonts w:ascii="Arial" w:hAnsi="Arial" w:cs="Arial"/>
          <w:sz w:val="24"/>
        </w:rPr>
        <w:t>El almacenamiento en la nube implica archivar, organizar y distribuir los datos según se requiera, en distintos volúmenes de almacenamiento virtual izado consolidados a partir de distintos sistemas de hardware físico. En términos más sencillos, es la organización de los datos almacenados en algún lugar al que puede acceder cualquier persona que tenga los permisos adecuados, a través de Internet. No es necesario que esté conectado a una red interna (lo que se conoce como almacenamiento adjunto a la red), ni tampoco que acceda a los datos desde un disco duro propio o un sistema de hardware conectado directamente a su computadora. El almacenamiento en la nube se basa en la virtualización para crear las nubes que almacenan los datos.</w:t>
      </w:r>
    </w:p>
    <w:p w:rsidR="005B3858" w:rsidRPr="005B3858" w:rsidRDefault="005B3858" w:rsidP="00F350D3">
      <w:pPr>
        <w:spacing w:line="360" w:lineRule="auto"/>
        <w:rPr>
          <w:rFonts w:ascii="Arial" w:hAnsi="Arial" w:cs="Arial"/>
          <w:sz w:val="24"/>
        </w:rPr>
      </w:pPr>
      <w:r>
        <w:rPr>
          <w:rFonts w:ascii="Arial" w:hAnsi="Arial" w:cs="Arial"/>
          <w:sz w:val="24"/>
        </w:rPr>
        <w:t>Mi experiencia al usar esta aplicación me ha ayuda</w:t>
      </w:r>
      <w:r w:rsidR="00F350D3">
        <w:rPr>
          <w:rFonts w:ascii="Arial" w:hAnsi="Arial" w:cs="Arial"/>
          <w:sz w:val="24"/>
        </w:rPr>
        <w:t xml:space="preserve">do mucho a guardar mis trabajos, tareas, fotos o videos, así tengo un respaldo por si mi celular se reinicia ya lo tengo asegurado en una cuenta Gmail </w:t>
      </w:r>
    </w:p>
    <w:p w:rsidR="005B3858" w:rsidRDefault="005B3858">
      <w:r>
        <w:rPr>
          <w:noProof/>
          <w:lang w:eastAsia="es-MX"/>
        </w:rPr>
        <w:drawing>
          <wp:inline distT="0" distB="0" distL="0" distR="0">
            <wp:extent cx="5612130" cy="3155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1-04-27 17.35.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inline>
        </w:drawing>
      </w:r>
      <w:r>
        <w:rPr>
          <w:noProof/>
          <w:lang w:eastAsia="es-MX"/>
        </w:rPr>
        <w:drawing>
          <wp:inline distT="0" distB="0" distL="0" distR="0">
            <wp:extent cx="5612130" cy="3155315"/>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1-04-27 17.35.3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inline>
        </w:drawing>
      </w:r>
    </w:p>
    <w:p w:rsidR="005B3858" w:rsidRDefault="005B3858" w:rsidP="005B3858"/>
    <w:p w:rsidR="005B3858" w:rsidRPr="005B3858" w:rsidRDefault="005B3858" w:rsidP="005B3858">
      <w:pPr>
        <w:tabs>
          <w:tab w:val="left" w:pos="6900"/>
        </w:tabs>
      </w:pPr>
      <w:r>
        <w:tab/>
      </w:r>
      <w:r>
        <w:rPr>
          <w:noProof/>
          <w:lang w:eastAsia="es-MX"/>
        </w:rPr>
        <w:drawing>
          <wp:inline distT="0" distB="0" distL="0" distR="0">
            <wp:extent cx="5612130" cy="315531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1-04-27 17.35.4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inline>
        </w:drawing>
      </w:r>
      <w:r>
        <w:rPr>
          <w:noProof/>
          <w:lang w:eastAsia="es-MX"/>
        </w:rPr>
        <w:drawing>
          <wp:inline distT="0" distB="0" distL="0" distR="0">
            <wp:extent cx="5612130" cy="3155315"/>
            <wp:effectExtent l="0" t="0" r="762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1-04-27 17.35.5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inline>
        </w:drawing>
      </w:r>
    </w:p>
    <w:sectPr w:rsidR="005B3858" w:rsidRPr="005B38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5B6A"/>
    <w:multiLevelType w:val="hybridMultilevel"/>
    <w:tmpl w:val="6E86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58"/>
    <w:rsid w:val="005B3858"/>
    <w:rsid w:val="00821519"/>
    <w:rsid w:val="00F35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E951"/>
  <w15:chartTrackingRefBased/>
  <w15:docId w15:val="{9E32E3D6-43A6-4FA0-ABB1-E04490E7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208</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1</cp:revision>
  <dcterms:created xsi:type="dcterms:W3CDTF">2021-04-27T22:37:00Z</dcterms:created>
  <dcterms:modified xsi:type="dcterms:W3CDTF">2021-04-27T22:54:00Z</dcterms:modified>
</cp:coreProperties>
</file>