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DF86" w14:textId="77777777" w:rsidR="008B2E9B" w:rsidRPr="00530F2F"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4185E1EF" w14:textId="77777777" w:rsidR="008B2E9B" w:rsidRPr="00530F2F"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483967E3" w14:textId="77777777" w:rsidR="008B2E9B" w:rsidRDefault="008B2E9B" w:rsidP="008B2E9B">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5D53560A" w14:textId="77777777" w:rsidR="008B2E9B" w:rsidRDefault="008B2E9B" w:rsidP="008B2E9B">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0898EA74" wp14:editId="6D671C56">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18B105" w14:textId="77777777" w:rsidR="008B2E9B" w:rsidRDefault="008B2E9B" w:rsidP="008B2E9B">
      <w:pPr>
        <w:spacing w:after="0" w:line="240" w:lineRule="auto"/>
        <w:jc w:val="center"/>
        <w:rPr>
          <w:rFonts w:ascii="Times New Roman" w:hAnsi="Times New Roman" w:cs="Times New Roman"/>
          <w:b/>
          <w:bCs/>
          <w:sz w:val="48"/>
          <w:szCs w:val="48"/>
        </w:rPr>
      </w:pPr>
    </w:p>
    <w:p w14:paraId="0B4C0288" w14:textId="77777777" w:rsidR="008B2E9B" w:rsidRDefault="008B2E9B" w:rsidP="008B2E9B">
      <w:pPr>
        <w:spacing w:after="0" w:line="240" w:lineRule="auto"/>
        <w:jc w:val="center"/>
        <w:rPr>
          <w:rFonts w:ascii="Times New Roman" w:hAnsi="Times New Roman" w:cs="Times New Roman"/>
          <w:b/>
          <w:bCs/>
          <w:sz w:val="48"/>
          <w:szCs w:val="48"/>
        </w:rPr>
      </w:pPr>
    </w:p>
    <w:p w14:paraId="7E09DC97" w14:textId="77777777" w:rsidR="008B2E9B" w:rsidRDefault="008B2E9B" w:rsidP="008B2E9B">
      <w:pPr>
        <w:spacing w:after="0" w:line="240" w:lineRule="auto"/>
        <w:jc w:val="center"/>
        <w:rPr>
          <w:rFonts w:ascii="Times New Roman" w:hAnsi="Times New Roman" w:cs="Times New Roman"/>
          <w:b/>
          <w:bCs/>
          <w:sz w:val="48"/>
          <w:szCs w:val="48"/>
        </w:rPr>
      </w:pPr>
    </w:p>
    <w:p w14:paraId="5B608E1B" w14:textId="77777777" w:rsidR="008B2E9B" w:rsidRPr="00530F2F" w:rsidRDefault="008B2E9B" w:rsidP="008B2E9B">
      <w:pPr>
        <w:spacing w:after="0" w:line="240" w:lineRule="auto"/>
        <w:jc w:val="center"/>
        <w:rPr>
          <w:rFonts w:ascii="Times New Roman" w:hAnsi="Times New Roman" w:cs="Times New Roman"/>
          <w:b/>
          <w:bCs/>
          <w:sz w:val="32"/>
          <w:szCs w:val="32"/>
        </w:rPr>
      </w:pPr>
    </w:p>
    <w:p w14:paraId="22388863" w14:textId="77777777" w:rsidR="008B2E9B" w:rsidRDefault="008B2E9B" w:rsidP="008B2E9B">
      <w:pPr>
        <w:spacing w:after="0" w:line="240" w:lineRule="auto"/>
        <w:jc w:val="center"/>
        <w:rPr>
          <w:rFonts w:ascii="Times New Roman" w:hAnsi="Times New Roman" w:cs="Times New Roman"/>
          <w:b/>
          <w:bCs/>
          <w:sz w:val="32"/>
          <w:szCs w:val="32"/>
        </w:rPr>
      </w:pPr>
    </w:p>
    <w:p w14:paraId="6DD50AFD" w14:textId="77777777" w:rsidR="008B2E9B" w:rsidRDefault="008B2E9B" w:rsidP="008B2E9B">
      <w:pPr>
        <w:spacing w:after="0" w:line="240" w:lineRule="auto"/>
        <w:jc w:val="center"/>
        <w:rPr>
          <w:rFonts w:ascii="Times New Roman" w:hAnsi="Times New Roman" w:cs="Times New Roman"/>
          <w:b/>
          <w:bCs/>
          <w:sz w:val="32"/>
          <w:szCs w:val="32"/>
        </w:rPr>
      </w:pPr>
    </w:p>
    <w:p w14:paraId="211381A0"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Curso:</w:t>
      </w:r>
    </w:p>
    <w:p w14:paraId="04609864"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BASES LEGALES Y NORMATIVAS DE LA EDUCACIÓN BÁSICA</w:t>
      </w:r>
    </w:p>
    <w:p w14:paraId="08C2EFD3"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Competencias: </w:t>
      </w:r>
    </w:p>
    <w:p w14:paraId="39772DAC" w14:textId="77777777" w:rsidR="008B2E9B" w:rsidRPr="00C65E3C" w:rsidRDefault="008B2E9B" w:rsidP="008B2E9B">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Integra recursos de la investigación educativa para enriquecer su práctica profesional, expresando su interés por el conocimiento, la ciencia y la mejora de la educación.</w:t>
      </w:r>
    </w:p>
    <w:p w14:paraId="2C1FE5EB" w14:textId="77777777" w:rsidR="008B2E9B" w:rsidRPr="00C65E3C" w:rsidRDefault="008B2E9B" w:rsidP="008B2E9B">
      <w:pPr>
        <w:pStyle w:val="Prrafodelista"/>
        <w:numPr>
          <w:ilvl w:val="0"/>
          <w:numId w:val="1"/>
        </w:num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Actúa de manera ética ante la diversidad de situaciones que se presentan en la práctica profesional.</w:t>
      </w:r>
    </w:p>
    <w:p w14:paraId="5EC43851"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Profesor:</w:t>
      </w:r>
    </w:p>
    <w:p w14:paraId="28B1745D"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 Arturo Flores Rodríguez</w:t>
      </w:r>
    </w:p>
    <w:p w14:paraId="3AC9CDB5"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Actividad: </w:t>
      </w:r>
    </w:p>
    <w:p w14:paraId="2294D38A" w14:textId="4A61D1E9" w:rsidR="008B2E9B" w:rsidRPr="00C65E3C" w:rsidRDefault="008B2E9B" w:rsidP="008B2E9B">
      <w:pPr>
        <w:spacing w:after="0" w:line="240" w:lineRule="auto"/>
        <w:jc w:val="center"/>
        <w:rPr>
          <w:rFonts w:ascii="Times New Roman" w:hAnsi="Times New Roman" w:cs="Times New Roman"/>
          <w:sz w:val="32"/>
          <w:szCs w:val="32"/>
        </w:rPr>
      </w:pPr>
      <w:r w:rsidRPr="008B2E9B">
        <w:rPr>
          <w:rFonts w:ascii="Times New Roman" w:hAnsi="Times New Roman" w:cs="Times New Roman"/>
          <w:sz w:val="32"/>
          <w:szCs w:val="32"/>
        </w:rPr>
        <w:t>Actividad número 2.1.</w:t>
      </w:r>
    </w:p>
    <w:p w14:paraId="7C030A13" w14:textId="77777777" w:rsidR="008B2E9B" w:rsidRPr="00C65E3C" w:rsidRDefault="008B2E9B" w:rsidP="008B2E9B">
      <w:pPr>
        <w:spacing w:after="0" w:line="240" w:lineRule="auto"/>
        <w:jc w:val="center"/>
        <w:rPr>
          <w:rFonts w:ascii="Times New Roman" w:hAnsi="Times New Roman" w:cs="Times New Roman"/>
          <w:b/>
          <w:bCs/>
          <w:sz w:val="32"/>
          <w:szCs w:val="32"/>
        </w:rPr>
      </w:pPr>
      <w:r w:rsidRPr="00C65E3C">
        <w:rPr>
          <w:rFonts w:ascii="Times New Roman" w:hAnsi="Times New Roman" w:cs="Times New Roman"/>
          <w:b/>
          <w:bCs/>
          <w:sz w:val="32"/>
          <w:szCs w:val="32"/>
        </w:rPr>
        <w:t xml:space="preserve">Alumnas: </w:t>
      </w:r>
    </w:p>
    <w:p w14:paraId="1BA6696D" w14:textId="77777777" w:rsidR="008B2E9B" w:rsidRPr="00C65E3C" w:rsidRDefault="008B2E9B" w:rsidP="008B2E9B">
      <w:pPr>
        <w:spacing w:after="0" w:line="240" w:lineRule="auto"/>
        <w:jc w:val="center"/>
        <w:rPr>
          <w:rFonts w:ascii="Times New Roman" w:hAnsi="Times New Roman" w:cs="Times New Roman"/>
          <w:sz w:val="32"/>
          <w:szCs w:val="32"/>
        </w:rPr>
      </w:pPr>
      <w:r w:rsidRPr="00C65E3C">
        <w:rPr>
          <w:rFonts w:ascii="Times New Roman" w:hAnsi="Times New Roman" w:cs="Times New Roman"/>
          <w:sz w:val="32"/>
          <w:szCs w:val="32"/>
        </w:rPr>
        <w:t xml:space="preserve">Vanessa Rico Velázquez No.16 </w:t>
      </w:r>
    </w:p>
    <w:p w14:paraId="5A272B13" w14:textId="77777777" w:rsidR="008B2E9B" w:rsidRPr="00C65E3C" w:rsidRDefault="008B2E9B" w:rsidP="008B2E9B">
      <w:pPr>
        <w:spacing w:after="0" w:line="240" w:lineRule="auto"/>
        <w:jc w:val="center"/>
        <w:rPr>
          <w:rFonts w:ascii="Times New Roman" w:hAnsi="Times New Roman" w:cs="Times New Roman"/>
          <w:sz w:val="32"/>
          <w:szCs w:val="32"/>
        </w:rPr>
      </w:pPr>
    </w:p>
    <w:p w14:paraId="2BAC65C0" w14:textId="77777777" w:rsidR="008B2E9B" w:rsidRPr="00C65E3C" w:rsidRDefault="008B2E9B" w:rsidP="008B2E9B">
      <w:pPr>
        <w:spacing w:after="0" w:line="240" w:lineRule="auto"/>
        <w:rPr>
          <w:rFonts w:ascii="Times New Roman" w:hAnsi="Times New Roman" w:cs="Times New Roman"/>
          <w:sz w:val="32"/>
          <w:szCs w:val="32"/>
        </w:rPr>
      </w:pPr>
    </w:p>
    <w:p w14:paraId="0FC8352B" w14:textId="77777777" w:rsidR="008B2E9B" w:rsidRPr="00C65E3C" w:rsidRDefault="008B2E9B" w:rsidP="008B2E9B">
      <w:pPr>
        <w:spacing w:after="0" w:line="240" w:lineRule="auto"/>
        <w:rPr>
          <w:rFonts w:ascii="Times New Roman" w:hAnsi="Times New Roman" w:cs="Times New Roman"/>
          <w:sz w:val="28"/>
          <w:szCs w:val="28"/>
        </w:rPr>
      </w:pPr>
    </w:p>
    <w:p w14:paraId="0EAC71DD" w14:textId="5D7D0D6F" w:rsidR="008B2E9B" w:rsidRDefault="008B2E9B" w:rsidP="008B2E9B">
      <w:pPr>
        <w:rPr>
          <w:rFonts w:ascii="Times New Roman" w:hAnsi="Times New Roman" w:cs="Times New Roman"/>
          <w:sz w:val="36"/>
          <w:szCs w:val="36"/>
        </w:rPr>
      </w:pPr>
      <w:r w:rsidRPr="00C65E3C">
        <w:rPr>
          <w:rFonts w:ascii="Times New Roman" w:hAnsi="Times New Roman" w:cs="Times New Roman"/>
          <w:sz w:val="36"/>
          <w:szCs w:val="36"/>
        </w:rPr>
        <w:t xml:space="preserve">Saltillo, Coahuila             </w:t>
      </w:r>
      <w:r>
        <w:rPr>
          <w:rFonts w:ascii="Times New Roman" w:hAnsi="Times New Roman" w:cs="Times New Roman"/>
          <w:sz w:val="36"/>
          <w:szCs w:val="36"/>
        </w:rPr>
        <w:t xml:space="preserve">                    </w:t>
      </w:r>
      <w:r w:rsidRPr="00C65E3C">
        <w:rPr>
          <w:rFonts w:ascii="Times New Roman" w:hAnsi="Times New Roman" w:cs="Times New Roman"/>
          <w:sz w:val="36"/>
          <w:szCs w:val="36"/>
        </w:rPr>
        <w:t xml:space="preserve">   </w:t>
      </w:r>
      <w:r>
        <w:rPr>
          <w:rFonts w:ascii="Times New Roman" w:hAnsi="Times New Roman" w:cs="Times New Roman"/>
          <w:sz w:val="36"/>
          <w:szCs w:val="36"/>
        </w:rPr>
        <w:t>0</w:t>
      </w:r>
      <w:r>
        <w:rPr>
          <w:rFonts w:ascii="Times New Roman" w:hAnsi="Times New Roman" w:cs="Times New Roman"/>
          <w:sz w:val="36"/>
          <w:szCs w:val="36"/>
        </w:rPr>
        <w:t>9</w:t>
      </w:r>
      <w:r>
        <w:rPr>
          <w:rFonts w:ascii="Times New Roman" w:hAnsi="Times New Roman" w:cs="Times New Roman"/>
          <w:sz w:val="36"/>
          <w:szCs w:val="36"/>
        </w:rPr>
        <w:t xml:space="preserve"> de mayo</w:t>
      </w:r>
      <w:r w:rsidRPr="00C65E3C">
        <w:rPr>
          <w:rFonts w:ascii="Times New Roman" w:hAnsi="Times New Roman" w:cs="Times New Roman"/>
          <w:sz w:val="36"/>
          <w:szCs w:val="36"/>
        </w:rPr>
        <w:t xml:space="preserve"> de 2021</w:t>
      </w:r>
    </w:p>
    <w:p w14:paraId="3732975E" w14:textId="77777777" w:rsidR="002679A3" w:rsidRDefault="002679A3" w:rsidP="008B2E9B">
      <w:pPr>
        <w:rPr>
          <w:rFonts w:ascii="Times New Roman" w:hAnsi="Times New Roman" w:cs="Times New Roman"/>
          <w:sz w:val="36"/>
          <w:szCs w:val="36"/>
        </w:rPr>
      </w:pPr>
      <w:bookmarkStart w:id="0" w:name="_Hlk71483204"/>
    </w:p>
    <w:p w14:paraId="674EAF85" w14:textId="2C0782D3" w:rsidR="008B2E9B" w:rsidRPr="008B2E9B" w:rsidRDefault="008B2E9B" w:rsidP="008B2E9B">
      <w:pPr>
        <w:rPr>
          <w:rFonts w:ascii="Times New Roman" w:hAnsi="Times New Roman" w:cs="Times New Roman"/>
          <w:b/>
          <w:sz w:val="24"/>
          <w:szCs w:val="24"/>
          <w:lang w:val="es-ES_tradnl"/>
        </w:rPr>
      </w:pPr>
      <w:r w:rsidRPr="008B2E9B">
        <w:rPr>
          <w:rFonts w:ascii="Times New Roman" w:hAnsi="Times New Roman" w:cs="Times New Roman"/>
          <w:b/>
          <w:sz w:val="24"/>
          <w:szCs w:val="24"/>
          <w:lang w:val="es-ES_tradnl"/>
        </w:rPr>
        <w:lastRenderedPageBreak/>
        <w:t>Actividad número 2.1.</w:t>
      </w:r>
      <w:bookmarkEnd w:id="0"/>
    </w:p>
    <w:p w14:paraId="50B06EA3" w14:textId="77777777" w:rsidR="008B2E9B" w:rsidRPr="008B2E9B" w:rsidRDefault="008B2E9B" w:rsidP="008B2E9B">
      <w:pPr>
        <w:rPr>
          <w:rFonts w:ascii="Times New Roman" w:hAnsi="Times New Roman" w:cs="Times New Roman"/>
          <w:sz w:val="24"/>
          <w:szCs w:val="24"/>
          <w:lang w:val="es-ES_tradnl"/>
        </w:rPr>
      </w:pPr>
      <w:r w:rsidRPr="008B2E9B">
        <w:rPr>
          <w:rFonts w:ascii="Times New Roman" w:hAnsi="Times New Roman" w:cs="Times New Roman"/>
          <w:sz w:val="24"/>
          <w:szCs w:val="24"/>
          <w:lang w:val="es-ES_tradnl"/>
        </w:rPr>
        <w:t>Actividad individual.</w:t>
      </w:r>
    </w:p>
    <w:p w14:paraId="2DF432DB" w14:textId="59E5867A" w:rsidR="008B2E9B" w:rsidRPr="008B2E9B" w:rsidRDefault="008B2E9B" w:rsidP="008B2E9B">
      <w:pPr>
        <w:numPr>
          <w:ilvl w:val="0"/>
          <w:numId w:val="2"/>
        </w:numPr>
        <w:rPr>
          <w:rFonts w:ascii="Times New Roman" w:hAnsi="Times New Roman" w:cs="Times New Roman"/>
          <w:sz w:val="24"/>
          <w:szCs w:val="24"/>
          <w:lang w:val="es-ES_tradnl"/>
        </w:rPr>
      </w:pPr>
      <w:r w:rsidRPr="008B2E9B">
        <w:rPr>
          <w:rFonts w:ascii="Times New Roman" w:hAnsi="Times New Roman" w:cs="Times New Roman"/>
          <w:sz w:val="24"/>
          <w:szCs w:val="24"/>
          <w:lang w:val="es-ES_tradnl"/>
        </w:rPr>
        <w:t>Observa los siguientes dos videos y elabora un reporte de video por cada video señalado.</w:t>
      </w:r>
    </w:p>
    <w:p w14:paraId="0C4FB81B" w14:textId="77777777" w:rsidR="008B2E9B" w:rsidRPr="008B2E9B" w:rsidRDefault="008B2E9B" w:rsidP="008B2E9B">
      <w:pPr>
        <w:rPr>
          <w:rFonts w:ascii="Times New Roman" w:hAnsi="Times New Roman" w:cs="Times New Roman"/>
          <w:sz w:val="24"/>
          <w:szCs w:val="24"/>
          <w:lang w:val="es-ES_tradnl"/>
        </w:rPr>
      </w:pPr>
      <w:r w:rsidRPr="008B2E9B">
        <w:rPr>
          <w:rFonts w:ascii="Times New Roman" w:hAnsi="Times New Roman" w:cs="Times New Roman"/>
          <w:sz w:val="24"/>
          <w:szCs w:val="24"/>
          <w:lang w:val="es-ES_tradnl"/>
        </w:rPr>
        <w:t>Video 1. “Un buen maestro que sabe que en todo ser humano hay grandeza”.</w:t>
      </w:r>
    </w:p>
    <w:p w14:paraId="389DACB6" w14:textId="4CD9FB62" w:rsidR="008B2E9B" w:rsidRDefault="008B2E9B" w:rsidP="008B2E9B">
      <w:pPr>
        <w:rPr>
          <w:rFonts w:ascii="Times New Roman" w:hAnsi="Times New Roman" w:cs="Times New Roman"/>
          <w:sz w:val="24"/>
          <w:szCs w:val="24"/>
          <w:lang w:val="es-ES_tradnl"/>
        </w:rPr>
      </w:pPr>
      <w:hyperlink r:id="rId6" w:history="1">
        <w:r w:rsidRPr="008B2E9B">
          <w:rPr>
            <w:rStyle w:val="Hipervnculo"/>
            <w:rFonts w:ascii="Times New Roman" w:hAnsi="Times New Roman" w:cs="Times New Roman"/>
            <w:sz w:val="24"/>
            <w:szCs w:val="24"/>
            <w:lang w:val="es-ES_tradnl"/>
          </w:rPr>
          <w:t>https://youtu.be/fYSXb2n8Q5I</w:t>
        </w:r>
      </w:hyperlink>
    </w:p>
    <w:p w14:paraId="13F79750" w14:textId="090358B8" w:rsidR="008B2E9B" w:rsidRDefault="002679A3" w:rsidP="00BB37B6">
      <w:pPr>
        <w:spacing w:line="360" w:lineRule="auto"/>
        <w:jc w:val="both"/>
        <w:rPr>
          <w:rFonts w:ascii="Arial" w:hAnsi="Arial" w:cs="Arial"/>
          <w:sz w:val="24"/>
          <w:szCs w:val="24"/>
          <w:lang w:val="es-ES_tradnl"/>
        </w:rPr>
      </w:pPr>
      <w:r>
        <w:rPr>
          <w:rFonts w:ascii="Arial" w:hAnsi="Arial" w:cs="Arial"/>
          <w:sz w:val="24"/>
          <w:szCs w:val="24"/>
          <w:lang w:val="es-ES_tradnl"/>
        </w:rPr>
        <w:t xml:space="preserve">La palabra educación significa “sacar de dentro”, lo cual hace referencia a que </w:t>
      </w:r>
      <w:r w:rsidR="00B1483F">
        <w:rPr>
          <w:rFonts w:ascii="Arial" w:hAnsi="Arial" w:cs="Arial"/>
          <w:sz w:val="24"/>
          <w:szCs w:val="24"/>
          <w:lang w:val="es-ES_tradnl"/>
        </w:rPr>
        <w:t xml:space="preserve">nos somos unos cubos vacíos sino fuegos que se deben encender. </w:t>
      </w:r>
    </w:p>
    <w:p w14:paraId="606F49DB" w14:textId="085F7E98" w:rsidR="00B1483F" w:rsidRDefault="00B1483F" w:rsidP="00BB37B6">
      <w:pPr>
        <w:spacing w:line="360" w:lineRule="auto"/>
        <w:jc w:val="both"/>
        <w:rPr>
          <w:rFonts w:ascii="Arial" w:hAnsi="Arial" w:cs="Arial"/>
          <w:sz w:val="24"/>
          <w:szCs w:val="24"/>
          <w:lang w:val="es-ES_tradnl"/>
        </w:rPr>
      </w:pPr>
      <w:r>
        <w:rPr>
          <w:rFonts w:ascii="Arial" w:hAnsi="Arial" w:cs="Arial"/>
          <w:sz w:val="24"/>
          <w:szCs w:val="24"/>
          <w:lang w:val="es-ES_tradnl"/>
        </w:rPr>
        <w:t xml:space="preserve">En el video Mario Alonso Puig menciona que Detroit es </w:t>
      </w:r>
      <w:r w:rsidR="00FD50E3">
        <w:rPr>
          <w:rFonts w:ascii="Arial" w:hAnsi="Arial" w:cs="Arial"/>
          <w:sz w:val="24"/>
          <w:szCs w:val="24"/>
          <w:lang w:val="es-ES_tradnl"/>
        </w:rPr>
        <w:t>apasionante,</w:t>
      </w:r>
      <w:r>
        <w:rPr>
          <w:rFonts w:ascii="Arial" w:hAnsi="Arial" w:cs="Arial"/>
          <w:sz w:val="24"/>
          <w:szCs w:val="24"/>
          <w:lang w:val="es-ES_tradnl"/>
        </w:rPr>
        <w:t xml:space="preserve"> pero como todo país ha tenido sus épocas complicadas como e</w:t>
      </w:r>
      <w:r w:rsidR="00935429">
        <w:rPr>
          <w:rFonts w:ascii="Arial" w:hAnsi="Arial" w:cs="Arial"/>
          <w:sz w:val="24"/>
          <w:szCs w:val="24"/>
          <w:lang w:val="es-ES_tradnl"/>
        </w:rPr>
        <w:t>n</w:t>
      </w:r>
      <w:r>
        <w:rPr>
          <w:rFonts w:ascii="Arial" w:hAnsi="Arial" w:cs="Arial"/>
          <w:sz w:val="24"/>
          <w:szCs w:val="24"/>
          <w:lang w:val="es-ES_tradnl"/>
        </w:rPr>
        <w:t xml:space="preserve"> los años 50 que había una especie de apartheid </w:t>
      </w:r>
      <w:r w:rsidR="00FD50E3">
        <w:rPr>
          <w:rFonts w:ascii="Arial" w:hAnsi="Arial" w:cs="Arial"/>
          <w:sz w:val="24"/>
          <w:szCs w:val="24"/>
          <w:lang w:val="es-ES_tradnl"/>
        </w:rPr>
        <w:t xml:space="preserve">lo que significa que las personas de color deben sentarse en sitios diferentes a las personas blancas. En 1951 nació un joven de color en esta ciudad, en donde solo vivía con mamá porque su padre se va, su madre no tenia estudios por lo que se dedicaba principalmente a limpiar. Este chico es famoso </w:t>
      </w:r>
      <w:r w:rsidR="00935429">
        <w:rPr>
          <w:rFonts w:ascii="Arial" w:hAnsi="Arial" w:cs="Arial"/>
          <w:sz w:val="24"/>
          <w:szCs w:val="24"/>
          <w:lang w:val="es-ES_tradnl"/>
        </w:rPr>
        <w:t xml:space="preserve">no por su talento, sino por su temperamento violento, la mayoría de las personas pensaban que iba a morir en alguna pelea. </w:t>
      </w:r>
    </w:p>
    <w:p w14:paraId="52069AFD" w14:textId="2A46EC15" w:rsidR="00935429" w:rsidRDefault="00935429" w:rsidP="00BB37B6">
      <w:pPr>
        <w:spacing w:line="360" w:lineRule="auto"/>
        <w:jc w:val="both"/>
        <w:rPr>
          <w:rFonts w:ascii="Arial" w:hAnsi="Arial" w:cs="Arial"/>
          <w:sz w:val="24"/>
          <w:szCs w:val="24"/>
          <w:lang w:val="es-ES_tradnl"/>
        </w:rPr>
      </w:pPr>
      <w:r>
        <w:rPr>
          <w:rFonts w:ascii="Arial" w:hAnsi="Arial" w:cs="Arial"/>
          <w:sz w:val="24"/>
          <w:szCs w:val="24"/>
          <w:lang w:val="es-ES_tradnl"/>
        </w:rPr>
        <w:t xml:space="preserve">Pero un día su mamá decidió que en lugar de ver televisión ahora se dedicarían mas a leer libros, luego de esto, el joven comenzó a apasionarse por los libros, </w:t>
      </w:r>
      <w:r w:rsidR="00BB37B6">
        <w:rPr>
          <w:rFonts w:ascii="Arial" w:hAnsi="Arial" w:cs="Arial"/>
          <w:sz w:val="24"/>
          <w:szCs w:val="24"/>
          <w:lang w:val="es-ES_tradnl"/>
        </w:rPr>
        <w:t>tenía malas</w:t>
      </w:r>
      <w:r>
        <w:rPr>
          <w:rFonts w:ascii="Arial" w:hAnsi="Arial" w:cs="Arial"/>
          <w:sz w:val="24"/>
          <w:szCs w:val="24"/>
          <w:lang w:val="es-ES_tradnl"/>
        </w:rPr>
        <w:t xml:space="preserve"> </w:t>
      </w:r>
      <w:r w:rsidR="00BB37B6">
        <w:rPr>
          <w:rFonts w:ascii="Arial" w:hAnsi="Arial" w:cs="Arial"/>
          <w:sz w:val="24"/>
          <w:szCs w:val="24"/>
          <w:lang w:val="es-ES_tradnl"/>
        </w:rPr>
        <w:t>notas,</w:t>
      </w:r>
      <w:r>
        <w:rPr>
          <w:rFonts w:ascii="Arial" w:hAnsi="Arial" w:cs="Arial"/>
          <w:sz w:val="24"/>
          <w:szCs w:val="24"/>
          <w:lang w:val="es-ES_tradnl"/>
        </w:rPr>
        <w:t xml:space="preserve"> pero gracias a un profesor de ciencias quien era verdaderamente un maestro porque creía que todas las personas tienen un potencial que fomentar. </w:t>
      </w:r>
    </w:p>
    <w:p w14:paraId="16D47AEF" w14:textId="4B5137EE" w:rsidR="00BB37B6" w:rsidRDefault="00935429" w:rsidP="00BB37B6">
      <w:pPr>
        <w:spacing w:line="360" w:lineRule="auto"/>
        <w:jc w:val="both"/>
        <w:rPr>
          <w:rFonts w:ascii="Arial" w:hAnsi="Arial" w:cs="Arial"/>
          <w:sz w:val="24"/>
          <w:szCs w:val="24"/>
          <w:lang w:val="es-ES_tradnl"/>
        </w:rPr>
      </w:pPr>
      <w:r>
        <w:rPr>
          <w:rFonts w:ascii="Arial" w:hAnsi="Arial" w:cs="Arial"/>
          <w:sz w:val="24"/>
          <w:szCs w:val="24"/>
          <w:lang w:val="es-ES_tradnl"/>
        </w:rPr>
        <w:t xml:space="preserve">En el video se menciona en </w:t>
      </w:r>
      <w:r w:rsidR="00BB37B6">
        <w:rPr>
          <w:rFonts w:ascii="Arial" w:hAnsi="Arial" w:cs="Arial"/>
          <w:sz w:val="24"/>
          <w:szCs w:val="24"/>
          <w:lang w:val="es-ES_tradnl"/>
        </w:rPr>
        <w:t>momento</w:t>
      </w:r>
      <w:r>
        <w:rPr>
          <w:rFonts w:ascii="Arial" w:hAnsi="Arial" w:cs="Arial"/>
          <w:sz w:val="24"/>
          <w:szCs w:val="24"/>
          <w:lang w:val="es-ES_tradnl"/>
        </w:rPr>
        <w:t xml:space="preserve"> en que cambio la vida de </w:t>
      </w:r>
      <w:r w:rsidR="00BB37B6">
        <w:rPr>
          <w:rFonts w:ascii="Arial" w:hAnsi="Arial" w:cs="Arial"/>
          <w:sz w:val="24"/>
          <w:szCs w:val="24"/>
          <w:lang w:val="es-ES_tradnl"/>
        </w:rPr>
        <w:t>Benjamín</w:t>
      </w:r>
      <w:r>
        <w:rPr>
          <w:rFonts w:ascii="Arial" w:hAnsi="Arial" w:cs="Arial"/>
          <w:sz w:val="24"/>
          <w:szCs w:val="24"/>
          <w:lang w:val="es-ES_tradnl"/>
        </w:rPr>
        <w:t xml:space="preserve"> gracias a este maestro, porque un día en una clase mostro una piedra y pregunto si sabían que era, </w:t>
      </w:r>
      <w:r w:rsidR="00BB37B6">
        <w:rPr>
          <w:rFonts w:ascii="Arial" w:hAnsi="Arial" w:cs="Arial"/>
          <w:sz w:val="24"/>
          <w:szCs w:val="24"/>
          <w:lang w:val="es-ES_tradnl"/>
        </w:rPr>
        <w:t>Benjamín</w:t>
      </w:r>
      <w:r>
        <w:rPr>
          <w:rFonts w:ascii="Arial" w:hAnsi="Arial" w:cs="Arial"/>
          <w:sz w:val="24"/>
          <w:szCs w:val="24"/>
          <w:lang w:val="es-ES_tradnl"/>
        </w:rPr>
        <w:t xml:space="preserve"> después de haber leído tanto lo </w:t>
      </w:r>
      <w:r w:rsidR="00BB37B6">
        <w:rPr>
          <w:rFonts w:ascii="Arial" w:hAnsi="Arial" w:cs="Arial"/>
          <w:sz w:val="24"/>
          <w:szCs w:val="24"/>
          <w:lang w:val="es-ES_tradnl"/>
        </w:rPr>
        <w:t>sabía</w:t>
      </w:r>
      <w:r>
        <w:rPr>
          <w:rFonts w:ascii="Arial" w:hAnsi="Arial" w:cs="Arial"/>
          <w:sz w:val="24"/>
          <w:szCs w:val="24"/>
          <w:lang w:val="es-ES_tradnl"/>
        </w:rPr>
        <w:t xml:space="preserve"> pero sentía inseguridad de levantar la m</w:t>
      </w:r>
      <w:r w:rsidR="00BB37B6">
        <w:rPr>
          <w:rFonts w:ascii="Arial" w:hAnsi="Arial" w:cs="Arial"/>
          <w:sz w:val="24"/>
          <w:szCs w:val="24"/>
          <w:lang w:val="es-ES_tradnl"/>
        </w:rPr>
        <w:t xml:space="preserve">ano porque siempre lo habían considerado “el tonto de la clase” pero lo intento y el maestro en lugar de hacerlo a un lado le inspiro la confianza que necesitaba para ser mejor y explotar su potencial, desde ese día Benjamín comenzó a ser el mejor de la clase. </w:t>
      </w:r>
    </w:p>
    <w:p w14:paraId="32E75390" w14:textId="4DCA3CAC" w:rsidR="00BB37B6" w:rsidRDefault="00BB37B6" w:rsidP="00BB37B6">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Gracias a este maestro Benjamín es ahora el Profesor Ben Carson, quien ha sido el mejor neurocirujano infantil, ha realizado operaciones tan complicadas como la separación de gemelos quien estaban unidos a nivel craneoencefálico. </w:t>
      </w:r>
    </w:p>
    <w:p w14:paraId="6379892C" w14:textId="7F52E1E6" w:rsidR="00935429" w:rsidRPr="008B2E9B" w:rsidRDefault="00BB37B6" w:rsidP="00BB37B6">
      <w:pPr>
        <w:spacing w:line="360" w:lineRule="auto"/>
        <w:jc w:val="both"/>
        <w:rPr>
          <w:rFonts w:ascii="Arial" w:hAnsi="Arial" w:cs="Arial"/>
          <w:sz w:val="24"/>
          <w:szCs w:val="24"/>
          <w:lang w:val="es-ES_tradnl"/>
        </w:rPr>
      </w:pPr>
      <w:r>
        <w:rPr>
          <w:rFonts w:ascii="Arial" w:hAnsi="Arial" w:cs="Arial"/>
          <w:sz w:val="24"/>
          <w:szCs w:val="24"/>
          <w:lang w:val="es-ES_tradnl"/>
        </w:rPr>
        <w:t xml:space="preserve">Este video deja como enseñanza que como un verdadero maestro es aquel que confía en sus alumnos, es aquel guía que lo ayuda a encender ese fuego en su interior, se debe reflexionar de ser un buen maestro y no solo un buen profesor para que los alumnos tengan esa oportunidad de demostrar lo lejos que pueden llegar. </w:t>
      </w:r>
      <w:r w:rsidR="00935429">
        <w:rPr>
          <w:rFonts w:ascii="Arial" w:hAnsi="Arial" w:cs="Arial"/>
          <w:sz w:val="24"/>
          <w:szCs w:val="24"/>
          <w:lang w:val="es-ES_tradnl"/>
        </w:rPr>
        <w:t xml:space="preserve"> </w:t>
      </w:r>
    </w:p>
    <w:p w14:paraId="1C749FB2" w14:textId="77777777" w:rsidR="008B2E9B" w:rsidRPr="008B2E9B" w:rsidRDefault="008B2E9B" w:rsidP="008B2E9B">
      <w:pPr>
        <w:rPr>
          <w:rFonts w:ascii="Times New Roman" w:hAnsi="Times New Roman" w:cs="Times New Roman"/>
          <w:sz w:val="24"/>
          <w:szCs w:val="24"/>
          <w:lang w:val="es-ES_tradnl"/>
        </w:rPr>
      </w:pPr>
      <w:r w:rsidRPr="008B2E9B">
        <w:rPr>
          <w:rFonts w:ascii="Times New Roman" w:hAnsi="Times New Roman" w:cs="Times New Roman"/>
          <w:sz w:val="24"/>
          <w:szCs w:val="24"/>
          <w:lang w:val="es-ES_tradnl"/>
        </w:rPr>
        <w:t>Video 2. "Experiencia educativa. La realidad de la música en Oaxaca".</w:t>
      </w:r>
    </w:p>
    <w:p w14:paraId="411F3C04" w14:textId="62737895" w:rsidR="008B2E9B" w:rsidRDefault="008B2E9B" w:rsidP="008B2E9B">
      <w:pPr>
        <w:rPr>
          <w:rFonts w:ascii="Times New Roman" w:hAnsi="Times New Roman" w:cs="Times New Roman"/>
          <w:sz w:val="24"/>
          <w:szCs w:val="24"/>
        </w:rPr>
      </w:pPr>
      <w:hyperlink r:id="rId7" w:history="1">
        <w:r w:rsidRPr="008B2E9B">
          <w:rPr>
            <w:rStyle w:val="Hipervnculo"/>
            <w:rFonts w:ascii="Times New Roman" w:hAnsi="Times New Roman" w:cs="Times New Roman"/>
            <w:sz w:val="24"/>
            <w:szCs w:val="24"/>
            <w:lang w:val="es-ES_tradnl"/>
          </w:rPr>
          <w:t>https://youtu.be/ONwAC_KfCXM</w:t>
        </w:r>
      </w:hyperlink>
    </w:p>
    <w:p w14:paraId="02E5D9D4" w14:textId="01B41720" w:rsidR="001E6A83" w:rsidRDefault="001E6A83" w:rsidP="001E6A83">
      <w:pPr>
        <w:spacing w:line="360" w:lineRule="auto"/>
        <w:jc w:val="both"/>
        <w:rPr>
          <w:rFonts w:ascii="Arial" w:hAnsi="Arial" w:cs="Arial"/>
          <w:sz w:val="24"/>
          <w:szCs w:val="24"/>
        </w:rPr>
      </w:pPr>
      <w:r>
        <w:rPr>
          <w:rFonts w:ascii="Arial" w:hAnsi="Arial" w:cs="Arial"/>
          <w:sz w:val="24"/>
          <w:szCs w:val="24"/>
        </w:rPr>
        <w:t xml:space="preserve">en el video se menciona que la música es considerada una alegría, una forma de expresión en donde se pueden transmitir sonidos, se puede hablar a través de los instrumentos, a través de ellos se puede expresar lo que sientes. </w:t>
      </w:r>
    </w:p>
    <w:p w14:paraId="6D20AFB5" w14:textId="767F617A" w:rsidR="001E6A83" w:rsidRDefault="001E6A83" w:rsidP="001E6A83">
      <w:pPr>
        <w:spacing w:line="360" w:lineRule="auto"/>
        <w:jc w:val="both"/>
        <w:rPr>
          <w:rFonts w:ascii="Arial" w:hAnsi="Arial" w:cs="Arial"/>
          <w:sz w:val="24"/>
          <w:szCs w:val="24"/>
        </w:rPr>
      </w:pPr>
      <w:r>
        <w:rPr>
          <w:rFonts w:ascii="Arial" w:hAnsi="Arial" w:cs="Arial"/>
          <w:sz w:val="24"/>
          <w:szCs w:val="24"/>
        </w:rPr>
        <w:t>En el video Natanael menciona que es musico y se dedica a ello desde hace 15 años y hace 5 años tomo el reto de convertirse en director de tiempo completo del Instituto Intercultural Calmécac, considera que el origen real de la institución mencionada es el hartazgo</w:t>
      </w:r>
      <w:r w:rsidR="003326D0">
        <w:rPr>
          <w:rFonts w:ascii="Arial" w:hAnsi="Arial" w:cs="Arial"/>
          <w:sz w:val="24"/>
          <w:szCs w:val="24"/>
        </w:rPr>
        <w:t xml:space="preserve">, piensa que lo ultimo que se necesitaba era otro musico pero reflexiono que su ese alguien si además de usar un instrumento, se adentraba en el cine, la literatura con viajes interculturales se beneficiaría más, es por ello que cada vez más jóvenes llegan a San Juan del Rio a estudiar que es el Calmécac en la música tradicional, el cual es una alternativa para que los jóvenes se desarrollen en el mundo de la música. </w:t>
      </w:r>
    </w:p>
    <w:p w14:paraId="3FC468A2" w14:textId="1FF46FC4" w:rsidR="003326D0" w:rsidRDefault="003326D0" w:rsidP="001E6A83">
      <w:pPr>
        <w:spacing w:line="360" w:lineRule="auto"/>
        <w:jc w:val="both"/>
        <w:rPr>
          <w:rFonts w:ascii="Arial" w:hAnsi="Arial" w:cs="Arial"/>
          <w:sz w:val="24"/>
          <w:szCs w:val="24"/>
        </w:rPr>
      </w:pPr>
      <w:r>
        <w:rPr>
          <w:rFonts w:ascii="Arial" w:hAnsi="Arial" w:cs="Arial"/>
          <w:sz w:val="24"/>
          <w:szCs w:val="24"/>
        </w:rPr>
        <w:t xml:space="preserve">Además, este instituto ha roto un poco el paradigma de que las mujeres solo deben dedicarse al hogar, este instituto ha ayudado a diversas mujeres a darse cuenta </w:t>
      </w:r>
      <w:r w:rsidR="001A3303">
        <w:rPr>
          <w:rFonts w:ascii="Arial" w:hAnsi="Arial" w:cs="Arial"/>
          <w:sz w:val="24"/>
          <w:szCs w:val="24"/>
        </w:rPr>
        <w:t>de que</w:t>
      </w:r>
      <w:r>
        <w:rPr>
          <w:rFonts w:ascii="Arial" w:hAnsi="Arial" w:cs="Arial"/>
          <w:sz w:val="24"/>
          <w:szCs w:val="24"/>
        </w:rPr>
        <w:t xml:space="preserve"> podían trabajar bastante duro para llegar más lejos. </w:t>
      </w:r>
    </w:p>
    <w:p w14:paraId="3B84C00E" w14:textId="74DBEB73" w:rsidR="003326D0" w:rsidRDefault="003326D0" w:rsidP="001E6A83">
      <w:pPr>
        <w:spacing w:line="360" w:lineRule="auto"/>
        <w:jc w:val="both"/>
        <w:rPr>
          <w:rFonts w:ascii="Arial" w:hAnsi="Arial" w:cs="Arial"/>
          <w:sz w:val="24"/>
          <w:szCs w:val="24"/>
        </w:rPr>
      </w:pPr>
      <w:r>
        <w:rPr>
          <w:rFonts w:ascii="Arial" w:hAnsi="Arial" w:cs="Arial"/>
          <w:sz w:val="24"/>
          <w:szCs w:val="24"/>
        </w:rPr>
        <w:t xml:space="preserve">Este mundo es duro y lento, pero cuenta con objetivos claros, se han enfrentado a políticos corruptos, narcotraficantes lo cual ha sido </w:t>
      </w:r>
      <w:r w:rsidR="001A3303">
        <w:rPr>
          <w:rFonts w:ascii="Arial" w:hAnsi="Arial" w:cs="Arial"/>
          <w:sz w:val="24"/>
          <w:szCs w:val="24"/>
        </w:rPr>
        <w:t>cansado,</w:t>
      </w:r>
      <w:r>
        <w:rPr>
          <w:rFonts w:ascii="Arial" w:hAnsi="Arial" w:cs="Arial"/>
          <w:sz w:val="24"/>
          <w:szCs w:val="24"/>
        </w:rPr>
        <w:t xml:space="preserve"> pero se tiene la confianza de llevar </w:t>
      </w:r>
      <w:r w:rsidR="001A3303">
        <w:rPr>
          <w:rFonts w:ascii="Arial" w:hAnsi="Arial" w:cs="Arial"/>
          <w:sz w:val="24"/>
          <w:szCs w:val="24"/>
        </w:rPr>
        <w:t>más</w:t>
      </w:r>
      <w:r>
        <w:rPr>
          <w:rFonts w:ascii="Arial" w:hAnsi="Arial" w:cs="Arial"/>
          <w:sz w:val="24"/>
          <w:szCs w:val="24"/>
        </w:rPr>
        <w:t xml:space="preserve"> allá la música</w:t>
      </w:r>
      <w:r w:rsidR="001A3303">
        <w:rPr>
          <w:rFonts w:ascii="Arial" w:hAnsi="Arial" w:cs="Arial"/>
          <w:sz w:val="24"/>
          <w:szCs w:val="24"/>
        </w:rPr>
        <w:t xml:space="preserve">. </w:t>
      </w:r>
    </w:p>
    <w:p w14:paraId="33E4A3D2" w14:textId="3BF16231" w:rsidR="001A3303" w:rsidRPr="008B2E9B" w:rsidRDefault="001A3303" w:rsidP="001E6A83">
      <w:pPr>
        <w:spacing w:line="360" w:lineRule="auto"/>
        <w:jc w:val="both"/>
        <w:rPr>
          <w:rFonts w:ascii="Arial" w:hAnsi="Arial" w:cs="Arial"/>
          <w:sz w:val="24"/>
          <w:szCs w:val="24"/>
          <w:lang w:val="es-ES_tradnl"/>
        </w:rPr>
      </w:pPr>
      <w:r>
        <w:rPr>
          <w:rFonts w:ascii="Arial" w:hAnsi="Arial" w:cs="Arial"/>
          <w:sz w:val="24"/>
          <w:szCs w:val="24"/>
        </w:rPr>
        <w:t xml:space="preserve">Este video quiere dejar en claro que no son personas que viven como salvajes, sino que son una sociedad que quiere hacer cambios a través de la música, que su </w:t>
      </w:r>
      <w:r>
        <w:rPr>
          <w:rFonts w:ascii="Arial" w:hAnsi="Arial" w:cs="Arial"/>
          <w:sz w:val="24"/>
          <w:szCs w:val="24"/>
        </w:rPr>
        <w:lastRenderedPageBreak/>
        <w:t xml:space="preserve">cultura es valiosa como cualquier otra, que a pesar de </w:t>
      </w:r>
      <w:r w:rsidR="00F15786">
        <w:rPr>
          <w:rFonts w:ascii="Arial" w:hAnsi="Arial" w:cs="Arial"/>
          <w:sz w:val="24"/>
          <w:szCs w:val="24"/>
        </w:rPr>
        <w:t>todas las adversidades</w:t>
      </w:r>
      <w:r>
        <w:rPr>
          <w:rFonts w:ascii="Arial" w:hAnsi="Arial" w:cs="Arial"/>
          <w:sz w:val="24"/>
          <w:szCs w:val="24"/>
        </w:rPr>
        <w:t xml:space="preserve"> que se le</w:t>
      </w:r>
      <w:r w:rsidR="00F15786">
        <w:rPr>
          <w:rFonts w:ascii="Arial" w:hAnsi="Arial" w:cs="Arial"/>
          <w:sz w:val="24"/>
          <w:szCs w:val="24"/>
        </w:rPr>
        <w:t>s</w:t>
      </w:r>
      <w:r>
        <w:rPr>
          <w:rFonts w:ascii="Arial" w:hAnsi="Arial" w:cs="Arial"/>
          <w:sz w:val="24"/>
          <w:szCs w:val="24"/>
        </w:rPr>
        <w:t xml:space="preserve"> han presentado </w:t>
      </w:r>
      <w:r w:rsidR="00F15786">
        <w:rPr>
          <w:rFonts w:ascii="Arial" w:hAnsi="Arial" w:cs="Arial"/>
          <w:sz w:val="24"/>
          <w:szCs w:val="24"/>
        </w:rPr>
        <w:t xml:space="preserve">es una cultura que sigue viva. </w:t>
      </w:r>
    </w:p>
    <w:p w14:paraId="664E42D0" w14:textId="77777777" w:rsidR="008B2E9B" w:rsidRPr="008B2E9B" w:rsidRDefault="008B2E9B" w:rsidP="008B2E9B">
      <w:pPr>
        <w:rPr>
          <w:rFonts w:ascii="Times New Roman" w:hAnsi="Times New Roman" w:cs="Times New Roman"/>
          <w:b/>
          <w:sz w:val="36"/>
          <w:szCs w:val="36"/>
          <w:lang w:val="es-ES_tradnl"/>
        </w:rPr>
      </w:pPr>
    </w:p>
    <w:p w14:paraId="5298DBA8" w14:textId="2208D55A" w:rsidR="00F15786" w:rsidRPr="00F15786" w:rsidRDefault="00F15786" w:rsidP="008B2E9B">
      <w:pPr>
        <w:rPr>
          <w:rFonts w:ascii="Arial" w:hAnsi="Arial" w:cs="Arial"/>
          <w:sz w:val="28"/>
          <w:szCs w:val="28"/>
          <w:lang w:val="es-ES_tradnl"/>
        </w:rPr>
      </w:pPr>
      <w:r w:rsidRPr="00F15786">
        <w:rPr>
          <w:rFonts w:ascii="Arial" w:hAnsi="Arial" w:cs="Arial"/>
          <w:sz w:val="28"/>
          <w:szCs w:val="28"/>
          <w:lang w:val="es-ES_tradnl"/>
        </w:rPr>
        <w:t xml:space="preserve">Referencias. </w:t>
      </w:r>
    </w:p>
    <w:p w14:paraId="546BE1E8" w14:textId="47EDA627" w:rsidR="00F15786" w:rsidRDefault="00F15786" w:rsidP="00F15786">
      <w:pPr>
        <w:pStyle w:val="NormalWeb"/>
        <w:spacing w:line="480" w:lineRule="auto"/>
        <w:ind w:left="720" w:hanging="720"/>
      </w:pPr>
      <w:r>
        <w:rPr>
          <w:i/>
          <w:iCs/>
        </w:rPr>
        <w:t xml:space="preserve">La realidad de la música en Oaxaca México </w:t>
      </w:r>
      <w:r>
        <w:rPr>
          <w:rFonts w:ascii="Segoe UI Emoji" w:hAnsi="Segoe UI Emoji" w:cs="Segoe UI Emoji"/>
          <w:i/>
          <w:iCs/>
        </w:rPr>
        <w:t>🎶</w:t>
      </w:r>
      <w:r>
        <w:t xml:space="preserve">. (2018, 8 octubre). [Vídeo]. YouTube. </w:t>
      </w:r>
      <w:hyperlink r:id="rId8" w:history="1">
        <w:r w:rsidRPr="003D01BC">
          <w:rPr>
            <w:rStyle w:val="Hipervnculo"/>
          </w:rPr>
          <w:t>https://www.youtube.com/watch?v=ONwAC_KfCXM</w:t>
        </w:r>
      </w:hyperlink>
    </w:p>
    <w:p w14:paraId="085D8617" w14:textId="438A8A10" w:rsidR="00F15786" w:rsidRDefault="00F15786" w:rsidP="00F15786">
      <w:pPr>
        <w:pStyle w:val="NormalWeb"/>
        <w:spacing w:line="480" w:lineRule="auto"/>
        <w:ind w:left="720" w:hanging="720"/>
        <w:rPr>
          <w:lang w:val="en-US"/>
        </w:rPr>
      </w:pPr>
      <w:r>
        <w:rPr>
          <w:i/>
          <w:iCs/>
        </w:rPr>
        <w:t>«Un buen maestro sabe que en todo ser humano hay grandeza». Mario Alonso Puig</w:t>
      </w:r>
      <w:r>
        <w:t xml:space="preserve">. (2018, 25 abril). [Vídeo]. </w:t>
      </w:r>
      <w:r w:rsidRPr="00F15786">
        <w:rPr>
          <w:lang w:val="en-US"/>
        </w:rPr>
        <w:t xml:space="preserve">YouTube. </w:t>
      </w:r>
      <w:hyperlink r:id="rId9" w:history="1">
        <w:r w:rsidRPr="003D01BC">
          <w:rPr>
            <w:rStyle w:val="Hipervnculo"/>
            <w:lang w:val="en-US"/>
          </w:rPr>
          <w:t>https://www.youtube.com/watch?v=fYSXb2n8Q5I&amp;feature=youtu.be</w:t>
        </w:r>
      </w:hyperlink>
    </w:p>
    <w:p w14:paraId="34AA3F45" w14:textId="070588FA" w:rsidR="00F15786" w:rsidRDefault="00F15786" w:rsidP="00F15786">
      <w:pPr>
        <w:pStyle w:val="NormalWeb"/>
        <w:spacing w:line="480" w:lineRule="auto"/>
        <w:ind w:left="720" w:hanging="720"/>
        <w:rPr>
          <w:lang w:val="en-US"/>
        </w:rPr>
      </w:pPr>
    </w:p>
    <w:p w14:paraId="7A648A93" w14:textId="7E252C99" w:rsidR="00F15786" w:rsidRDefault="00F15786" w:rsidP="00F15786">
      <w:pPr>
        <w:pStyle w:val="NormalWeb"/>
        <w:spacing w:line="480" w:lineRule="auto"/>
        <w:ind w:left="720" w:hanging="720"/>
        <w:rPr>
          <w:lang w:val="en-US"/>
        </w:rPr>
      </w:pPr>
    </w:p>
    <w:p w14:paraId="732CEBE1" w14:textId="1D621226" w:rsidR="00F15786" w:rsidRDefault="00F15786" w:rsidP="00F15786">
      <w:pPr>
        <w:pStyle w:val="NormalWeb"/>
        <w:spacing w:line="480" w:lineRule="auto"/>
        <w:ind w:left="720" w:hanging="720"/>
        <w:rPr>
          <w:lang w:val="en-US"/>
        </w:rPr>
      </w:pPr>
    </w:p>
    <w:p w14:paraId="565EF593" w14:textId="13FFE3F8" w:rsidR="00F15786" w:rsidRDefault="00F15786" w:rsidP="00F15786">
      <w:pPr>
        <w:pStyle w:val="NormalWeb"/>
        <w:spacing w:line="480" w:lineRule="auto"/>
        <w:ind w:left="720" w:hanging="720"/>
        <w:rPr>
          <w:lang w:val="en-US"/>
        </w:rPr>
      </w:pPr>
    </w:p>
    <w:p w14:paraId="5AD95338" w14:textId="5E5A790A" w:rsidR="00F15786" w:rsidRDefault="00F15786" w:rsidP="00F15786">
      <w:pPr>
        <w:pStyle w:val="NormalWeb"/>
        <w:spacing w:line="480" w:lineRule="auto"/>
        <w:ind w:left="720" w:hanging="720"/>
        <w:rPr>
          <w:lang w:val="en-US"/>
        </w:rPr>
      </w:pPr>
    </w:p>
    <w:p w14:paraId="4FE24B79" w14:textId="37764ECE" w:rsidR="00F15786" w:rsidRDefault="00F15786" w:rsidP="00F15786">
      <w:pPr>
        <w:pStyle w:val="NormalWeb"/>
        <w:spacing w:line="480" w:lineRule="auto"/>
        <w:ind w:left="720" w:hanging="720"/>
        <w:rPr>
          <w:lang w:val="en-US"/>
        </w:rPr>
      </w:pPr>
    </w:p>
    <w:p w14:paraId="50B9F340" w14:textId="08B5C3DB" w:rsidR="00F15786" w:rsidRDefault="00F15786" w:rsidP="00F15786">
      <w:pPr>
        <w:pStyle w:val="NormalWeb"/>
        <w:spacing w:line="480" w:lineRule="auto"/>
        <w:ind w:left="720" w:hanging="720"/>
        <w:rPr>
          <w:lang w:val="en-US"/>
        </w:rPr>
      </w:pPr>
    </w:p>
    <w:p w14:paraId="402767B9" w14:textId="42C302C4" w:rsidR="00F15786" w:rsidRDefault="00F15786" w:rsidP="00F15786">
      <w:pPr>
        <w:pStyle w:val="NormalWeb"/>
        <w:spacing w:line="480" w:lineRule="auto"/>
        <w:ind w:left="720" w:hanging="720"/>
        <w:rPr>
          <w:lang w:val="en-US"/>
        </w:rPr>
      </w:pPr>
    </w:p>
    <w:p w14:paraId="72C31285" w14:textId="77777777" w:rsidR="00F15786" w:rsidRDefault="00F15786" w:rsidP="00F15786">
      <w:pPr>
        <w:pStyle w:val="NormalWeb"/>
        <w:spacing w:line="480" w:lineRule="auto"/>
        <w:rPr>
          <w:lang w:val="en-US"/>
        </w:rPr>
        <w:sectPr w:rsidR="00F15786" w:rsidSect="008B2E9B">
          <w:pgSz w:w="12240" w:h="15840"/>
          <w:pgMar w:top="1417" w:right="1701" w:bottom="1417" w:left="1701"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pPr>
    </w:p>
    <w:p w14:paraId="43970E09" w14:textId="4094C689" w:rsidR="00F15786" w:rsidRPr="00F15786" w:rsidRDefault="00F15786" w:rsidP="00F15786">
      <w:pPr>
        <w:tabs>
          <w:tab w:val="right" w:leader="underscore" w:pos="8505"/>
          <w:tab w:val="left" w:pos="8647"/>
          <w:tab w:val="right" w:leader="underscore" w:pos="10065"/>
          <w:tab w:val="left" w:pos="10206"/>
          <w:tab w:val="right" w:leader="underscore" w:pos="13962"/>
        </w:tabs>
        <w:rPr>
          <w:szCs w:val="20"/>
        </w:rPr>
      </w:pPr>
    </w:p>
    <w:tbl>
      <w:tblPr>
        <w:tblpPr w:leftFromText="141" w:rightFromText="141" w:horzAnchor="margin" w:tblpXSpec="center" w:tblpY="390"/>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F15786" w:rsidRPr="0060140F" w14:paraId="1F1509D9" w14:textId="77777777" w:rsidTr="00F15786">
        <w:trPr>
          <w:trHeight w:hRule="exact" w:val="284"/>
        </w:trPr>
        <w:tc>
          <w:tcPr>
            <w:tcW w:w="1825" w:type="dxa"/>
            <w:tcBorders>
              <w:top w:val="nil"/>
              <w:left w:val="nil"/>
              <w:bottom w:val="nil"/>
            </w:tcBorders>
            <w:shd w:val="clear" w:color="auto" w:fill="auto"/>
            <w:vAlign w:val="center"/>
          </w:tcPr>
          <w:p w14:paraId="1502388D"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528" w:type="dxa"/>
            <w:gridSpan w:val="2"/>
            <w:tcBorders>
              <w:bottom w:val="single" w:sz="4" w:space="0" w:color="auto"/>
            </w:tcBorders>
            <w:shd w:val="clear" w:color="auto" w:fill="BFBFBF"/>
            <w:vAlign w:val="center"/>
          </w:tcPr>
          <w:p w14:paraId="1140456E"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69B43605"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41894C56"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4B425602"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4AEA719A" w14:textId="77777777" w:rsidR="00F15786" w:rsidRPr="003804C6" w:rsidRDefault="00F15786" w:rsidP="00F15786">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F15786" w:rsidRPr="00F50B04" w14:paraId="732424FE" w14:textId="77777777" w:rsidTr="00F15786">
        <w:trPr>
          <w:trHeight w:val="829"/>
        </w:trPr>
        <w:tc>
          <w:tcPr>
            <w:tcW w:w="1825" w:type="dxa"/>
            <w:shd w:val="clear" w:color="auto" w:fill="auto"/>
            <w:vAlign w:val="center"/>
          </w:tcPr>
          <w:p w14:paraId="052788B3"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58B3FDB6"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0C192249"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3B4504F7"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61DC4548"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A5AB4EB"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4DB8C70"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5A7823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163AAC6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3F3D483"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1C2C862D"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BCA4984" w14:textId="77777777" w:rsidTr="00F15786">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4CAC0A66"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7F17DB12"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13C309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D20A577"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87877D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09A09AA"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07165B9"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09582F1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171281BF"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3C08410F"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3B4B547"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669B3843"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2951CF7" w14:textId="77777777" w:rsidTr="00F15786">
        <w:trPr>
          <w:trHeight w:val="1089"/>
        </w:trPr>
        <w:tc>
          <w:tcPr>
            <w:tcW w:w="1825" w:type="dxa"/>
            <w:shd w:val="clear" w:color="auto" w:fill="auto"/>
            <w:vAlign w:val="center"/>
          </w:tcPr>
          <w:p w14:paraId="4A732B5D"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3F536388"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7D1E1C96"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73BB1F0"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1825F904"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3CEC41B"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E45F56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CE3859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4F880B2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311FC9B4"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2B89DAA1"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29009F54" w14:textId="77777777" w:rsidTr="00F15786">
        <w:trPr>
          <w:trHeight w:val="1089"/>
        </w:trPr>
        <w:tc>
          <w:tcPr>
            <w:tcW w:w="1825" w:type="dxa"/>
            <w:shd w:val="clear" w:color="auto" w:fill="auto"/>
            <w:vAlign w:val="center"/>
          </w:tcPr>
          <w:p w14:paraId="0D851EB4" w14:textId="77777777" w:rsidR="00F15786" w:rsidRPr="0060140F"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46F7933E"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22D87FAD"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6A6D4A1"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29381AF4"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86EBCC8"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7B4D430F"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E1280B2"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06E01C63"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5EADAEC5"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4816AD3C"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63C66D09" w14:textId="77777777" w:rsidTr="00F15786">
        <w:trPr>
          <w:trHeight w:val="1089"/>
        </w:trPr>
        <w:tc>
          <w:tcPr>
            <w:tcW w:w="1825" w:type="dxa"/>
            <w:shd w:val="clear" w:color="auto" w:fill="auto"/>
            <w:vAlign w:val="center"/>
          </w:tcPr>
          <w:p w14:paraId="17ED2CC4"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00DB071E"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DACA7F1"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13B3C28A"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723ADC0E"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7190091"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7537A1B3"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24346DC"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1A02696C"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99325AE"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4D196F0F"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r w:rsidR="00F15786" w:rsidRPr="00F50B04" w14:paraId="2C6EFAEE" w14:textId="77777777" w:rsidTr="00F15786">
        <w:trPr>
          <w:trHeight w:val="1089"/>
        </w:trPr>
        <w:tc>
          <w:tcPr>
            <w:tcW w:w="1825" w:type="dxa"/>
            <w:shd w:val="clear" w:color="auto" w:fill="auto"/>
            <w:vAlign w:val="center"/>
          </w:tcPr>
          <w:p w14:paraId="4E51E343"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368857E2" w14:textId="77777777" w:rsidR="00F15786" w:rsidRDefault="00F15786" w:rsidP="00F15786">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27A04B13"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B6CE6CD"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BDF2A94"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2B713D05"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23EA6B5"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288E48F2"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591218F"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5BC16D40" w14:textId="77777777" w:rsidR="00F15786" w:rsidRPr="00686F88"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689054C" w14:textId="77777777" w:rsidR="00F15786" w:rsidRPr="00A57E48" w:rsidRDefault="00F15786" w:rsidP="00F15786">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719CEE4D" w14:textId="77777777" w:rsidR="00F15786" w:rsidRPr="002D387E" w:rsidRDefault="00F15786" w:rsidP="00F15786">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4B85F02E" w14:textId="30403E7E" w:rsidR="00513D2E" w:rsidRPr="00F15786" w:rsidRDefault="00513D2E" w:rsidP="00F15786">
      <w:pPr>
        <w:pStyle w:val="NormalWeb"/>
        <w:spacing w:line="480" w:lineRule="auto"/>
      </w:pPr>
    </w:p>
    <w:sectPr w:rsidR="00513D2E" w:rsidRPr="00F15786" w:rsidSect="00F15786">
      <w:pgSz w:w="15840" w:h="12240" w:orient="landscape"/>
      <w:pgMar w:top="1701" w:right="1418" w:bottom="1701" w:left="1418"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6AA8014A"/>
    <w:multiLevelType w:val="hybridMultilevel"/>
    <w:tmpl w:val="31BC6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9B"/>
    <w:rsid w:val="001A3303"/>
    <w:rsid w:val="001E6A83"/>
    <w:rsid w:val="002679A3"/>
    <w:rsid w:val="003326D0"/>
    <w:rsid w:val="00513D2E"/>
    <w:rsid w:val="008B2E9B"/>
    <w:rsid w:val="00935429"/>
    <w:rsid w:val="00A37B6E"/>
    <w:rsid w:val="00B1483F"/>
    <w:rsid w:val="00BB37B6"/>
    <w:rsid w:val="00F15786"/>
    <w:rsid w:val="00FD5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30F9"/>
  <w15:chartTrackingRefBased/>
  <w15:docId w15:val="{D310FDD9-12B5-411E-AECD-F2A8BE77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9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E9B"/>
    <w:pPr>
      <w:ind w:left="720"/>
      <w:contextualSpacing/>
    </w:pPr>
  </w:style>
  <w:style w:type="character" w:styleId="Hipervnculo">
    <w:name w:val="Hyperlink"/>
    <w:basedOn w:val="Fuentedeprrafopredeter"/>
    <w:uiPriority w:val="99"/>
    <w:unhideWhenUsed/>
    <w:rsid w:val="008B2E9B"/>
    <w:rPr>
      <w:color w:val="0563C1" w:themeColor="hyperlink"/>
      <w:u w:val="single"/>
    </w:rPr>
  </w:style>
  <w:style w:type="character" w:styleId="Mencinsinresolver">
    <w:name w:val="Unresolved Mention"/>
    <w:basedOn w:val="Fuentedeprrafopredeter"/>
    <w:uiPriority w:val="99"/>
    <w:semiHidden/>
    <w:unhideWhenUsed/>
    <w:rsid w:val="008B2E9B"/>
    <w:rPr>
      <w:color w:val="605E5C"/>
      <w:shd w:val="clear" w:color="auto" w:fill="E1DFDD"/>
    </w:rPr>
  </w:style>
  <w:style w:type="paragraph" w:styleId="NormalWeb">
    <w:name w:val="Normal (Web)"/>
    <w:basedOn w:val="Normal"/>
    <w:uiPriority w:val="99"/>
    <w:unhideWhenUsed/>
    <w:rsid w:val="00F1578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4742">
      <w:bodyDiv w:val="1"/>
      <w:marLeft w:val="0"/>
      <w:marRight w:val="0"/>
      <w:marTop w:val="0"/>
      <w:marBottom w:val="0"/>
      <w:divBdr>
        <w:top w:val="none" w:sz="0" w:space="0" w:color="auto"/>
        <w:left w:val="none" w:sz="0" w:space="0" w:color="auto"/>
        <w:bottom w:val="none" w:sz="0" w:space="0" w:color="auto"/>
        <w:right w:val="none" w:sz="0" w:space="0" w:color="auto"/>
      </w:divBdr>
    </w:div>
    <w:div w:id="1748646785">
      <w:bodyDiv w:val="1"/>
      <w:marLeft w:val="0"/>
      <w:marRight w:val="0"/>
      <w:marTop w:val="0"/>
      <w:marBottom w:val="0"/>
      <w:divBdr>
        <w:top w:val="none" w:sz="0" w:space="0" w:color="auto"/>
        <w:left w:val="none" w:sz="0" w:space="0" w:color="auto"/>
        <w:bottom w:val="none" w:sz="0" w:space="0" w:color="auto"/>
        <w:right w:val="none" w:sz="0" w:space="0" w:color="auto"/>
      </w:divBdr>
    </w:div>
    <w:div w:id="19816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wAC_KfCXM" TargetMode="External"/><Relationship Id="rId3" Type="http://schemas.openxmlformats.org/officeDocument/2006/relationships/settings" Target="settings.xml"/><Relationship Id="rId7" Type="http://schemas.openxmlformats.org/officeDocument/2006/relationships/hyperlink" Target="https://youtu.be/ONwAC_KfCX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YSXb2n8Q5I"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fYSXb2n8Q5I&amp;feature=youtu.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1171</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1</cp:revision>
  <dcterms:created xsi:type="dcterms:W3CDTF">2021-05-10T01:04:00Z</dcterms:created>
  <dcterms:modified xsi:type="dcterms:W3CDTF">2021-05-10T04:01:00Z</dcterms:modified>
</cp:coreProperties>
</file>