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11B" w:rsidRPr="00A90268" w:rsidRDefault="00CB711B" w:rsidP="00CB711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 xml:space="preserve">     CICLO ESCOLAR 2020-2021</w:t>
      </w:r>
    </w:p>
    <w:p w:rsidR="00CB711B" w:rsidRPr="00A90268" w:rsidRDefault="00FC0B3A" w:rsidP="00CB711B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REGULARIZACIÓN</w:t>
      </w:r>
    </w:p>
    <w:p w:rsidR="00CB711B" w:rsidRPr="00A90268" w:rsidRDefault="00CB711B" w:rsidP="00CB711B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="009A0338"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9A0338" w:rsidRPr="00A90268">
        <w:rPr>
          <w:rFonts w:ascii="Arial" w:eastAsia="Times New Roman" w:hAnsi="Arial" w:cs="Arial"/>
          <w:color w:val="000000"/>
          <w:u w:val="single"/>
          <w:lang w:eastAsia="es-MX"/>
        </w:rPr>
        <w:t xml:space="preserve">2 de </w:t>
      </w:r>
      <w:r w:rsidR="002B5355">
        <w:rPr>
          <w:rFonts w:ascii="Arial" w:eastAsia="Times New Roman" w:hAnsi="Arial" w:cs="Arial"/>
          <w:color w:val="000000"/>
          <w:u w:val="single"/>
          <w:lang w:eastAsia="es-MX"/>
        </w:rPr>
        <w:t>marzo</w:t>
      </w:r>
      <w:r w:rsidR="009A0338" w:rsidRPr="00A90268">
        <w:rPr>
          <w:rFonts w:ascii="Arial" w:eastAsia="Times New Roman" w:hAnsi="Arial" w:cs="Arial"/>
          <w:color w:val="000000"/>
          <w:u w:val="single"/>
          <w:lang w:eastAsia="es-MX"/>
        </w:rPr>
        <w:t xml:space="preserve"> de 2021</w:t>
      </w:r>
    </w:p>
    <w:p w:rsidR="00EF18E9" w:rsidRDefault="00EF18E9" w:rsidP="00CB711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FC0B3A" w:rsidRPr="00FC0B3A" w:rsidRDefault="00FC0B3A" w:rsidP="00FC0B3A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FC0B3A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</w:t>
      </w:r>
      <w:r w:rsidRPr="00FC0B3A">
        <w:rPr>
          <w:rFonts w:ascii="Arial" w:eastAsia="Times New Roman" w:hAnsi="Arial" w:cs="Arial"/>
          <w:color w:val="000000"/>
          <w:lang w:eastAsia="es-MX"/>
        </w:rPr>
        <w:t xml:space="preserve"> más de cinco minutos </w:t>
      </w:r>
      <w:r w:rsidRPr="00FC0B3A">
        <w:rPr>
          <w:rFonts w:ascii="Arial" w:eastAsia="Times New Roman" w:hAnsi="Arial" w:cs="Arial"/>
          <w:color w:val="000000"/>
          <w:lang w:eastAsia="es-MX"/>
        </w:rPr>
        <w:t xml:space="preserve">completarla </w:t>
      </w:r>
      <w:r w:rsidRPr="00FC0B3A">
        <w:rPr>
          <w:rFonts w:ascii="Arial" w:eastAsia="Times New Roman" w:hAnsi="Arial" w:cs="Arial"/>
          <w:color w:val="000000"/>
          <w:lang w:eastAsia="es-MX"/>
        </w:rPr>
        <w:t>y será</w:t>
      </w:r>
      <w:r w:rsidRPr="00FC0B3A">
        <w:rPr>
          <w:rFonts w:ascii="Arial" w:eastAsia="Times New Roman" w:hAnsi="Arial" w:cs="Arial"/>
          <w:color w:val="000000"/>
          <w:lang w:eastAsia="es-MX"/>
        </w:rPr>
        <w:t xml:space="preserve"> de gran ayuda para mejorar nuestro procedimiento de Regularización. Los datos</w:t>
      </w:r>
      <w:r w:rsidRPr="00FC0B3A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FC0B3A">
        <w:rPr>
          <w:rFonts w:ascii="Arial" w:eastAsia="Times New Roman" w:hAnsi="Arial" w:cs="Arial"/>
          <w:color w:val="000000"/>
          <w:lang w:eastAsia="es-MX"/>
        </w:rPr>
        <w:t>que en ella se consignen se tratarán de forma anónima.</w:t>
      </w:r>
    </w:p>
    <w:p w:rsidR="00FC0B3A" w:rsidRDefault="00FC0B3A" w:rsidP="00FC0B3A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FC0B3A">
        <w:rPr>
          <w:rFonts w:ascii="Arial" w:eastAsia="Times New Roman" w:hAnsi="Arial" w:cs="Arial"/>
          <w:color w:val="000000"/>
          <w:lang w:eastAsia="es-MX"/>
        </w:rPr>
        <w:t>Basándose en su experiencia con nuestro proceso de Regularización, por favor, contesta los siguientes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FC0B3A">
        <w:rPr>
          <w:rFonts w:ascii="Arial" w:eastAsia="Times New Roman" w:hAnsi="Arial" w:cs="Arial"/>
          <w:color w:val="000000"/>
          <w:lang w:eastAsia="es-MX"/>
        </w:rPr>
        <w:t>aspectos: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FC0B3A" w:rsidRPr="00FC0B3A" w:rsidRDefault="00FC0B3A" w:rsidP="00FC0B3A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567"/>
        <w:gridCol w:w="562"/>
      </w:tblGrid>
      <w:tr w:rsidR="00FC0B3A" w:rsidRPr="002B5355" w:rsidTr="00FC0B3A">
        <w:tc>
          <w:tcPr>
            <w:tcW w:w="9067" w:type="dxa"/>
          </w:tcPr>
          <w:p w:rsidR="00FC0B3A" w:rsidRPr="002B5355" w:rsidRDefault="00FC0B3A" w:rsidP="00FC0B3A">
            <w:pPr>
              <w:pStyle w:val="Sinespaciado"/>
              <w:rPr>
                <w:b/>
                <w:bCs/>
                <w:lang w:eastAsia="es-MX"/>
              </w:rPr>
            </w:pPr>
          </w:p>
        </w:tc>
        <w:tc>
          <w:tcPr>
            <w:tcW w:w="567" w:type="dxa"/>
          </w:tcPr>
          <w:p w:rsidR="00FC0B3A" w:rsidRPr="002B5355" w:rsidRDefault="00FC0B3A" w:rsidP="00FC0B3A">
            <w:pPr>
              <w:pStyle w:val="Sinespaciado"/>
              <w:rPr>
                <w:b/>
                <w:bCs/>
                <w:lang w:eastAsia="es-MX"/>
              </w:rPr>
            </w:pPr>
            <w:r w:rsidRPr="002B5355">
              <w:rPr>
                <w:b/>
                <w:bCs/>
                <w:lang w:eastAsia="es-MX"/>
              </w:rPr>
              <w:t xml:space="preserve">Si </w:t>
            </w:r>
          </w:p>
        </w:tc>
        <w:tc>
          <w:tcPr>
            <w:tcW w:w="562" w:type="dxa"/>
          </w:tcPr>
          <w:p w:rsidR="00FC0B3A" w:rsidRPr="002B5355" w:rsidRDefault="00FC0B3A" w:rsidP="00FC0B3A">
            <w:pPr>
              <w:pStyle w:val="Sinespaciado"/>
              <w:rPr>
                <w:b/>
                <w:bCs/>
                <w:lang w:eastAsia="es-MX"/>
              </w:rPr>
            </w:pPr>
            <w:r w:rsidRPr="002B5355">
              <w:rPr>
                <w:b/>
                <w:bCs/>
                <w:lang w:eastAsia="es-MX"/>
              </w:rPr>
              <w:t xml:space="preserve">No </w:t>
            </w:r>
          </w:p>
        </w:tc>
      </w:tr>
      <w:tr w:rsidR="00FC0B3A" w:rsidTr="00FC0B3A">
        <w:tc>
          <w:tcPr>
            <w:tcW w:w="9067" w:type="dxa"/>
          </w:tcPr>
          <w:p w:rsidR="00FC0B3A" w:rsidRPr="00FC0B3A" w:rsidRDefault="00FC0B3A" w:rsidP="00FC0B3A">
            <w:pPr>
              <w:pStyle w:val="Sinespaciado"/>
              <w:rPr>
                <w:lang w:eastAsia="es-MX"/>
              </w:rPr>
            </w:pPr>
            <w:r w:rsidRPr="00FC0B3A">
              <w:rPr>
                <w:lang w:eastAsia="es-MX"/>
              </w:rPr>
              <w:t>1. ¿Tienes facilidad de acceso para hacer consultas sobre las Normas de Control Escolar con relación a las orientaciones para</w:t>
            </w:r>
            <w:r>
              <w:rPr>
                <w:lang w:eastAsia="es-MX"/>
              </w:rPr>
              <w:t xml:space="preserve"> las</w:t>
            </w: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Evaluación de los Estudiantes?</w:t>
            </w:r>
          </w:p>
        </w:tc>
        <w:tc>
          <w:tcPr>
            <w:tcW w:w="567" w:type="dxa"/>
          </w:tcPr>
          <w:p w:rsidR="00FC0B3A" w:rsidRDefault="002B5355" w:rsidP="00FC0B3A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*</w:t>
            </w:r>
          </w:p>
        </w:tc>
        <w:tc>
          <w:tcPr>
            <w:tcW w:w="562" w:type="dxa"/>
          </w:tcPr>
          <w:p w:rsidR="00FC0B3A" w:rsidRDefault="00FC0B3A" w:rsidP="00FC0B3A">
            <w:pPr>
              <w:pStyle w:val="Sinespaciado"/>
              <w:rPr>
                <w:lang w:eastAsia="es-MX"/>
              </w:rPr>
            </w:pPr>
          </w:p>
        </w:tc>
      </w:tr>
      <w:tr w:rsidR="002B5355" w:rsidTr="003E7EBF">
        <w:tc>
          <w:tcPr>
            <w:tcW w:w="10196" w:type="dxa"/>
            <w:gridSpan w:val="3"/>
          </w:tcPr>
          <w:p w:rsidR="002B5355" w:rsidRDefault="002B5355" w:rsidP="00FC0B3A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Te enteras de la Etapa de Regularización a través de:</w:t>
            </w:r>
          </w:p>
        </w:tc>
      </w:tr>
      <w:tr w:rsidR="00FC0B3A" w:rsidTr="00FC0B3A">
        <w:tc>
          <w:tcPr>
            <w:tcW w:w="9067" w:type="dxa"/>
          </w:tcPr>
          <w:p w:rsidR="00FC0B3A" w:rsidRDefault="00FC0B3A" w:rsidP="00FC0B3A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Prefectura</w:t>
            </w:r>
          </w:p>
        </w:tc>
        <w:tc>
          <w:tcPr>
            <w:tcW w:w="567" w:type="dxa"/>
          </w:tcPr>
          <w:p w:rsidR="00FC0B3A" w:rsidRDefault="002B5355" w:rsidP="00FC0B3A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*</w:t>
            </w:r>
          </w:p>
        </w:tc>
        <w:tc>
          <w:tcPr>
            <w:tcW w:w="562" w:type="dxa"/>
          </w:tcPr>
          <w:p w:rsidR="00FC0B3A" w:rsidRDefault="00FC0B3A" w:rsidP="00FC0B3A">
            <w:pPr>
              <w:pStyle w:val="Sinespaciado"/>
              <w:rPr>
                <w:lang w:eastAsia="es-MX"/>
              </w:rPr>
            </w:pPr>
          </w:p>
        </w:tc>
      </w:tr>
      <w:tr w:rsidR="00FC0B3A" w:rsidTr="00FC0B3A">
        <w:tc>
          <w:tcPr>
            <w:tcW w:w="9067" w:type="dxa"/>
          </w:tcPr>
          <w:p w:rsidR="00FC0B3A" w:rsidRDefault="00FC0B3A" w:rsidP="00FC0B3A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 Mayor</w:t>
            </w:r>
          </w:p>
        </w:tc>
        <w:tc>
          <w:tcPr>
            <w:tcW w:w="567" w:type="dxa"/>
          </w:tcPr>
          <w:p w:rsidR="00FC0B3A" w:rsidRDefault="002B5355" w:rsidP="00FC0B3A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*</w:t>
            </w:r>
          </w:p>
        </w:tc>
        <w:tc>
          <w:tcPr>
            <w:tcW w:w="562" w:type="dxa"/>
          </w:tcPr>
          <w:p w:rsidR="00FC0B3A" w:rsidRDefault="00FC0B3A" w:rsidP="00FC0B3A">
            <w:pPr>
              <w:pStyle w:val="Sinespaciado"/>
              <w:rPr>
                <w:lang w:eastAsia="es-MX"/>
              </w:rPr>
            </w:pPr>
          </w:p>
        </w:tc>
      </w:tr>
      <w:tr w:rsidR="00FC0B3A" w:rsidTr="00FC0B3A">
        <w:tc>
          <w:tcPr>
            <w:tcW w:w="9067" w:type="dxa"/>
          </w:tcPr>
          <w:p w:rsidR="00FC0B3A" w:rsidRDefault="00FC0B3A" w:rsidP="00FC0B3A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Docentes</w:t>
            </w:r>
          </w:p>
        </w:tc>
        <w:tc>
          <w:tcPr>
            <w:tcW w:w="567" w:type="dxa"/>
          </w:tcPr>
          <w:p w:rsidR="00FC0B3A" w:rsidRDefault="002B5355" w:rsidP="00FC0B3A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*</w:t>
            </w:r>
          </w:p>
        </w:tc>
        <w:tc>
          <w:tcPr>
            <w:tcW w:w="562" w:type="dxa"/>
          </w:tcPr>
          <w:p w:rsidR="00FC0B3A" w:rsidRDefault="00FC0B3A" w:rsidP="00FC0B3A">
            <w:pPr>
              <w:pStyle w:val="Sinespaciado"/>
              <w:rPr>
                <w:lang w:eastAsia="es-MX"/>
              </w:rPr>
            </w:pPr>
          </w:p>
        </w:tc>
      </w:tr>
      <w:tr w:rsidR="00FC0B3A" w:rsidTr="00FC0B3A">
        <w:tc>
          <w:tcPr>
            <w:tcW w:w="9067" w:type="dxa"/>
          </w:tcPr>
          <w:p w:rsidR="00FC0B3A" w:rsidRPr="00FC0B3A" w:rsidRDefault="00FC0B3A" w:rsidP="00FC0B3A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Pizarra de avisos</w:t>
            </w:r>
          </w:p>
        </w:tc>
        <w:tc>
          <w:tcPr>
            <w:tcW w:w="567" w:type="dxa"/>
          </w:tcPr>
          <w:p w:rsidR="00FC0B3A" w:rsidRDefault="00FC0B3A" w:rsidP="00FC0B3A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FC0B3A" w:rsidRDefault="00FC0B3A" w:rsidP="00FC0B3A">
            <w:pPr>
              <w:pStyle w:val="Sinespaciado"/>
              <w:rPr>
                <w:lang w:eastAsia="es-MX"/>
              </w:rPr>
            </w:pPr>
          </w:p>
        </w:tc>
      </w:tr>
      <w:tr w:rsidR="00FC0B3A" w:rsidTr="00FC0B3A">
        <w:tc>
          <w:tcPr>
            <w:tcW w:w="9067" w:type="dxa"/>
          </w:tcPr>
          <w:p w:rsidR="00FC0B3A" w:rsidRPr="00FC0B3A" w:rsidRDefault="00FC0B3A" w:rsidP="00FC0B3A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o…</w:t>
            </w:r>
          </w:p>
        </w:tc>
        <w:tc>
          <w:tcPr>
            <w:tcW w:w="567" w:type="dxa"/>
          </w:tcPr>
          <w:p w:rsidR="00FC0B3A" w:rsidRDefault="002B5355" w:rsidP="00FC0B3A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*</w:t>
            </w:r>
          </w:p>
        </w:tc>
        <w:tc>
          <w:tcPr>
            <w:tcW w:w="562" w:type="dxa"/>
          </w:tcPr>
          <w:p w:rsidR="00FC0B3A" w:rsidRDefault="00FC0B3A" w:rsidP="00FC0B3A">
            <w:pPr>
              <w:pStyle w:val="Sinespaciado"/>
              <w:rPr>
                <w:lang w:eastAsia="es-MX"/>
              </w:rPr>
            </w:pPr>
          </w:p>
        </w:tc>
      </w:tr>
      <w:tr w:rsidR="002B5355" w:rsidTr="00922E89">
        <w:tc>
          <w:tcPr>
            <w:tcW w:w="10196" w:type="dxa"/>
            <w:gridSpan w:val="3"/>
          </w:tcPr>
          <w:p w:rsidR="002B5355" w:rsidRDefault="002B5355" w:rsidP="00FC0B3A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ENEP Digital </w:t>
            </w:r>
          </w:p>
        </w:tc>
      </w:tr>
      <w:tr w:rsidR="00FC0B3A" w:rsidTr="00FC0B3A">
        <w:tc>
          <w:tcPr>
            <w:tcW w:w="9067" w:type="dxa"/>
          </w:tcPr>
          <w:p w:rsidR="00FC0B3A" w:rsidRPr="00FC0B3A" w:rsidRDefault="00FC0B3A" w:rsidP="00FC0B3A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¿Sabes dónde se realiza el pago correspondiente a la etapa</w:t>
            </w: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Regularización?</w:t>
            </w:r>
          </w:p>
        </w:tc>
        <w:tc>
          <w:tcPr>
            <w:tcW w:w="567" w:type="dxa"/>
          </w:tcPr>
          <w:p w:rsidR="00FC0B3A" w:rsidRDefault="002B5355" w:rsidP="00FC0B3A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*</w:t>
            </w:r>
          </w:p>
        </w:tc>
        <w:tc>
          <w:tcPr>
            <w:tcW w:w="562" w:type="dxa"/>
          </w:tcPr>
          <w:p w:rsidR="00FC0B3A" w:rsidRDefault="00FC0B3A" w:rsidP="00FC0B3A">
            <w:pPr>
              <w:pStyle w:val="Sinespaciado"/>
              <w:rPr>
                <w:lang w:eastAsia="es-MX"/>
              </w:rPr>
            </w:pPr>
          </w:p>
        </w:tc>
      </w:tr>
      <w:tr w:rsidR="002B5355" w:rsidTr="00CD49C0">
        <w:tc>
          <w:tcPr>
            <w:tcW w:w="10196" w:type="dxa"/>
            <w:gridSpan w:val="3"/>
          </w:tcPr>
          <w:p w:rsidR="002B5355" w:rsidRDefault="002B5355" w:rsidP="00FC0B3A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 La ficha de autorización para acceder a la etapa de regularización te la entrega:</w:t>
            </w:r>
          </w:p>
        </w:tc>
      </w:tr>
      <w:tr w:rsidR="002B5355" w:rsidTr="003C1429">
        <w:tc>
          <w:tcPr>
            <w:tcW w:w="9067" w:type="dxa"/>
            <w:vAlign w:val="bottom"/>
          </w:tcPr>
          <w:p w:rsidR="002B5355" w:rsidRPr="00FC0B3A" w:rsidRDefault="002B5355" w:rsidP="002B53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Prefectura  </w:t>
            </w:r>
          </w:p>
        </w:tc>
        <w:tc>
          <w:tcPr>
            <w:tcW w:w="567" w:type="dxa"/>
          </w:tcPr>
          <w:p w:rsidR="002B5355" w:rsidRDefault="002B5355" w:rsidP="002B5355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2B5355">
            <w:pPr>
              <w:pStyle w:val="Sinespaciado"/>
              <w:rPr>
                <w:lang w:eastAsia="es-MX"/>
              </w:rPr>
            </w:pPr>
          </w:p>
        </w:tc>
      </w:tr>
      <w:tr w:rsidR="002B5355" w:rsidTr="003C1429">
        <w:tc>
          <w:tcPr>
            <w:tcW w:w="9067" w:type="dxa"/>
            <w:vAlign w:val="bottom"/>
          </w:tcPr>
          <w:p w:rsidR="002B5355" w:rsidRPr="00FC0B3A" w:rsidRDefault="002B5355" w:rsidP="002B53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 Mayor</w:t>
            </w:r>
          </w:p>
        </w:tc>
        <w:tc>
          <w:tcPr>
            <w:tcW w:w="567" w:type="dxa"/>
          </w:tcPr>
          <w:p w:rsidR="002B5355" w:rsidRDefault="002B5355" w:rsidP="002B5355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*</w:t>
            </w:r>
          </w:p>
        </w:tc>
        <w:tc>
          <w:tcPr>
            <w:tcW w:w="562" w:type="dxa"/>
          </w:tcPr>
          <w:p w:rsidR="002B5355" w:rsidRDefault="002B5355" w:rsidP="002B5355">
            <w:pPr>
              <w:pStyle w:val="Sinespaciado"/>
              <w:rPr>
                <w:lang w:eastAsia="es-MX"/>
              </w:rPr>
            </w:pPr>
          </w:p>
        </w:tc>
      </w:tr>
      <w:tr w:rsidR="002B5355" w:rsidTr="003C1429">
        <w:tc>
          <w:tcPr>
            <w:tcW w:w="9067" w:type="dxa"/>
            <w:vAlign w:val="bottom"/>
          </w:tcPr>
          <w:p w:rsidR="002B5355" w:rsidRPr="00FC0B3A" w:rsidRDefault="002B5355" w:rsidP="002B53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Docentes</w:t>
            </w:r>
          </w:p>
        </w:tc>
        <w:tc>
          <w:tcPr>
            <w:tcW w:w="567" w:type="dxa"/>
          </w:tcPr>
          <w:p w:rsidR="002B5355" w:rsidRDefault="002B5355" w:rsidP="002B5355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2B5355">
            <w:pPr>
              <w:pStyle w:val="Sinespaciado"/>
              <w:rPr>
                <w:lang w:eastAsia="es-MX"/>
              </w:rPr>
            </w:pPr>
          </w:p>
        </w:tc>
      </w:tr>
      <w:tr w:rsidR="002B5355" w:rsidTr="00FC0B3A">
        <w:tc>
          <w:tcPr>
            <w:tcW w:w="9067" w:type="dxa"/>
          </w:tcPr>
          <w:p w:rsidR="002B5355" w:rsidRPr="00FC0B3A" w:rsidRDefault="002B5355" w:rsidP="002B5355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secretarias de control escolar</w:t>
            </w:r>
          </w:p>
        </w:tc>
        <w:tc>
          <w:tcPr>
            <w:tcW w:w="567" w:type="dxa"/>
          </w:tcPr>
          <w:p w:rsidR="002B5355" w:rsidRDefault="002B5355" w:rsidP="002B5355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2B5355">
            <w:pPr>
              <w:pStyle w:val="Sinespaciado"/>
              <w:rPr>
                <w:lang w:eastAsia="es-MX"/>
              </w:rPr>
            </w:pPr>
          </w:p>
        </w:tc>
      </w:tr>
      <w:tr w:rsidR="002B5355" w:rsidTr="00FC0B3A">
        <w:tc>
          <w:tcPr>
            <w:tcW w:w="9067" w:type="dxa"/>
          </w:tcPr>
          <w:p w:rsidR="002B5355" w:rsidRPr="00FC0B3A" w:rsidRDefault="002B5355" w:rsidP="002B5355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o…</w:t>
            </w:r>
          </w:p>
        </w:tc>
        <w:tc>
          <w:tcPr>
            <w:tcW w:w="567" w:type="dxa"/>
          </w:tcPr>
          <w:p w:rsidR="002B5355" w:rsidRDefault="002B5355" w:rsidP="002B5355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2B5355">
            <w:pPr>
              <w:pStyle w:val="Sinespaciado"/>
              <w:rPr>
                <w:lang w:eastAsia="es-MX"/>
              </w:rPr>
            </w:pPr>
          </w:p>
        </w:tc>
      </w:tr>
      <w:tr w:rsidR="002B5355" w:rsidTr="00374E95">
        <w:tc>
          <w:tcPr>
            <w:tcW w:w="10196" w:type="dxa"/>
            <w:gridSpan w:val="3"/>
          </w:tcPr>
          <w:p w:rsidR="002B5355" w:rsidRDefault="002B5355" w:rsidP="002B5355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Especifique</w:t>
            </w:r>
          </w:p>
        </w:tc>
      </w:tr>
      <w:tr w:rsidR="002B5355" w:rsidTr="00FC0B3A">
        <w:tc>
          <w:tcPr>
            <w:tcW w:w="9067" w:type="dxa"/>
          </w:tcPr>
          <w:p w:rsidR="002B5355" w:rsidRPr="00FC0B3A" w:rsidRDefault="002B5355" w:rsidP="002B5355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¿Control escolar te informa de la calificación obtenida en </w:t>
            </w: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etapa</w:t>
            </w: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Regularización</w:t>
            </w:r>
          </w:p>
        </w:tc>
        <w:tc>
          <w:tcPr>
            <w:tcW w:w="567" w:type="dxa"/>
          </w:tcPr>
          <w:p w:rsidR="002B5355" w:rsidRDefault="002B5355" w:rsidP="002B5355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*</w:t>
            </w:r>
          </w:p>
        </w:tc>
        <w:tc>
          <w:tcPr>
            <w:tcW w:w="562" w:type="dxa"/>
          </w:tcPr>
          <w:p w:rsidR="002B5355" w:rsidRDefault="002B5355" w:rsidP="002B5355">
            <w:pPr>
              <w:pStyle w:val="Sinespaciado"/>
              <w:rPr>
                <w:lang w:eastAsia="es-MX"/>
              </w:rPr>
            </w:pPr>
          </w:p>
        </w:tc>
      </w:tr>
    </w:tbl>
    <w:p w:rsidR="00FC0B3A" w:rsidRPr="00FC0B3A" w:rsidRDefault="00FC0B3A" w:rsidP="00FC0B3A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FC0B3A" w:rsidRPr="00A90268" w:rsidRDefault="00FC0B3A" w:rsidP="00CB711B">
      <w:pPr>
        <w:spacing w:line="360" w:lineRule="auto"/>
        <w:jc w:val="center"/>
        <w:rPr>
          <w:rFonts w:ascii="Arial" w:hAnsi="Arial" w:cs="Arial"/>
        </w:rPr>
      </w:pPr>
    </w:p>
    <w:p w:rsidR="009A0338" w:rsidRPr="009A0338" w:rsidRDefault="009A0338" w:rsidP="00CB711B">
      <w:pPr>
        <w:spacing w:line="360" w:lineRule="auto"/>
        <w:rPr>
          <w:rFonts w:ascii="Arial" w:hAnsi="Arial" w:cs="Arial"/>
        </w:rPr>
      </w:pPr>
    </w:p>
    <w:p w:rsidR="00CB711B" w:rsidRPr="009A0338" w:rsidRDefault="00CB711B" w:rsidP="00CB711B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="009A0338" w:rsidRPr="009A0338">
        <w:rPr>
          <w:rFonts w:ascii="Arial" w:hAnsi="Arial" w:cs="Arial"/>
        </w:rPr>
        <w:t xml:space="preserve"> </w:t>
      </w:r>
      <w:r w:rsidR="002B5355">
        <w:rPr>
          <w:rFonts w:ascii="Arial" w:hAnsi="Arial" w:cs="Arial"/>
          <w:u w:val="single"/>
        </w:rPr>
        <w:t>___________________________________________________</w:t>
      </w:r>
      <w:r w:rsidR="009A0338" w:rsidRPr="009A0338">
        <w:rPr>
          <w:rFonts w:ascii="Arial" w:hAnsi="Arial" w:cs="Arial"/>
        </w:rPr>
        <w:t xml:space="preserve"> </w:t>
      </w:r>
    </w:p>
    <w:p w:rsidR="00CB711B" w:rsidRPr="009A0338" w:rsidRDefault="00CB711B" w:rsidP="009A0338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CB711B" w:rsidRDefault="00CB711B" w:rsidP="009A0338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B85668" w:rsidRDefault="00B85668" w:rsidP="009A0338">
      <w:pPr>
        <w:pStyle w:val="Sinespaciado"/>
        <w:jc w:val="right"/>
        <w:rPr>
          <w:sz w:val="20"/>
          <w:szCs w:val="20"/>
        </w:rPr>
      </w:pPr>
    </w:p>
    <w:p w:rsidR="002B5355" w:rsidRDefault="002B5355" w:rsidP="009A0338">
      <w:pPr>
        <w:pStyle w:val="Sinespaciado"/>
        <w:jc w:val="right"/>
        <w:rPr>
          <w:sz w:val="20"/>
          <w:szCs w:val="20"/>
        </w:rPr>
      </w:pPr>
    </w:p>
    <w:p w:rsidR="002B5355" w:rsidRDefault="002B5355" w:rsidP="009A0338">
      <w:pPr>
        <w:pStyle w:val="Sinespaciado"/>
        <w:jc w:val="right"/>
        <w:rPr>
          <w:sz w:val="20"/>
          <w:szCs w:val="20"/>
        </w:rPr>
      </w:pPr>
    </w:p>
    <w:p w:rsidR="002B5355" w:rsidRDefault="002B5355" w:rsidP="009A0338">
      <w:pPr>
        <w:pStyle w:val="Sinespaciado"/>
        <w:jc w:val="right"/>
        <w:rPr>
          <w:sz w:val="20"/>
          <w:szCs w:val="20"/>
        </w:rPr>
      </w:pPr>
    </w:p>
    <w:p w:rsidR="002B5355" w:rsidRDefault="002B5355" w:rsidP="009A0338">
      <w:pPr>
        <w:pStyle w:val="Sinespaciado"/>
        <w:jc w:val="right"/>
        <w:rPr>
          <w:sz w:val="20"/>
          <w:szCs w:val="20"/>
        </w:rPr>
      </w:pPr>
    </w:p>
    <w:p w:rsidR="002B5355" w:rsidRPr="00A90268" w:rsidRDefault="002B5355" w:rsidP="002B5355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 xml:space="preserve">     CICLO ESCOLAR 2020-2021</w:t>
      </w:r>
    </w:p>
    <w:p w:rsidR="002B5355" w:rsidRPr="00A90268" w:rsidRDefault="002B5355" w:rsidP="002B5355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REGULARIZACIÓN</w:t>
      </w:r>
    </w:p>
    <w:p w:rsidR="002B5355" w:rsidRPr="00A90268" w:rsidRDefault="002B5355" w:rsidP="002B5355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lang w:eastAsia="es-MX"/>
        </w:rPr>
        <w:t>0</w:t>
      </w:r>
      <w:r>
        <w:rPr>
          <w:rFonts w:ascii="Arial" w:eastAsia="Times New Roman" w:hAnsi="Arial" w:cs="Arial"/>
          <w:color w:val="000000"/>
          <w:u w:val="single"/>
          <w:lang w:eastAsia="es-MX"/>
        </w:rPr>
        <w:t>3</w:t>
      </w:r>
      <w:r w:rsidRPr="00A90268">
        <w:rPr>
          <w:rFonts w:ascii="Arial" w:eastAsia="Times New Roman" w:hAnsi="Arial" w:cs="Arial"/>
          <w:color w:val="000000"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color w:val="000000"/>
          <w:u w:val="single"/>
          <w:lang w:eastAsia="es-MX"/>
        </w:rPr>
        <w:t>03</w:t>
      </w:r>
      <w:r w:rsidRPr="00A90268">
        <w:rPr>
          <w:rFonts w:ascii="Arial" w:eastAsia="Times New Roman" w:hAnsi="Arial" w:cs="Arial"/>
          <w:color w:val="000000"/>
          <w:u w:val="single"/>
          <w:lang w:eastAsia="es-MX"/>
        </w:rPr>
        <w:t xml:space="preserve"> de 2021</w:t>
      </w:r>
    </w:p>
    <w:p w:rsidR="002B5355" w:rsidRDefault="002B5355" w:rsidP="002B5355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2B5355" w:rsidRPr="00FC0B3A" w:rsidRDefault="002B5355" w:rsidP="002B5355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FC0B3A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completarla y será de gran ayuda para mejorar nuestro procedimiento de Regularización. Los datos que en ella se consignen se tratarán de forma anónima.</w:t>
      </w:r>
    </w:p>
    <w:p w:rsidR="002B5355" w:rsidRDefault="002B5355" w:rsidP="002B5355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FC0B3A">
        <w:rPr>
          <w:rFonts w:ascii="Arial" w:eastAsia="Times New Roman" w:hAnsi="Arial" w:cs="Arial"/>
          <w:color w:val="000000"/>
          <w:lang w:eastAsia="es-MX"/>
        </w:rPr>
        <w:t>Basándose en su experiencia con nuestro proceso de Regularización, por favor, contesta los siguientes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FC0B3A">
        <w:rPr>
          <w:rFonts w:ascii="Arial" w:eastAsia="Times New Roman" w:hAnsi="Arial" w:cs="Arial"/>
          <w:color w:val="000000"/>
          <w:lang w:eastAsia="es-MX"/>
        </w:rPr>
        <w:t>aspectos: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2B5355" w:rsidRPr="00FC0B3A" w:rsidRDefault="002B5355" w:rsidP="002B5355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567"/>
        <w:gridCol w:w="562"/>
      </w:tblGrid>
      <w:tr w:rsidR="002B5355" w:rsidRPr="002B5355" w:rsidTr="00A454DB">
        <w:tc>
          <w:tcPr>
            <w:tcW w:w="9067" w:type="dxa"/>
          </w:tcPr>
          <w:p w:rsidR="002B5355" w:rsidRPr="002B5355" w:rsidRDefault="002B5355" w:rsidP="00A454DB">
            <w:pPr>
              <w:pStyle w:val="Sinespaciado"/>
              <w:rPr>
                <w:b/>
                <w:bCs/>
                <w:lang w:eastAsia="es-MX"/>
              </w:rPr>
            </w:pPr>
          </w:p>
        </w:tc>
        <w:tc>
          <w:tcPr>
            <w:tcW w:w="567" w:type="dxa"/>
          </w:tcPr>
          <w:p w:rsidR="002B5355" w:rsidRPr="002B5355" w:rsidRDefault="002B5355" w:rsidP="00A454DB">
            <w:pPr>
              <w:pStyle w:val="Sinespaciado"/>
              <w:rPr>
                <w:b/>
                <w:bCs/>
                <w:lang w:eastAsia="es-MX"/>
              </w:rPr>
            </w:pPr>
            <w:r w:rsidRPr="002B5355">
              <w:rPr>
                <w:b/>
                <w:bCs/>
                <w:lang w:eastAsia="es-MX"/>
              </w:rPr>
              <w:t xml:space="preserve">Si </w:t>
            </w:r>
          </w:p>
        </w:tc>
        <w:tc>
          <w:tcPr>
            <w:tcW w:w="562" w:type="dxa"/>
          </w:tcPr>
          <w:p w:rsidR="002B5355" w:rsidRPr="002B5355" w:rsidRDefault="002B5355" w:rsidP="00A454DB">
            <w:pPr>
              <w:pStyle w:val="Sinespaciado"/>
              <w:rPr>
                <w:b/>
                <w:bCs/>
                <w:lang w:eastAsia="es-MX"/>
              </w:rPr>
            </w:pPr>
            <w:r w:rsidRPr="002B5355">
              <w:rPr>
                <w:b/>
                <w:bCs/>
                <w:lang w:eastAsia="es-MX"/>
              </w:rPr>
              <w:t xml:space="preserve">No </w:t>
            </w:r>
          </w:p>
        </w:tc>
      </w:tr>
      <w:tr w:rsidR="002B5355" w:rsidTr="002B5355">
        <w:tc>
          <w:tcPr>
            <w:tcW w:w="9067" w:type="dxa"/>
          </w:tcPr>
          <w:p w:rsidR="002B5355" w:rsidRPr="00FC0B3A" w:rsidRDefault="002B5355" w:rsidP="00A454DB">
            <w:pPr>
              <w:pStyle w:val="Sinespaciado"/>
              <w:rPr>
                <w:lang w:eastAsia="es-MX"/>
              </w:rPr>
            </w:pPr>
            <w:r w:rsidRPr="00FC0B3A">
              <w:rPr>
                <w:lang w:eastAsia="es-MX"/>
              </w:rPr>
              <w:t>1. ¿Tienes facilidad de acceso para hacer consultas sobre las Normas de Control Escolar con relación a las orientaciones para</w:t>
            </w:r>
            <w:r>
              <w:rPr>
                <w:lang w:eastAsia="es-MX"/>
              </w:rPr>
              <w:t xml:space="preserve"> las</w:t>
            </w: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Evaluación de los Estudiantes?</w:t>
            </w:r>
          </w:p>
        </w:tc>
        <w:tc>
          <w:tcPr>
            <w:tcW w:w="567" w:type="dxa"/>
            <w:shd w:val="clear" w:color="auto" w:fill="4472C4" w:themeFill="accent1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10196" w:type="dxa"/>
            <w:gridSpan w:val="3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Te enteras de la Etapa de Regularización a través de:</w:t>
            </w:r>
          </w:p>
        </w:tc>
      </w:tr>
      <w:tr w:rsidR="002B5355" w:rsidTr="00A454DB">
        <w:tc>
          <w:tcPr>
            <w:tcW w:w="90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Prefectura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2B5355">
        <w:tc>
          <w:tcPr>
            <w:tcW w:w="90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 Mayor</w:t>
            </w:r>
          </w:p>
        </w:tc>
        <w:tc>
          <w:tcPr>
            <w:tcW w:w="567" w:type="dxa"/>
            <w:shd w:val="clear" w:color="auto" w:fill="F4B083" w:themeFill="accent2" w:themeFillTint="99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90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Docentes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9067" w:type="dxa"/>
          </w:tcPr>
          <w:p w:rsidR="002B5355" w:rsidRPr="00FC0B3A" w:rsidRDefault="002B5355" w:rsidP="00A454D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Pizarra de avisos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9067" w:type="dxa"/>
          </w:tcPr>
          <w:p w:rsidR="002B5355" w:rsidRPr="00FC0B3A" w:rsidRDefault="002B5355" w:rsidP="00A454D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o…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10196" w:type="dxa"/>
            <w:gridSpan w:val="3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</w:tc>
      </w:tr>
      <w:tr w:rsidR="002B5355" w:rsidTr="002B5355">
        <w:tc>
          <w:tcPr>
            <w:tcW w:w="9067" w:type="dxa"/>
          </w:tcPr>
          <w:p w:rsidR="002B5355" w:rsidRPr="00FC0B3A" w:rsidRDefault="002B5355" w:rsidP="00A454D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¿Sabes dónde se realiza el pago correspondiente a la etapa de Regularización?</w:t>
            </w:r>
          </w:p>
        </w:tc>
        <w:tc>
          <w:tcPr>
            <w:tcW w:w="567" w:type="dxa"/>
            <w:shd w:val="clear" w:color="auto" w:fill="00B050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10196" w:type="dxa"/>
            <w:gridSpan w:val="3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 La ficha de autorización para acceder a la etapa de regularización te la entrega:</w:t>
            </w:r>
          </w:p>
        </w:tc>
      </w:tr>
      <w:tr w:rsidR="002B5355" w:rsidTr="00A454DB">
        <w:tc>
          <w:tcPr>
            <w:tcW w:w="9067" w:type="dxa"/>
            <w:vAlign w:val="bottom"/>
          </w:tcPr>
          <w:p w:rsidR="002B5355" w:rsidRPr="00FC0B3A" w:rsidRDefault="002B5355" w:rsidP="00A454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Prefectura  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2B5355">
        <w:tc>
          <w:tcPr>
            <w:tcW w:w="9067" w:type="dxa"/>
            <w:vAlign w:val="bottom"/>
          </w:tcPr>
          <w:p w:rsidR="002B5355" w:rsidRPr="00FC0B3A" w:rsidRDefault="002B5355" w:rsidP="00A454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 Mayor</w:t>
            </w:r>
          </w:p>
        </w:tc>
        <w:tc>
          <w:tcPr>
            <w:tcW w:w="567" w:type="dxa"/>
            <w:shd w:val="clear" w:color="auto" w:fill="C45911" w:themeFill="accent2" w:themeFillShade="BF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9067" w:type="dxa"/>
            <w:vAlign w:val="bottom"/>
          </w:tcPr>
          <w:p w:rsidR="002B5355" w:rsidRPr="00FC0B3A" w:rsidRDefault="002B5355" w:rsidP="00A454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Docentes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9067" w:type="dxa"/>
          </w:tcPr>
          <w:p w:rsidR="002B5355" w:rsidRPr="00FC0B3A" w:rsidRDefault="002B5355" w:rsidP="00A454D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secretarias de control escolar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9067" w:type="dxa"/>
          </w:tcPr>
          <w:p w:rsidR="002B5355" w:rsidRPr="00FC0B3A" w:rsidRDefault="002B5355" w:rsidP="00A454D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o…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10196" w:type="dxa"/>
            <w:gridSpan w:val="3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Especifique</w:t>
            </w:r>
          </w:p>
        </w:tc>
      </w:tr>
      <w:tr w:rsidR="002B5355" w:rsidTr="002B5355">
        <w:tc>
          <w:tcPr>
            <w:tcW w:w="9067" w:type="dxa"/>
          </w:tcPr>
          <w:p w:rsidR="002B5355" w:rsidRPr="00FC0B3A" w:rsidRDefault="002B5355" w:rsidP="00A454D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¿Control escolar te informa de la calificación obtenida en la etapa de Regularización</w:t>
            </w:r>
          </w:p>
        </w:tc>
        <w:tc>
          <w:tcPr>
            <w:tcW w:w="567" w:type="dxa"/>
            <w:shd w:val="clear" w:color="auto" w:fill="FF0000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</w:tbl>
    <w:p w:rsidR="002B5355" w:rsidRPr="00FC0B3A" w:rsidRDefault="002B5355" w:rsidP="002B5355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2B5355" w:rsidRPr="00A90268" w:rsidRDefault="002B5355" w:rsidP="002B5355">
      <w:pPr>
        <w:spacing w:line="360" w:lineRule="auto"/>
        <w:jc w:val="center"/>
        <w:rPr>
          <w:rFonts w:ascii="Arial" w:hAnsi="Arial" w:cs="Arial"/>
        </w:rPr>
      </w:pPr>
    </w:p>
    <w:p w:rsidR="002B5355" w:rsidRPr="009A0338" w:rsidRDefault="002B5355" w:rsidP="002B5355">
      <w:pPr>
        <w:spacing w:line="360" w:lineRule="auto"/>
        <w:rPr>
          <w:rFonts w:ascii="Arial" w:hAnsi="Arial" w:cs="Arial"/>
        </w:rPr>
      </w:pPr>
    </w:p>
    <w:p w:rsidR="002B5355" w:rsidRPr="009A0338" w:rsidRDefault="002B5355" w:rsidP="002B5355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___________________________________________________</w:t>
      </w:r>
      <w:r w:rsidRPr="009A0338">
        <w:rPr>
          <w:rFonts w:ascii="Arial" w:hAnsi="Arial" w:cs="Arial"/>
        </w:rPr>
        <w:t xml:space="preserve"> </w:t>
      </w:r>
    </w:p>
    <w:p w:rsidR="002B5355" w:rsidRPr="009A0338" w:rsidRDefault="002B5355" w:rsidP="002B5355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2B5355" w:rsidRDefault="002B5355" w:rsidP="002B5355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2B5355" w:rsidRDefault="002B5355" w:rsidP="002B5355">
      <w:pPr>
        <w:pStyle w:val="Sinespaciado"/>
        <w:jc w:val="right"/>
        <w:rPr>
          <w:sz w:val="20"/>
          <w:szCs w:val="20"/>
        </w:rPr>
      </w:pPr>
    </w:p>
    <w:p w:rsidR="002B5355" w:rsidRDefault="002B5355" w:rsidP="009A0338">
      <w:pPr>
        <w:pStyle w:val="Sinespaciado"/>
        <w:jc w:val="right"/>
        <w:rPr>
          <w:sz w:val="20"/>
          <w:szCs w:val="20"/>
        </w:rPr>
      </w:pPr>
    </w:p>
    <w:p w:rsidR="002B5355" w:rsidRDefault="002B5355" w:rsidP="009A0338">
      <w:pPr>
        <w:pStyle w:val="Sinespaciado"/>
        <w:jc w:val="right"/>
        <w:rPr>
          <w:sz w:val="20"/>
          <w:szCs w:val="20"/>
        </w:rPr>
      </w:pPr>
    </w:p>
    <w:p w:rsidR="002B5355" w:rsidRDefault="002B5355" w:rsidP="009A0338">
      <w:pPr>
        <w:pStyle w:val="Sinespaciado"/>
        <w:jc w:val="right"/>
        <w:rPr>
          <w:sz w:val="20"/>
          <w:szCs w:val="20"/>
        </w:rPr>
      </w:pPr>
    </w:p>
    <w:p w:rsidR="002B5355" w:rsidRPr="00A90268" w:rsidRDefault="002B5355" w:rsidP="002B5355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B711B">
        <w:rPr>
          <w:rFonts w:ascii="Arial" w:eastAsia="Times New Roman" w:hAnsi="Arial" w:cs="Arial"/>
          <w:b/>
          <w:bCs/>
          <w:color w:val="000000"/>
          <w:lang w:eastAsia="es-MX"/>
        </w:rPr>
        <w:t xml:space="preserve">     CICLO ESCOLAR 2020-2021</w:t>
      </w:r>
    </w:p>
    <w:p w:rsidR="002B5355" w:rsidRPr="00A90268" w:rsidRDefault="002B5355" w:rsidP="002B5355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REGULARIZACIÓN</w:t>
      </w:r>
    </w:p>
    <w:p w:rsidR="002B5355" w:rsidRPr="00A90268" w:rsidRDefault="002B5355" w:rsidP="002B5355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 w:rsidRPr="00CB711B">
        <w:rPr>
          <w:rFonts w:ascii="Arial" w:eastAsia="Times New Roman" w:hAnsi="Arial" w:cs="Arial"/>
          <w:color w:val="000000"/>
          <w:lang w:eastAsia="es-MX"/>
        </w:rPr>
        <w:t>Fecha</w:t>
      </w:r>
      <w:r w:rsidRPr="00A90268">
        <w:rPr>
          <w:rFonts w:ascii="Arial" w:eastAsia="Times New Roman" w:hAnsi="Arial" w:cs="Arial"/>
          <w:color w:val="000000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u w:val="single"/>
          <w:lang w:eastAsia="es-MX"/>
        </w:rPr>
        <w:t>4 de marzo de</w:t>
      </w:r>
      <w:r w:rsidRPr="00A90268">
        <w:rPr>
          <w:rFonts w:ascii="Arial" w:eastAsia="Times New Roman" w:hAnsi="Arial" w:cs="Arial"/>
          <w:color w:val="000000"/>
          <w:u w:val="single"/>
          <w:lang w:eastAsia="es-MX"/>
        </w:rPr>
        <w:t xml:space="preserve"> 2021</w:t>
      </w:r>
    </w:p>
    <w:p w:rsidR="002B5355" w:rsidRDefault="002B5355" w:rsidP="002B5355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F18E9">
        <w:rPr>
          <w:rFonts w:ascii="Arial" w:eastAsia="Times New Roman" w:hAnsi="Arial" w:cs="Arial"/>
          <w:b/>
          <w:bCs/>
          <w:color w:val="000000"/>
          <w:lang w:eastAsia="es-MX"/>
        </w:rPr>
        <w:t>Encuesta de satisfacción del usuario</w:t>
      </w:r>
    </w:p>
    <w:p w:rsidR="002B5355" w:rsidRPr="00FC0B3A" w:rsidRDefault="002B5355" w:rsidP="002B5355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FC0B3A">
        <w:rPr>
          <w:rFonts w:ascii="Arial" w:eastAsia="Times New Roman" w:hAnsi="Arial" w:cs="Arial"/>
          <w:color w:val="000000"/>
          <w:lang w:eastAsia="es-MX"/>
        </w:rPr>
        <w:t>GRACIAS por realizar la Encuesta de satisfacción del usuario. No tardará más de cinco minutos completarla y será de gran ayuda para mejorar nuestro procedimiento de Regularización. Los datos que en ella se consignen se tratarán de forma anónima.</w:t>
      </w:r>
    </w:p>
    <w:p w:rsidR="002B5355" w:rsidRDefault="002B5355" w:rsidP="002B5355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FC0B3A">
        <w:rPr>
          <w:rFonts w:ascii="Arial" w:eastAsia="Times New Roman" w:hAnsi="Arial" w:cs="Arial"/>
          <w:color w:val="000000"/>
          <w:lang w:eastAsia="es-MX"/>
        </w:rPr>
        <w:t>Basándose en su experiencia con nuestro proceso de Regularización, por favor, contesta los siguientes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FC0B3A">
        <w:rPr>
          <w:rFonts w:ascii="Arial" w:eastAsia="Times New Roman" w:hAnsi="Arial" w:cs="Arial"/>
          <w:color w:val="000000"/>
          <w:lang w:eastAsia="es-MX"/>
        </w:rPr>
        <w:t>aspectos: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2B5355" w:rsidRPr="00FC0B3A" w:rsidRDefault="002B5355" w:rsidP="002B5355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567"/>
        <w:gridCol w:w="562"/>
      </w:tblGrid>
      <w:tr w:rsidR="002B5355" w:rsidRPr="002B5355" w:rsidTr="00A454DB">
        <w:tc>
          <w:tcPr>
            <w:tcW w:w="9067" w:type="dxa"/>
          </w:tcPr>
          <w:p w:rsidR="002B5355" w:rsidRPr="002B5355" w:rsidRDefault="002B5355" w:rsidP="00A454DB">
            <w:pPr>
              <w:pStyle w:val="Sinespaciado"/>
              <w:rPr>
                <w:b/>
                <w:bCs/>
                <w:lang w:eastAsia="es-MX"/>
              </w:rPr>
            </w:pPr>
          </w:p>
        </w:tc>
        <w:tc>
          <w:tcPr>
            <w:tcW w:w="567" w:type="dxa"/>
          </w:tcPr>
          <w:p w:rsidR="002B5355" w:rsidRPr="002B5355" w:rsidRDefault="002B5355" w:rsidP="00A454DB">
            <w:pPr>
              <w:pStyle w:val="Sinespaciado"/>
              <w:rPr>
                <w:b/>
                <w:bCs/>
                <w:lang w:eastAsia="es-MX"/>
              </w:rPr>
            </w:pPr>
            <w:r w:rsidRPr="002B5355">
              <w:rPr>
                <w:b/>
                <w:bCs/>
                <w:lang w:eastAsia="es-MX"/>
              </w:rPr>
              <w:t xml:space="preserve">Si </w:t>
            </w:r>
          </w:p>
        </w:tc>
        <w:tc>
          <w:tcPr>
            <w:tcW w:w="562" w:type="dxa"/>
          </w:tcPr>
          <w:p w:rsidR="002B5355" w:rsidRPr="002B5355" w:rsidRDefault="002B5355" w:rsidP="00A454DB">
            <w:pPr>
              <w:pStyle w:val="Sinespaciado"/>
              <w:rPr>
                <w:b/>
                <w:bCs/>
                <w:lang w:eastAsia="es-MX"/>
              </w:rPr>
            </w:pPr>
            <w:r w:rsidRPr="002B5355">
              <w:rPr>
                <w:b/>
                <w:bCs/>
                <w:lang w:eastAsia="es-MX"/>
              </w:rPr>
              <w:t xml:space="preserve">No </w:t>
            </w:r>
          </w:p>
        </w:tc>
      </w:tr>
      <w:tr w:rsidR="002B5355" w:rsidTr="00A454DB">
        <w:tc>
          <w:tcPr>
            <w:tcW w:w="9067" w:type="dxa"/>
          </w:tcPr>
          <w:p w:rsidR="002B5355" w:rsidRPr="00FC0B3A" w:rsidRDefault="002B5355" w:rsidP="00A454DB">
            <w:pPr>
              <w:pStyle w:val="Sinespaciado"/>
              <w:rPr>
                <w:lang w:eastAsia="es-MX"/>
              </w:rPr>
            </w:pPr>
            <w:r w:rsidRPr="00FC0B3A">
              <w:rPr>
                <w:lang w:eastAsia="es-MX"/>
              </w:rPr>
              <w:t>1. ¿Tienes facilidad de acceso para hacer consultas sobre las Normas de Control Escolar con relación a las orientaciones para</w:t>
            </w:r>
            <w:r>
              <w:rPr>
                <w:lang w:eastAsia="es-MX"/>
              </w:rPr>
              <w:t xml:space="preserve"> las</w:t>
            </w: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Evaluación de los Estudiantes?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O</w:t>
            </w: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10196" w:type="dxa"/>
            <w:gridSpan w:val="3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Te enteras de la Etapa de Regularización a través de:</w:t>
            </w:r>
          </w:p>
        </w:tc>
      </w:tr>
      <w:tr w:rsidR="002B5355" w:rsidTr="00A454DB">
        <w:tc>
          <w:tcPr>
            <w:tcW w:w="90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Prefectura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90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 Mayor</w:t>
            </w:r>
          </w:p>
        </w:tc>
        <w:tc>
          <w:tcPr>
            <w:tcW w:w="567" w:type="dxa"/>
          </w:tcPr>
          <w:p w:rsidR="002B5355" w:rsidRDefault="0022497E" w:rsidP="00A454DB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O</w:t>
            </w: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90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Docentes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9067" w:type="dxa"/>
          </w:tcPr>
          <w:p w:rsidR="002B5355" w:rsidRPr="00FC0B3A" w:rsidRDefault="002B5355" w:rsidP="00A454D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Pizarra de avisos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9067" w:type="dxa"/>
          </w:tcPr>
          <w:p w:rsidR="002B5355" w:rsidRPr="00FC0B3A" w:rsidRDefault="002B5355" w:rsidP="00A454D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o…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10196" w:type="dxa"/>
            <w:gridSpan w:val="3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</w:tc>
      </w:tr>
      <w:tr w:rsidR="002B5355" w:rsidTr="00A454DB">
        <w:tc>
          <w:tcPr>
            <w:tcW w:w="9067" w:type="dxa"/>
          </w:tcPr>
          <w:p w:rsidR="002B5355" w:rsidRPr="00FC0B3A" w:rsidRDefault="002B5355" w:rsidP="00A454D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¿Sabes dónde se realiza el pago correspondiente a la etapa de Regularización?</w:t>
            </w:r>
          </w:p>
        </w:tc>
        <w:tc>
          <w:tcPr>
            <w:tcW w:w="567" w:type="dxa"/>
          </w:tcPr>
          <w:p w:rsidR="002B5355" w:rsidRDefault="0022497E" w:rsidP="00A454DB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O</w:t>
            </w: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10196" w:type="dxa"/>
            <w:gridSpan w:val="3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 La ficha de autorización para acceder a la etapa de regularización te la entrega:</w:t>
            </w:r>
          </w:p>
        </w:tc>
      </w:tr>
      <w:tr w:rsidR="002B5355" w:rsidTr="00A454DB">
        <w:tc>
          <w:tcPr>
            <w:tcW w:w="9067" w:type="dxa"/>
            <w:vAlign w:val="bottom"/>
          </w:tcPr>
          <w:p w:rsidR="002B5355" w:rsidRPr="00FC0B3A" w:rsidRDefault="002B5355" w:rsidP="00A454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Prefectura  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9067" w:type="dxa"/>
            <w:vAlign w:val="bottom"/>
          </w:tcPr>
          <w:p w:rsidR="002B5355" w:rsidRPr="00FC0B3A" w:rsidRDefault="002B5355" w:rsidP="00A454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 Mayor</w:t>
            </w:r>
          </w:p>
        </w:tc>
        <w:tc>
          <w:tcPr>
            <w:tcW w:w="567" w:type="dxa"/>
          </w:tcPr>
          <w:p w:rsidR="002B5355" w:rsidRDefault="0022497E" w:rsidP="00A454DB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O</w:t>
            </w: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9067" w:type="dxa"/>
            <w:vAlign w:val="bottom"/>
          </w:tcPr>
          <w:p w:rsidR="002B5355" w:rsidRPr="00FC0B3A" w:rsidRDefault="002B5355" w:rsidP="00A454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Docentes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9067" w:type="dxa"/>
          </w:tcPr>
          <w:p w:rsidR="002B5355" w:rsidRPr="00FC0B3A" w:rsidRDefault="002B5355" w:rsidP="00A454D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secretarias de control escolar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9067" w:type="dxa"/>
          </w:tcPr>
          <w:p w:rsidR="002B5355" w:rsidRPr="00FC0B3A" w:rsidRDefault="002B5355" w:rsidP="00A454D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o…</w:t>
            </w:r>
          </w:p>
        </w:tc>
        <w:tc>
          <w:tcPr>
            <w:tcW w:w="567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  <w:tr w:rsidR="002B5355" w:rsidTr="00A454DB">
        <w:tc>
          <w:tcPr>
            <w:tcW w:w="10196" w:type="dxa"/>
            <w:gridSpan w:val="3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Especifique</w:t>
            </w:r>
          </w:p>
        </w:tc>
      </w:tr>
      <w:tr w:rsidR="002B5355" w:rsidTr="00A454DB">
        <w:tc>
          <w:tcPr>
            <w:tcW w:w="9067" w:type="dxa"/>
          </w:tcPr>
          <w:p w:rsidR="002B5355" w:rsidRPr="00FC0B3A" w:rsidRDefault="002B5355" w:rsidP="00A454D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¿Control escolar te informa de la calificación obtenida en la etapa de Regularización</w:t>
            </w:r>
          </w:p>
        </w:tc>
        <w:tc>
          <w:tcPr>
            <w:tcW w:w="567" w:type="dxa"/>
          </w:tcPr>
          <w:p w:rsidR="002B5355" w:rsidRDefault="0022497E" w:rsidP="00A454DB">
            <w:pPr>
              <w:pStyle w:val="Sinespaciado"/>
              <w:rPr>
                <w:lang w:eastAsia="es-MX"/>
              </w:rPr>
            </w:pPr>
            <w:r>
              <w:rPr>
                <w:lang w:eastAsia="es-MX"/>
              </w:rPr>
              <w:t>O</w:t>
            </w:r>
            <w:bookmarkStart w:id="0" w:name="_GoBack"/>
            <w:bookmarkEnd w:id="0"/>
          </w:p>
        </w:tc>
        <w:tc>
          <w:tcPr>
            <w:tcW w:w="562" w:type="dxa"/>
          </w:tcPr>
          <w:p w:rsidR="002B5355" w:rsidRDefault="002B5355" w:rsidP="00A454DB">
            <w:pPr>
              <w:pStyle w:val="Sinespaciado"/>
              <w:rPr>
                <w:lang w:eastAsia="es-MX"/>
              </w:rPr>
            </w:pPr>
          </w:p>
        </w:tc>
      </w:tr>
    </w:tbl>
    <w:p w:rsidR="002B5355" w:rsidRPr="00FC0B3A" w:rsidRDefault="002B5355" w:rsidP="002B5355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2B5355" w:rsidRPr="00A90268" w:rsidRDefault="002B5355" w:rsidP="002B5355">
      <w:pPr>
        <w:spacing w:line="360" w:lineRule="auto"/>
        <w:jc w:val="center"/>
        <w:rPr>
          <w:rFonts w:ascii="Arial" w:hAnsi="Arial" w:cs="Arial"/>
        </w:rPr>
      </w:pPr>
    </w:p>
    <w:p w:rsidR="002B5355" w:rsidRPr="009A0338" w:rsidRDefault="002B5355" w:rsidP="002B5355">
      <w:pPr>
        <w:spacing w:line="360" w:lineRule="auto"/>
        <w:rPr>
          <w:rFonts w:ascii="Arial" w:hAnsi="Arial" w:cs="Arial"/>
        </w:rPr>
      </w:pPr>
    </w:p>
    <w:p w:rsidR="002B5355" w:rsidRPr="009A0338" w:rsidRDefault="002B5355" w:rsidP="002B5355">
      <w:pPr>
        <w:spacing w:line="360" w:lineRule="auto"/>
        <w:rPr>
          <w:rFonts w:ascii="Arial" w:hAnsi="Arial" w:cs="Arial"/>
        </w:rPr>
      </w:pPr>
      <w:r w:rsidRPr="009A0338">
        <w:rPr>
          <w:rFonts w:ascii="Arial" w:hAnsi="Arial" w:cs="Arial"/>
          <w:b/>
          <w:bCs/>
        </w:rPr>
        <w:t>Comenta para mejorar el servicio:</w:t>
      </w:r>
      <w:r w:rsidRPr="009A0338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___________________________________________________</w:t>
      </w:r>
      <w:r w:rsidRPr="009A0338">
        <w:rPr>
          <w:rFonts w:ascii="Arial" w:hAnsi="Arial" w:cs="Arial"/>
        </w:rPr>
        <w:t xml:space="preserve"> </w:t>
      </w:r>
    </w:p>
    <w:p w:rsidR="002B5355" w:rsidRPr="009A0338" w:rsidRDefault="002B5355" w:rsidP="002B5355">
      <w:pPr>
        <w:pStyle w:val="Sinespaciado"/>
        <w:jc w:val="right"/>
        <w:rPr>
          <w:rFonts w:ascii="Arial" w:hAnsi="Arial" w:cs="Arial"/>
        </w:rPr>
      </w:pPr>
      <w:r w:rsidRPr="009A0338">
        <w:rPr>
          <w:rFonts w:ascii="Arial" w:hAnsi="Arial" w:cs="Arial"/>
        </w:rPr>
        <w:t xml:space="preserve">La encuesta ha concluido. </w:t>
      </w:r>
    </w:p>
    <w:p w:rsidR="002B5355" w:rsidRDefault="002B5355" w:rsidP="002B5355">
      <w:pPr>
        <w:pStyle w:val="Sinespaciado"/>
        <w:jc w:val="right"/>
        <w:rPr>
          <w:sz w:val="20"/>
          <w:szCs w:val="20"/>
        </w:rPr>
      </w:pPr>
      <w:r w:rsidRPr="009A0338">
        <w:rPr>
          <w:rFonts w:ascii="Arial" w:hAnsi="Arial" w:cs="Arial"/>
        </w:rPr>
        <w:t>Gracias por su colaboración</w:t>
      </w:r>
      <w:r w:rsidRPr="009A0338">
        <w:rPr>
          <w:sz w:val="20"/>
          <w:szCs w:val="20"/>
        </w:rPr>
        <w:t>.</w:t>
      </w:r>
    </w:p>
    <w:p w:rsidR="002B5355" w:rsidRDefault="002B5355" w:rsidP="002B5355">
      <w:pPr>
        <w:pStyle w:val="Sinespaciado"/>
        <w:jc w:val="right"/>
        <w:rPr>
          <w:sz w:val="20"/>
          <w:szCs w:val="20"/>
        </w:rPr>
      </w:pPr>
    </w:p>
    <w:p w:rsidR="002B5355" w:rsidRDefault="002B5355" w:rsidP="009A0338">
      <w:pPr>
        <w:pStyle w:val="Sinespaciado"/>
        <w:jc w:val="right"/>
        <w:rPr>
          <w:sz w:val="20"/>
          <w:szCs w:val="20"/>
        </w:rPr>
      </w:pPr>
    </w:p>
    <w:sectPr w:rsidR="002B5355" w:rsidSect="009A0338">
      <w:headerReference w:type="default" r:id="rId6"/>
      <w:footerReference w:type="default" r:id="rId7"/>
      <w:pgSz w:w="12240" w:h="15840"/>
      <w:pgMar w:top="1276" w:right="104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DC0" w:rsidRDefault="007C7DC0" w:rsidP="00EF18E9">
      <w:pPr>
        <w:spacing w:after="0" w:line="240" w:lineRule="auto"/>
      </w:pPr>
      <w:r>
        <w:separator/>
      </w:r>
    </w:p>
  </w:endnote>
  <w:endnote w:type="continuationSeparator" w:id="0">
    <w:p w:rsidR="007C7DC0" w:rsidRDefault="007C7DC0" w:rsidP="00EF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E68" w:rsidRDefault="006B0E68">
    <w:pPr>
      <w:pStyle w:val="Piedepgina"/>
      <w:rPr>
        <w:rFonts w:ascii="Calibri" w:eastAsia="Times New Roman" w:hAnsi="Calibri" w:cs="Times New Roman"/>
        <w:color w:val="000000"/>
        <w:lang w:eastAsia="es-MX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8F14391" wp14:editId="1AB9D138">
          <wp:simplePos x="0" y="0"/>
          <wp:positionH relativeFrom="column">
            <wp:posOffset>4253865</wp:posOffset>
          </wp:positionH>
          <wp:positionV relativeFrom="paragraph">
            <wp:posOffset>42545</wp:posOffset>
          </wp:positionV>
          <wp:extent cx="1581150" cy="476250"/>
          <wp:effectExtent l="0" t="0" r="0" b="0"/>
          <wp:wrapNone/>
          <wp:docPr id="112" name="Imagen 2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1C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7">
                    <a:extLst>
                      <a:ext uri="{FF2B5EF4-FFF2-40B4-BE49-F238E27FC236}">
                        <a16:creationId xmlns:a16="http://schemas.microsoft.com/office/drawing/2014/main" id="{00000000-0008-0000-0000-00001C000000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8115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82B8CA3" wp14:editId="659C0604">
          <wp:simplePos x="0" y="0"/>
          <wp:positionH relativeFrom="column">
            <wp:posOffset>61595</wp:posOffset>
          </wp:positionH>
          <wp:positionV relativeFrom="paragraph">
            <wp:posOffset>20955</wp:posOffset>
          </wp:positionV>
          <wp:extent cx="510540" cy="502648"/>
          <wp:effectExtent l="0" t="0" r="3810" b="0"/>
          <wp:wrapNone/>
          <wp:docPr id="111" name="Imagen 1" descr="Logo-Genela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1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" descr="Logo-Genela">
                    <a:extLst>
                      <a:ext uri="{FF2B5EF4-FFF2-40B4-BE49-F238E27FC236}">
                        <a16:creationId xmlns:a16="http://schemas.microsoft.com/office/drawing/2014/main" id="{00000000-0008-0000-0000-000013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02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Calibri" w:eastAsia="Times New Roman" w:hAnsi="Calibri" w:cs="Times New Roman"/>
        <w:color w:val="000000"/>
        <w:lang w:eastAsia="es-MX"/>
      </w:rPr>
      <w:t xml:space="preserve">                       </w:t>
    </w:r>
    <w:r w:rsidRPr="00EF18E9">
      <w:rPr>
        <w:rFonts w:ascii="Calibri" w:eastAsia="Times New Roman" w:hAnsi="Calibri" w:cs="Times New Roman"/>
        <w:color w:val="000000"/>
        <w:lang w:eastAsia="es-MX"/>
      </w:rPr>
      <w:t xml:space="preserve">V 20-21 </w:t>
    </w:r>
  </w:p>
  <w:p w:rsidR="006B0E68" w:rsidRDefault="006B0E68">
    <w:pPr>
      <w:pStyle w:val="Piedepgina"/>
    </w:pPr>
    <w:r>
      <w:rPr>
        <w:rFonts w:ascii="Calibri" w:eastAsia="Times New Roman" w:hAnsi="Calibri" w:cs="Times New Roman"/>
        <w:color w:val="000000"/>
        <w:lang w:eastAsia="es-MX"/>
      </w:rPr>
      <w:t xml:space="preserve">                       </w:t>
    </w:r>
    <w:r w:rsidRPr="00EF18E9">
      <w:rPr>
        <w:rFonts w:ascii="Calibri" w:eastAsia="Times New Roman" w:hAnsi="Calibri" w:cs="Times New Roman"/>
        <w:color w:val="000000"/>
        <w:lang w:eastAsia="es-MX"/>
      </w:rPr>
      <w:t>CGENAD-F-SADMVA-3</w:t>
    </w:r>
    <w:r w:rsidR="00FC0B3A">
      <w:rPr>
        <w:rFonts w:ascii="Calibri" w:eastAsia="Times New Roman" w:hAnsi="Calibri" w:cs="Times New Roman"/>
        <w:color w:val="000000"/>
        <w:lang w:eastAsia="es-MX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DC0" w:rsidRDefault="007C7DC0" w:rsidP="00EF18E9">
      <w:pPr>
        <w:spacing w:after="0" w:line="240" w:lineRule="auto"/>
      </w:pPr>
      <w:r>
        <w:separator/>
      </w:r>
    </w:p>
  </w:footnote>
  <w:footnote w:type="continuationSeparator" w:id="0">
    <w:p w:rsidR="007C7DC0" w:rsidRDefault="007C7DC0" w:rsidP="00EF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E68" w:rsidRDefault="006B0E6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800BC7" wp14:editId="4250CA27">
          <wp:simplePos x="0" y="0"/>
          <wp:positionH relativeFrom="column">
            <wp:posOffset>2380615</wp:posOffset>
          </wp:positionH>
          <wp:positionV relativeFrom="paragraph">
            <wp:posOffset>-206375</wp:posOffset>
          </wp:positionV>
          <wp:extent cx="1800225" cy="575945"/>
          <wp:effectExtent l="0" t="0" r="9525" b="0"/>
          <wp:wrapNone/>
          <wp:docPr id="110" name="Imagen 2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19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4">
                    <a:extLst>
                      <a:ext uri="{FF2B5EF4-FFF2-40B4-BE49-F238E27FC236}">
                        <a16:creationId xmlns:a16="http://schemas.microsoft.com/office/drawing/2014/main" id="{00000000-0008-0000-0000-000019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C59A8F" wp14:editId="38C75AFB">
          <wp:simplePos x="0" y="0"/>
          <wp:positionH relativeFrom="column">
            <wp:posOffset>43815</wp:posOffset>
          </wp:positionH>
          <wp:positionV relativeFrom="paragraph">
            <wp:posOffset>-187960</wp:posOffset>
          </wp:positionV>
          <wp:extent cx="1276350" cy="647700"/>
          <wp:effectExtent l="0" t="0" r="0" b="0"/>
          <wp:wrapNone/>
          <wp:docPr id="109" name="Imagen 2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18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3">
                    <a:extLst>
                      <a:ext uri="{FF2B5EF4-FFF2-40B4-BE49-F238E27FC236}">
                        <a16:creationId xmlns:a16="http://schemas.microsoft.com/office/drawing/2014/main" id="{00000000-0008-0000-0000-00001800000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6" t="5145" r="58418" b="77448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3C0434E" wp14:editId="21E2D736">
          <wp:simplePos x="0" y="0"/>
          <wp:positionH relativeFrom="column">
            <wp:posOffset>5209540</wp:posOffset>
          </wp:positionH>
          <wp:positionV relativeFrom="paragraph">
            <wp:posOffset>-206375</wp:posOffset>
          </wp:positionV>
          <wp:extent cx="723900" cy="590550"/>
          <wp:effectExtent l="0" t="0" r="0" b="0"/>
          <wp:wrapNone/>
          <wp:docPr id="108" name="Imagen 69">
            <a:extLst xmlns:a="http://schemas.openxmlformats.org/drawingml/2006/main">
              <a:ext uri="{FF2B5EF4-FFF2-40B4-BE49-F238E27FC236}">
                <a16:creationId xmlns:a16="http://schemas.microsoft.com/office/drawing/2014/main" id="{E386E230-721A-40D7-A9FD-6D50BB0011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69">
                    <a:extLst>
                      <a:ext uri="{FF2B5EF4-FFF2-40B4-BE49-F238E27FC236}">
                        <a16:creationId xmlns:a16="http://schemas.microsoft.com/office/drawing/2014/main" id="{E386E230-721A-40D7-A9FD-6D50BB00114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E9"/>
    <w:rsid w:val="0022497E"/>
    <w:rsid w:val="002B5355"/>
    <w:rsid w:val="0054110F"/>
    <w:rsid w:val="006B0E68"/>
    <w:rsid w:val="0071704B"/>
    <w:rsid w:val="007C7DC0"/>
    <w:rsid w:val="009A0338"/>
    <w:rsid w:val="00A90268"/>
    <w:rsid w:val="00B85668"/>
    <w:rsid w:val="00BA5498"/>
    <w:rsid w:val="00CB711B"/>
    <w:rsid w:val="00EF18E9"/>
    <w:rsid w:val="00FA5D27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AEEB9"/>
  <w15:chartTrackingRefBased/>
  <w15:docId w15:val="{2A00448C-6E9A-4861-B97C-DD40F5F9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8E9"/>
  </w:style>
  <w:style w:type="paragraph" w:styleId="Piedepgina">
    <w:name w:val="footer"/>
    <w:basedOn w:val="Normal"/>
    <w:link w:val="PiedepginaCar"/>
    <w:uiPriority w:val="99"/>
    <w:unhideWhenUsed/>
    <w:rsid w:val="00EF1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8E9"/>
  </w:style>
  <w:style w:type="table" w:styleId="Tablaconcuadrcula">
    <w:name w:val="Table Grid"/>
    <w:basedOn w:val="Tablanormal"/>
    <w:uiPriority w:val="39"/>
    <w:rsid w:val="00EF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B7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CUAUHTEMOC RAMIREZ AYALA</dc:creator>
  <cp:keywords/>
  <dc:description/>
  <cp:lastModifiedBy>CUAUHTEMOC RAMIREZ AYALA</cp:lastModifiedBy>
  <cp:revision>7</cp:revision>
  <dcterms:created xsi:type="dcterms:W3CDTF">2021-03-09T00:00:00Z</dcterms:created>
  <dcterms:modified xsi:type="dcterms:W3CDTF">2021-03-09T02:13:00Z</dcterms:modified>
</cp:coreProperties>
</file>