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657E" w14:textId="77777777" w:rsidR="0041393A" w:rsidRPr="008674C2" w:rsidRDefault="0041393A" w:rsidP="0041393A">
      <w:pPr>
        <w:jc w:val="center"/>
        <w:rPr>
          <w:rFonts w:ascii="Times New Roman" w:hAnsi="Times New Roman" w:cs="Times New Roman"/>
          <w:b/>
          <w:bCs/>
          <w:color w:val="000000"/>
          <w:sz w:val="32"/>
          <w:szCs w:val="32"/>
          <w:shd w:val="clear" w:color="auto" w:fill="CDD4E9"/>
          <w:lang w:val="es-ES_tradnl"/>
        </w:rPr>
      </w:pPr>
      <w:r w:rsidRPr="008674C2">
        <w:rPr>
          <w:rFonts w:ascii="Times New Roman" w:hAnsi="Times New Roman" w:cs="Times New Roman"/>
          <w:b/>
          <w:bCs/>
          <w:color w:val="000000"/>
          <w:sz w:val="32"/>
          <w:szCs w:val="32"/>
          <w:lang w:val="es-ES_tradnl"/>
        </w:rPr>
        <w:t>GOBIERNO DEL ESTADO DE COAHUILA DE ZARAGOZA</w:t>
      </w:r>
    </w:p>
    <w:p w14:paraId="227A8F15" w14:textId="77777777" w:rsidR="0041393A" w:rsidRDefault="0041393A" w:rsidP="0041393A">
      <w:pPr>
        <w:jc w:val="center"/>
        <w:rPr>
          <w:rFonts w:ascii="Times New Roman" w:hAnsi="Times New Roman" w:cs="Times New Roman"/>
          <w:b/>
          <w:bCs/>
          <w:color w:val="000000"/>
          <w:sz w:val="32"/>
          <w:szCs w:val="32"/>
          <w:lang w:val="es-ES_tradnl"/>
        </w:rPr>
      </w:pPr>
      <w:r w:rsidRPr="008674C2">
        <w:rPr>
          <w:rFonts w:ascii="Times New Roman" w:hAnsi="Times New Roman" w:cs="Times New Roman"/>
          <w:b/>
          <w:bCs/>
          <w:color w:val="000000"/>
          <w:sz w:val="32"/>
          <w:szCs w:val="32"/>
          <w:lang w:val="es-ES_tradnl"/>
        </w:rPr>
        <w:t>SECRETARÍA DE EDUCACIÓN</w:t>
      </w:r>
    </w:p>
    <w:p w14:paraId="52CFD937" w14:textId="77777777" w:rsidR="0041393A" w:rsidRPr="003319C4" w:rsidRDefault="0041393A" w:rsidP="0041393A">
      <w:pPr>
        <w:jc w:val="center"/>
        <w:rPr>
          <w:rFonts w:ascii="Times New Roman" w:hAnsi="Times New Roman" w:cs="Times New Roman"/>
          <w:bCs/>
          <w:color w:val="000000"/>
          <w:sz w:val="32"/>
          <w:szCs w:val="32"/>
          <w:lang w:val="es-ES_tradnl"/>
        </w:rPr>
      </w:pPr>
      <w:r w:rsidRPr="003319C4">
        <w:rPr>
          <w:rFonts w:ascii="Times New Roman" w:hAnsi="Times New Roman" w:cs="Times New Roman"/>
          <w:bCs/>
          <w:color w:val="000000"/>
          <w:sz w:val="32"/>
          <w:szCs w:val="32"/>
          <w:lang w:val="es-ES_tradnl"/>
        </w:rPr>
        <w:t>ESCUELA NORMAL</w:t>
      </w:r>
      <w:r>
        <w:rPr>
          <w:rFonts w:ascii="Times New Roman" w:hAnsi="Times New Roman" w:cs="Times New Roman"/>
          <w:bCs/>
          <w:color w:val="000000"/>
          <w:sz w:val="32"/>
          <w:szCs w:val="32"/>
          <w:lang w:val="es-ES_tradnl"/>
        </w:rPr>
        <w:t xml:space="preserve"> </w:t>
      </w:r>
      <w:r w:rsidRPr="003319C4">
        <w:rPr>
          <w:rFonts w:ascii="Times New Roman" w:hAnsi="Times New Roman" w:cs="Times New Roman"/>
          <w:bCs/>
          <w:color w:val="000000"/>
          <w:sz w:val="32"/>
          <w:szCs w:val="32"/>
          <w:lang w:val="es-ES_tradnl"/>
        </w:rPr>
        <w:t>DE EDUCACI</w:t>
      </w:r>
      <w:r>
        <w:rPr>
          <w:rFonts w:ascii="Times New Roman" w:hAnsi="Times New Roman" w:cs="Times New Roman"/>
          <w:bCs/>
          <w:color w:val="000000"/>
          <w:sz w:val="32"/>
          <w:szCs w:val="32"/>
          <w:lang w:val="es-ES_tradnl"/>
        </w:rPr>
        <w:t>Ó</w:t>
      </w:r>
      <w:r w:rsidRPr="003319C4">
        <w:rPr>
          <w:rFonts w:ascii="Times New Roman" w:hAnsi="Times New Roman" w:cs="Times New Roman"/>
          <w:bCs/>
          <w:color w:val="000000"/>
          <w:sz w:val="32"/>
          <w:szCs w:val="32"/>
          <w:lang w:val="es-ES_tradnl"/>
        </w:rPr>
        <w:t>N PREESCOLAR</w:t>
      </w:r>
    </w:p>
    <w:p w14:paraId="0ACD02DA" w14:textId="77777777" w:rsidR="0041393A" w:rsidRDefault="0041393A" w:rsidP="0041393A">
      <w:pPr>
        <w:jc w:val="center"/>
        <w:rPr>
          <w:rFonts w:ascii="Times New Roman" w:hAnsi="Times New Roman" w:cs="Times New Roman"/>
          <w:b/>
          <w:bCs/>
          <w:color w:val="000000"/>
          <w:sz w:val="32"/>
          <w:szCs w:val="32"/>
          <w:lang w:val="es-ES_tradnl"/>
        </w:rPr>
      </w:pPr>
      <w:r>
        <w:rPr>
          <w:noProof/>
          <w:lang w:eastAsia="es-MX"/>
        </w:rPr>
        <w:drawing>
          <wp:inline distT="0" distB="0" distL="0" distR="0" wp14:anchorId="53F53943" wp14:editId="01A2AFD0">
            <wp:extent cx="1440000" cy="2160000"/>
            <wp:effectExtent l="0" t="0" r="8255" b="0"/>
            <wp:docPr id="2" name="Imagen 2"/>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rotWithShape="1">
                    <a:blip r:embed="rId6">
                      <a:extLst>
                        <a:ext uri="{28A0092B-C50C-407E-A947-70E740481C1C}">
                          <a14:useLocalDpi xmlns:a14="http://schemas.microsoft.com/office/drawing/2010/main" val="0"/>
                        </a:ext>
                      </a:extLst>
                    </a:blip>
                    <a:srcRect l="23591" r="18522"/>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75F31FF0" w14:textId="77777777" w:rsidR="0041393A" w:rsidRDefault="0041393A" w:rsidP="0041393A">
      <w:pPr>
        <w:jc w:val="center"/>
        <w:rPr>
          <w:rFonts w:ascii="Times New Roman" w:hAnsi="Times New Roman" w:cs="Times New Roman"/>
          <w:b/>
          <w:bCs/>
          <w:color w:val="000000"/>
          <w:sz w:val="32"/>
          <w:szCs w:val="32"/>
          <w:lang w:val="es-ES_tradnl"/>
        </w:rPr>
      </w:pPr>
      <w:r>
        <w:rPr>
          <w:rFonts w:ascii="Times New Roman" w:hAnsi="Times New Roman" w:cs="Times New Roman"/>
          <w:b/>
          <w:bCs/>
          <w:color w:val="000000"/>
          <w:sz w:val="32"/>
          <w:szCs w:val="32"/>
          <w:lang w:val="es-ES_tradnl"/>
        </w:rPr>
        <w:t xml:space="preserve">EL INFORME DE PRÁCTICAS PROFESIONALES </w:t>
      </w:r>
    </w:p>
    <w:p w14:paraId="0B1D239D" w14:textId="77777777" w:rsidR="0041393A" w:rsidRDefault="0041393A" w:rsidP="0041393A">
      <w:pPr>
        <w:jc w:val="center"/>
        <w:rPr>
          <w:rFonts w:ascii="Times New Roman" w:hAnsi="Times New Roman" w:cs="Times New Roman"/>
          <w:bCs/>
          <w:color w:val="000000"/>
          <w:sz w:val="32"/>
          <w:szCs w:val="32"/>
          <w:lang w:val="es-ES_tradnl"/>
        </w:rPr>
      </w:pPr>
      <w:r>
        <w:rPr>
          <w:rFonts w:ascii="Times New Roman" w:hAnsi="Times New Roman" w:cs="Times New Roman"/>
          <w:bCs/>
          <w:color w:val="000000"/>
          <w:sz w:val="32"/>
          <w:szCs w:val="32"/>
          <w:lang w:val="es-ES_tradnl"/>
        </w:rPr>
        <w:t xml:space="preserve">AUTONOMIA </w:t>
      </w:r>
    </w:p>
    <w:p w14:paraId="77EC0763" w14:textId="77777777" w:rsidR="0041393A" w:rsidRPr="003319C4" w:rsidRDefault="0041393A" w:rsidP="0041393A">
      <w:pPr>
        <w:jc w:val="center"/>
        <w:rPr>
          <w:rFonts w:ascii="Times New Roman" w:hAnsi="Times New Roman" w:cs="Times New Roman"/>
          <w:bCs/>
          <w:color w:val="000000"/>
          <w:sz w:val="32"/>
          <w:szCs w:val="32"/>
          <w:lang w:val="es-ES_tradnl"/>
        </w:rPr>
      </w:pPr>
      <w:r w:rsidRPr="003319C4">
        <w:rPr>
          <w:rFonts w:ascii="Times New Roman" w:hAnsi="Times New Roman" w:cs="Times New Roman"/>
          <w:b/>
          <w:bCs/>
          <w:color w:val="000000"/>
          <w:sz w:val="28"/>
          <w:szCs w:val="32"/>
          <w:lang w:val="es-ES_tradnl"/>
        </w:rPr>
        <w:t xml:space="preserve">PRESENTADO POR: </w:t>
      </w:r>
      <w:r>
        <w:rPr>
          <w:rFonts w:ascii="Times New Roman" w:hAnsi="Times New Roman" w:cs="Times New Roman"/>
          <w:bCs/>
          <w:color w:val="000000"/>
          <w:sz w:val="32"/>
          <w:szCs w:val="32"/>
          <w:lang w:val="es-ES_tradnl"/>
        </w:rPr>
        <w:t>DIANA MARTINEZ RODRIGUEZ</w:t>
      </w:r>
    </w:p>
    <w:p w14:paraId="34E45A80" w14:textId="77777777" w:rsidR="0041393A" w:rsidRDefault="0041393A" w:rsidP="0041393A">
      <w:pPr>
        <w:jc w:val="center"/>
        <w:rPr>
          <w:rFonts w:ascii="Times New Roman" w:hAnsi="Times New Roman" w:cs="Times New Roman"/>
          <w:b/>
          <w:bCs/>
          <w:color w:val="000000"/>
          <w:sz w:val="28"/>
          <w:szCs w:val="28"/>
          <w:lang w:val="es-ES_tradnl"/>
        </w:rPr>
      </w:pPr>
      <w:r w:rsidRPr="00A9492D">
        <w:rPr>
          <w:rFonts w:ascii="Times New Roman" w:hAnsi="Times New Roman" w:cs="Times New Roman"/>
          <w:b/>
          <w:bCs/>
          <w:color w:val="000000"/>
          <w:sz w:val="28"/>
          <w:szCs w:val="28"/>
          <w:lang w:val="es-ES_tradnl"/>
        </w:rPr>
        <w:t xml:space="preserve">COMO OPCIÓN PARA OBTENER EL TÍTULO DE: </w:t>
      </w:r>
    </w:p>
    <w:p w14:paraId="3770ABF4" w14:textId="77777777" w:rsidR="0041393A" w:rsidRDefault="0041393A" w:rsidP="0041393A">
      <w:pPr>
        <w:jc w:val="center"/>
        <w:rPr>
          <w:rFonts w:ascii="Times New Roman" w:hAnsi="Times New Roman" w:cs="Times New Roman"/>
          <w:b/>
          <w:bCs/>
          <w:color w:val="000000"/>
          <w:sz w:val="32"/>
          <w:szCs w:val="32"/>
          <w:lang w:val="es-ES_tradnl"/>
        </w:rPr>
      </w:pPr>
      <w:r w:rsidRPr="003319C4">
        <w:rPr>
          <w:rFonts w:ascii="Times New Roman" w:hAnsi="Times New Roman" w:cs="Times New Roman"/>
          <w:bCs/>
          <w:color w:val="000000"/>
          <w:sz w:val="32"/>
          <w:szCs w:val="32"/>
          <w:lang w:val="es-ES_tradnl"/>
        </w:rPr>
        <w:t>LICENCIADA EN EDUCACI</w:t>
      </w:r>
      <w:r>
        <w:rPr>
          <w:rFonts w:ascii="Times New Roman" w:hAnsi="Times New Roman" w:cs="Times New Roman"/>
          <w:bCs/>
          <w:color w:val="000000"/>
          <w:sz w:val="32"/>
          <w:szCs w:val="32"/>
          <w:lang w:val="es-ES_tradnl"/>
        </w:rPr>
        <w:t>Ó</w:t>
      </w:r>
      <w:r w:rsidRPr="003319C4">
        <w:rPr>
          <w:rFonts w:ascii="Times New Roman" w:hAnsi="Times New Roman" w:cs="Times New Roman"/>
          <w:bCs/>
          <w:color w:val="000000"/>
          <w:sz w:val="32"/>
          <w:szCs w:val="32"/>
          <w:lang w:val="es-ES_tradnl"/>
        </w:rPr>
        <w:t>N PREESCOLAR</w:t>
      </w:r>
    </w:p>
    <w:p w14:paraId="7881861B" w14:textId="77777777" w:rsidR="0041393A" w:rsidRDefault="0041393A" w:rsidP="0041393A">
      <w:pPr>
        <w:jc w:val="center"/>
        <w:rPr>
          <w:rFonts w:ascii="Times New Roman" w:hAnsi="Times New Roman" w:cs="Times New Roman"/>
          <w:b/>
          <w:bCs/>
          <w:color w:val="000000"/>
          <w:sz w:val="32"/>
          <w:szCs w:val="32"/>
          <w:lang w:val="es-ES_tradnl"/>
        </w:rPr>
      </w:pPr>
      <w:r w:rsidRPr="003319C4">
        <w:rPr>
          <w:rFonts w:ascii="Times New Roman" w:hAnsi="Times New Roman" w:cs="Times New Roman"/>
          <w:b/>
          <w:bCs/>
          <w:color w:val="000000"/>
          <w:sz w:val="28"/>
          <w:szCs w:val="32"/>
          <w:lang w:val="es-ES_tradnl"/>
        </w:rPr>
        <w:t>ASESOR:</w:t>
      </w:r>
      <w:r>
        <w:rPr>
          <w:rFonts w:ascii="Times New Roman" w:hAnsi="Times New Roman" w:cs="Times New Roman"/>
          <w:b/>
          <w:bCs/>
          <w:color w:val="000000"/>
          <w:sz w:val="32"/>
          <w:szCs w:val="32"/>
          <w:lang w:val="es-ES_tradnl"/>
        </w:rPr>
        <w:t xml:space="preserve"> </w:t>
      </w:r>
    </w:p>
    <w:p w14:paraId="1C02AB2D" w14:textId="77777777" w:rsidR="0041393A" w:rsidRDefault="0041393A" w:rsidP="0041393A">
      <w:pPr>
        <w:jc w:val="center"/>
        <w:rPr>
          <w:rFonts w:ascii="Times New Roman" w:hAnsi="Times New Roman" w:cs="Times New Roman"/>
          <w:b/>
          <w:bCs/>
          <w:color w:val="000000"/>
          <w:sz w:val="32"/>
          <w:szCs w:val="32"/>
          <w:lang w:val="es-ES_tradnl"/>
        </w:rPr>
      </w:pPr>
      <w:r>
        <w:rPr>
          <w:rFonts w:ascii="Times New Roman" w:hAnsi="Times New Roman" w:cs="Times New Roman"/>
          <w:bCs/>
          <w:color w:val="000000"/>
          <w:sz w:val="32"/>
          <w:szCs w:val="32"/>
          <w:lang w:val="es-ES_tradnl"/>
        </w:rPr>
        <w:t xml:space="preserve">SONIA YVONNE GARZA FLORES </w:t>
      </w:r>
    </w:p>
    <w:p w14:paraId="2D6DB072" w14:textId="77777777" w:rsidR="0041393A" w:rsidRDefault="0041393A" w:rsidP="0041393A">
      <w:pPr>
        <w:jc w:val="center"/>
        <w:rPr>
          <w:rFonts w:ascii="Times New Roman" w:hAnsi="Times New Roman" w:cs="Times New Roman"/>
          <w:b/>
          <w:bCs/>
          <w:color w:val="000000"/>
          <w:sz w:val="32"/>
          <w:szCs w:val="32"/>
          <w:lang w:val="es-ES_tradnl"/>
        </w:rPr>
      </w:pPr>
    </w:p>
    <w:p w14:paraId="6416C9BF" w14:textId="77777777" w:rsidR="0041393A" w:rsidRDefault="0041393A" w:rsidP="0041393A">
      <w:pPr>
        <w:jc w:val="center"/>
        <w:rPr>
          <w:rFonts w:ascii="Times New Roman" w:hAnsi="Times New Roman" w:cs="Times New Roman"/>
          <w:b/>
          <w:bCs/>
          <w:color w:val="000000"/>
          <w:sz w:val="32"/>
          <w:szCs w:val="32"/>
          <w:lang w:val="es-ES_tradnl"/>
        </w:rPr>
      </w:pPr>
    </w:p>
    <w:p w14:paraId="59469767" w14:textId="77777777" w:rsidR="0041393A" w:rsidRDefault="0041393A" w:rsidP="0041393A">
      <w:pPr>
        <w:rPr>
          <w:rFonts w:ascii="Times New Roman" w:hAnsi="Times New Roman" w:cs="Times New Roman"/>
          <w:b/>
          <w:bCs/>
          <w:color w:val="000000"/>
          <w:sz w:val="32"/>
          <w:szCs w:val="32"/>
          <w:lang w:val="es-ES_tradnl"/>
        </w:rPr>
      </w:pPr>
    </w:p>
    <w:p w14:paraId="042B1D4B" w14:textId="77777777" w:rsidR="0041393A" w:rsidRDefault="0041393A" w:rsidP="0041393A">
      <w:pPr>
        <w:jc w:val="center"/>
        <w:rPr>
          <w:rFonts w:ascii="Times New Roman" w:hAnsi="Times New Roman" w:cs="Times New Roman"/>
          <w:b/>
          <w:bCs/>
          <w:color w:val="000000"/>
          <w:sz w:val="32"/>
          <w:szCs w:val="32"/>
          <w:lang w:val="es-ES_tradnl"/>
        </w:rPr>
      </w:pPr>
    </w:p>
    <w:p w14:paraId="050F75AE" w14:textId="77777777" w:rsidR="0041393A" w:rsidRDefault="0041393A" w:rsidP="0041393A">
      <w:pPr>
        <w:jc w:val="center"/>
        <w:rPr>
          <w:rFonts w:ascii="Times New Roman" w:hAnsi="Times New Roman" w:cs="Times New Roman"/>
          <w:b/>
          <w:bCs/>
          <w:color w:val="000000"/>
          <w:sz w:val="32"/>
          <w:szCs w:val="32"/>
          <w:lang w:val="es-ES_tradnl"/>
        </w:rPr>
      </w:pPr>
    </w:p>
    <w:p w14:paraId="3D2246DD" w14:textId="77777777" w:rsidR="0041393A" w:rsidRDefault="0041393A" w:rsidP="0041393A">
      <w:pPr>
        <w:jc w:val="center"/>
        <w:rPr>
          <w:rFonts w:ascii="Times New Roman" w:hAnsi="Times New Roman" w:cs="Times New Roman"/>
          <w:b/>
          <w:bCs/>
          <w:color w:val="000000"/>
          <w:sz w:val="32"/>
          <w:szCs w:val="32"/>
          <w:lang w:val="es-ES_tradnl"/>
        </w:rPr>
      </w:pPr>
    </w:p>
    <w:p w14:paraId="40E59EA4" w14:textId="1600C740" w:rsidR="00D05145" w:rsidRPr="0041393A" w:rsidRDefault="0041393A" w:rsidP="0041393A">
      <w:pPr>
        <w:ind w:left="-454"/>
        <w:jc w:val="center"/>
        <w:rPr>
          <w:rFonts w:ascii="Times New Roman" w:hAnsi="Times New Roman" w:cs="Times New Roman"/>
          <w:b/>
          <w:bCs/>
          <w:color w:val="000000"/>
          <w:sz w:val="24"/>
          <w:szCs w:val="24"/>
          <w:shd w:val="clear" w:color="auto" w:fill="CDD4E9"/>
          <w:lang w:val="es-ES_tradnl"/>
        </w:rPr>
      </w:pPr>
      <w:r w:rsidRPr="003319C4">
        <w:rPr>
          <w:rFonts w:ascii="Times New Roman" w:hAnsi="Times New Roman" w:cs="Times New Roman"/>
          <w:b/>
          <w:bCs/>
          <w:color w:val="000000"/>
          <w:sz w:val="24"/>
          <w:szCs w:val="24"/>
          <w:lang w:val="es-ES_tradnl"/>
        </w:rPr>
        <w:t xml:space="preserve">SALTILLO, COAHUILA DE ZARAGOSA </w:t>
      </w:r>
      <w:r>
        <w:rPr>
          <w:rFonts w:ascii="Times New Roman" w:hAnsi="Times New Roman" w:cs="Times New Roman"/>
          <w:b/>
          <w:bCs/>
          <w:color w:val="000000"/>
          <w:sz w:val="24"/>
          <w:szCs w:val="24"/>
          <w:lang w:val="es-ES_tradnl"/>
        </w:rPr>
        <w:t xml:space="preserve">                                                </w:t>
      </w:r>
      <w:r w:rsidR="002A2DAC">
        <w:rPr>
          <w:rFonts w:ascii="Times New Roman" w:hAnsi="Times New Roman" w:cs="Times New Roman"/>
          <w:b/>
          <w:bCs/>
          <w:color w:val="000000"/>
          <w:sz w:val="24"/>
          <w:szCs w:val="24"/>
          <w:lang w:val="es-ES_tradnl"/>
        </w:rPr>
        <w:t>2</w:t>
      </w:r>
      <w:r w:rsidR="00F664EA">
        <w:rPr>
          <w:rFonts w:ascii="Times New Roman" w:hAnsi="Times New Roman" w:cs="Times New Roman"/>
          <w:b/>
          <w:bCs/>
          <w:color w:val="000000"/>
          <w:sz w:val="24"/>
          <w:szCs w:val="24"/>
          <w:lang w:val="es-ES_tradnl"/>
        </w:rPr>
        <w:t>3</w:t>
      </w:r>
      <w:r>
        <w:rPr>
          <w:rFonts w:ascii="Times New Roman" w:hAnsi="Times New Roman" w:cs="Times New Roman"/>
          <w:b/>
          <w:bCs/>
          <w:color w:val="000000"/>
          <w:sz w:val="24"/>
          <w:szCs w:val="24"/>
          <w:lang w:val="es-ES_tradnl"/>
        </w:rPr>
        <w:t xml:space="preserve"> </w:t>
      </w:r>
      <w:r w:rsidR="002A2DAC">
        <w:rPr>
          <w:rFonts w:ascii="Times New Roman" w:hAnsi="Times New Roman" w:cs="Times New Roman"/>
          <w:b/>
          <w:bCs/>
          <w:color w:val="000000"/>
          <w:sz w:val="24"/>
          <w:szCs w:val="24"/>
          <w:lang w:val="es-ES_tradnl"/>
        </w:rPr>
        <w:t>ENERO</w:t>
      </w:r>
      <w:r w:rsidRPr="003319C4">
        <w:rPr>
          <w:rFonts w:ascii="Times New Roman" w:hAnsi="Times New Roman" w:cs="Times New Roman"/>
          <w:b/>
          <w:bCs/>
          <w:color w:val="000000"/>
          <w:sz w:val="24"/>
          <w:szCs w:val="24"/>
          <w:lang w:val="es-ES_tradnl"/>
        </w:rPr>
        <w:t xml:space="preserve"> 202</w:t>
      </w:r>
      <w:r w:rsidR="002A2DAC">
        <w:rPr>
          <w:rFonts w:ascii="Times New Roman" w:hAnsi="Times New Roman" w:cs="Times New Roman"/>
          <w:b/>
          <w:bCs/>
          <w:color w:val="000000"/>
          <w:sz w:val="24"/>
          <w:szCs w:val="24"/>
          <w:lang w:val="es-ES_tradnl"/>
        </w:rPr>
        <w:t>3</w:t>
      </w:r>
    </w:p>
    <w:p w14:paraId="7B9C2E85" w14:textId="77777777" w:rsidR="000F22FF" w:rsidRPr="008674C2" w:rsidRDefault="000F22FF" w:rsidP="000F22FF">
      <w:pPr>
        <w:jc w:val="center"/>
        <w:rPr>
          <w:rFonts w:ascii="Times New Roman" w:hAnsi="Times New Roman" w:cs="Times New Roman"/>
          <w:b/>
          <w:bCs/>
          <w:color w:val="000000"/>
          <w:sz w:val="32"/>
          <w:szCs w:val="32"/>
          <w:shd w:val="clear" w:color="auto" w:fill="CDD4E9"/>
          <w:lang w:val="es-ES_tradnl"/>
        </w:rPr>
      </w:pPr>
      <w:r w:rsidRPr="008674C2">
        <w:rPr>
          <w:rFonts w:ascii="Times New Roman" w:hAnsi="Times New Roman" w:cs="Times New Roman"/>
          <w:b/>
          <w:bCs/>
          <w:color w:val="000000"/>
          <w:sz w:val="32"/>
          <w:szCs w:val="32"/>
          <w:lang w:val="es-ES_tradnl"/>
        </w:rPr>
        <w:lastRenderedPageBreak/>
        <w:t>GOBIERNO DEL ESTADO DE COAHUILA DE ZARAGOZA</w:t>
      </w:r>
    </w:p>
    <w:p w14:paraId="31B1ABB7" w14:textId="77777777" w:rsidR="000F22FF" w:rsidRDefault="000F22FF" w:rsidP="000F22FF">
      <w:pPr>
        <w:jc w:val="center"/>
        <w:rPr>
          <w:rFonts w:ascii="Times New Roman" w:hAnsi="Times New Roman" w:cs="Times New Roman"/>
          <w:b/>
          <w:bCs/>
          <w:color w:val="000000"/>
          <w:sz w:val="32"/>
          <w:szCs w:val="32"/>
          <w:lang w:val="es-ES_tradnl"/>
        </w:rPr>
      </w:pPr>
      <w:r w:rsidRPr="008674C2">
        <w:rPr>
          <w:rFonts w:ascii="Times New Roman" w:hAnsi="Times New Roman" w:cs="Times New Roman"/>
          <w:b/>
          <w:bCs/>
          <w:color w:val="000000"/>
          <w:sz w:val="32"/>
          <w:szCs w:val="32"/>
          <w:lang w:val="es-ES_tradnl"/>
        </w:rPr>
        <w:t>SECRETARÍA DE EDUCACIÓN</w:t>
      </w:r>
    </w:p>
    <w:p w14:paraId="081547A7" w14:textId="77777777" w:rsidR="000F22FF" w:rsidRPr="003319C4" w:rsidRDefault="000F22FF" w:rsidP="000F22FF">
      <w:pPr>
        <w:jc w:val="center"/>
        <w:rPr>
          <w:rFonts w:ascii="Times New Roman" w:hAnsi="Times New Roman" w:cs="Times New Roman"/>
          <w:bCs/>
          <w:color w:val="000000"/>
          <w:sz w:val="32"/>
          <w:szCs w:val="32"/>
          <w:lang w:val="es-ES_tradnl"/>
        </w:rPr>
      </w:pPr>
      <w:r w:rsidRPr="003319C4">
        <w:rPr>
          <w:rFonts w:ascii="Times New Roman" w:hAnsi="Times New Roman" w:cs="Times New Roman"/>
          <w:bCs/>
          <w:color w:val="000000"/>
          <w:sz w:val="32"/>
          <w:szCs w:val="32"/>
          <w:lang w:val="es-ES_tradnl"/>
        </w:rPr>
        <w:t>ESCUELA NORMAL</w:t>
      </w:r>
      <w:r>
        <w:rPr>
          <w:rFonts w:ascii="Times New Roman" w:hAnsi="Times New Roman" w:cs="Times New Roman"/>
          <w:bCs/>
          <w:color w:val="000000"/>
          <w:sz w:val="32"/>
          <w:szCs w:val="32"/>
          <w:lang w:val="es-ES_tradnl"/>
        </w:rPr>
        <w:t xml:space="preserve"> </w:t>
      </w:r>
      <w:r w:rsidRPr="003319C4">
        <w:rPr>
          <w:rFonts w:ascii="Times New Roman" w:hAnsi="Times New Roman" w:cs="Times New Roman"/>
          <w:bCs/>
          <w:color w:val="000000"/>
          <w:sz w:val="32"/>
          <w:szCs w:val="32"/>
          <w:lang w:val="es-ES_tradnl"/>
        </w:rPr>
        <w:t>DE EDUCACI</w:t>
      </w:r>
      <w:r>
        <w:rPr>
          <w:rFonts w:ascii="Times New Roman" w:hAnsi="Times New Roman" w:cs="Times New Roman"/>
          <w:bCs/>
          <w:color w:val="000000"/>
          <w:sz w:val="32"/>
          <w:szCs w:val="32"/>
          <w:lang w:val="es-ES_tradnl"/>
        </w:rPr>
        <w:t>Ó</w:t>
      </w:r>
      <w:r w:rsidRPr="003319C4">
        <w:rPr>
          <w:rFonts w:ascii="Times New Roman" w:hAnsi="Times New Roman" w:cs="Times New Roman"/>
          <w:bCs/>
          <w:color w:val="000000"/>
          <w:sz w:val="32"/>
          <w:szCs w:val="32"/>
          <w:lang w:val="es-ES_tradnl"/>
        </w:rPr>
        <w:t>N PREESCOLAR</w:t>
      </w:r>
    </w:p>
    <w:p w14:paraId="336A7FAD" w14:textId="77777777" w:rsidR="000F22FF" w:rsidRDefault="000F22FF" w:rsidP="000F22FF">
      <w:pPr>
        <w:jc w:val="center"/>
        <w:rPr>
          <w:rFonts w:ascii="Times New Roman" w:hAnsi="Times New Roman" w:cs="Times New Roman"/>
          <w:b/>
          <w:bCs/>
          <w:color w:val="000000"/>
          <w:sz w:val="32"/>
          <w:szCs w:val="32"/>
          <w:lang w:val="es-ES_tradnl"/>
        </w:rPr>
      </w:pPr>
      <w:r>
        <w:rPr>
          <w:noProof/>
          <w:lang w:eastAsia="es-MX"/>
        </w:rPr>
        <w:drawing>
          <wp:inline distT="0" distB="0" distL="0" distR="0" wp14:anchorId="14C1027C" wp14:editId="4B890A8A">
            <wp:extent cx="1440000" cy="2160000"/>
            <wp:effectExtent l="0" t="0" r="8255" b="0"/>
            <wp:docPr id="1" name="Imagen 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rotWithShape="1">
                    <a:blip r:embed="rId6">
                      <a:extLst>
                        <a:ext uri="{28A0092B-C50C-407E-A947-70E740481C1C}">
                          <a14:useLocalDpi xmlns:a14="http://schemas.microsoft.com/office/drawing/2010/main" val="0"/>
                        </a:ext>
                      </a:extLst>
                    </a:blip>
                    <a:srcRect l="23591" r="18522"/>
                    <a:stretch/>
                  </pic:blipFill>
                  <pic:spPr bwMode="auto">
                    <a:xfrm>
                      <a:off x="0" y="0"/>
                      <a:ext cx="1440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17B0D78F" w14:textId="77777777" w:rsidR="000F22FF" w:rsidRDefault="000F22FF" w:rsidP="000F22FF">
      <w:pPr>
        <w:jc w:val="center"/>
        <w:rPr>
          <w:rFonts w:ascii="Times New Roman" w:hAnsi="Times New Roman" w:cs="Times New Roman"/>
          <w:b/>
          <w:bCs/>
          <w:color w:val="000000"/>
          <w:sz w:val="32"/>
          <w:szCs w:val="32"/>
          <w:lang w:val="es-ES_tradnl"/>
        </w:rPr>
      </w:pPr>
      <w:r>
        <w:rPr>
          <w:rFonts w:ascii="Times New Roman" w:hAnsi="Times New Roman" w:cs="Times New Roman"/>
          <w:b/>
          <w:bCs/>
          <w:color w:val="000000"/>
          <w:sz w:val="32"/>
          <w:szCs w:val="32"/>
          <w:lang w:val="es-ES_tradnl"/>
        </w:rPr>
        <w:t xml:space="preserve">EL INFORME DE PRÁCTICAS PROFESIONALES </w:t>
      </w:r>
    </w:p>
    <w:p w14:paraId="431AD5FB" w14:textId="77777777" w:rsidR="00EB2EFE" w:rsidRDefault="00EB2EFE" w:rsidP="00EB2EFE">
      <w:pPr>
        <w:jc w:val="center"/>
        <w:rPr>
          <w:rFonts w:ascii="Times New Roman" w:hAnsi="Times New Roman" w:cs="Times New Roman"/>
          <w:bCs/>
          <w:color w:val="000000"/>
          <w:sz w:val="32"/>
          <w:szCs w:val="32"/>
          <w:lang w:val="es-ES_tradnl"/>
        </w:rPr>
      </w:pPr>
      <w:r>
        <w:rPr>
          <w:rFonts w:ascii="Times New Roman" w:hAnsi="Times New Roman" w:cs="Times New Roman"/>
          <w:bCs/>
          <w:color w:val="000000"/>
          <w:sz w:val="32"/>
          <w:szCs w:val="32"/>
          <w:lang w:val="es-ES_tradnl"/>
        </w:rPr>
        <w:t xml:space="preserve">AUTONOMIA </w:t>
      </w:r>
    </w:p>
    <w:p w14:paraId="1802DE86" w14:textId="77777777" w:rsidR="000F22FF" w:rsidRPr="003319C4" w:rsidRDefault="000F22FF" w:rsidP="000F22FF">
      <w:pPr>
        <w:jc w:val="center"/>
        <w:rPr>
          <w:rFonts w:ascii="Times New Roman" w:hAnsi="Times New Roman" w:cs="Times New Roman"/>
          <w:bCs/>
          <w:color w:val="000000"/>
          <w:sz w:val="32"/>
          <w:szCs w:val="32"/>
          <w:lang w:val="es-ES_tradnl"/>
        </w:rPr>
      </w:pPr>
      <w:r w:rsidRPr="003319C4">
        <w:rPr>
          <w:rFonts w:ascii="Times New Roman" w:hAnsi="Times New Roman" w:cs="Times New Roman"/>
          <w:b/>
          <w:bCs/>
          <w:color w:val="000000"/>
          <w:sz w:val="28"/>
          <w:szCs w:val="32"/>
          <w:lang w:val="es-ES_tradnl"/>
        </w:rPr>
        <w:t xml:space="preserve">PRESENTADO POR: </w:t>
      </w:r>
      <w:r>
        <w:rPr>
          <w:rFonts w:ascii="Times New Roman" w:hAnsi="Times New Roman" w:cs="Times New Roman"/>
          <w:bCs/>
          <w:color w:val="000000"/>
          <w:sz w:val="32"/>
          <w:szCs w:val="32"/>
          <w:lang w:val="es-ES_tradnl"/>
        </w:rPr>
        <w:t>DIANA MARTINEZ RODRIGUEZ</w:t>
      </w:r>
    </w:p>
    <w:p w14:paraId="411F7B0B" w14:textId="77777777" w:rsidR="000F22FF" w:rsidRDefault="000F22FF" w:rsidP="000F22FF">
      <w:pPr>
        <w:jc w:val="center"/>
        <w:rPr>
          <w:rFonts w:ascii="Times New Roman" w:hAnsi="Times New Roman" w:cs="Times New Roman"/>
          <w:b/>
          <w:bCs/>
          <w:color w:val="000000"/>
          <w:sz w:val="28"/>
          <w:szCs w:val="28"/>
          <w:lang w:val="es-ES_tradnl"/>
        </w:rPr>
      </w:pPr>
      <w:r w:rsidRPr="00A9492D">
        <w:rPr>
          <w:rFonts w:ascii="Times New Roman" w:hAnsi="Times New Roman" w:cs="Times New Roman"/>
          <w:b/>
          <w:bCs/>
          <w:color w:val="000000"/>
          <w:sz w:val="28"/>
          <w:szCs w:val="28"/>
          <w:lang w:val="es-ES_tradnl"/>
        </w:rPr>
        <w:t xml:space="preserve">COMO OPCIÓN PARA OBTENER EL TÍTULO DE: </w:t>
      </w:r>
    </w:p>
    <w:p w14:paraId="6FC02FF5" w14:textId="77777777" w:rsidR="000F22FF" w:rsidRDefault="000F22FF" w:rsidP="000F22FF">
      <w:pPr>
        <w:jc w:val="center"/>
        <w:rPr>
          <w:rFonts w:ascii="Times New Roman" w:hAnsi="Times New Roman" w:cs="Times New Roman"/>
          <w:b/>
          <w:bCs/>
          <w:color w:val="000000"/>
          <w:sz w:val="32"/>
          <w:szCs w:val="32"/>
          <w:lang w:val="es-ES_tradnl"/>
        </w:rPr>
      </w:pPr>
      <w:r w:rsidRPr="003319C4">
        <w:rPr>
          <w:rFonts w:ascii="Times New Roman" w:hAnsi="Times New Roman" w:cs="Times New Roman"/>
          <w:bCs/>
          <w:color w:val="000000"/>
          <w:sz w:val="32"/>
          <w:szCs w:val="32"/>
          <w:lang w:val="es-ES_tradnl"/>
        </w:rPr>
        <w:t>LICENCIADA EN EDUCACI</w:t>
      </w:r>
      <w:r>
        <w:rPr>
          <w:rFonts w:ascii="Times New Roman" w:hAnsi="Times New Roman" w:cs="Times New Roman"/>
          <w:bCs/>
          <w:color w:val="000000"/>
          <w:sz w:val="32"/>
          <w:szCs w:val="32"/>
          <w:lang w:val="es-ES_tradnl"/>
        </w:rPr>
        <w:t>Ó</w:t>
      </w:r>
      <w:r w:rsidRPr="003319C4">
        <w:rPr>
          <w:rFonts w:ascii="Times New Roman" w:hAnsi="Times New Roman" w:cs="Times New Roman"/>
          <w:bCs/>
          <w:color w:val="000000"/>
          <w:sz w:val="32"/>
          <w:szCs w:val="32"/>
          <w:lang w:val="es-ES_tradnl"/>
        </w:rPr>
        <w:t>N PREESCOLAR</w:t>
      </w:r>
    </w:p>
    <w:p w14:paraId="3AFCB77A" w14:textId="77777777" w:rsidR="000F22FF" w:rsidRDefault="000F22FF" w:rsidP="000F22FF">
      <w:pPr>
        <w:jc w:val="center"/>
        <w:rPr>
          <w:rFonts w:ascii="Times New Roman" w:hAnsi="Times New Roman" w:cs="Times New Roman"/>
          <w:b/>
          <w:bCs/>
          <w:color w:val="000000"/>
          <w:sz w:val="32"/>
          <w:szCs w:val="32"/>
          <w:lang w:val="es-ES_tradnl"/>
        </w:rPr>
      </w:pPr>
      <w:r w:rsidRPr="003319C4">
        <w:rPr>
          <w:rFonts w:ascii="Times New Roman" w:hAnsi="Times New Roman" w:cs="Times New Roman"/>
          <w:b/>
          <w:bCs/>
          <w:color w:val="000000"/>
          <w:sz w:val="28"/>
          <w:szCs w:val="32"/>
          <w:lang w:val="es-ES_tradnl"/>
        </w:rPr>
        <w:t>ASESOR:</w:t>
      </w:r>
      <w:r>
        <w:rPr>
          <w:rFonts w:ascii="Times New Roman" w:hAnsi="Times New Roman" w:cs="Times New Roman"/>
          <w:b/>
          <w:bCs/>
          <w:color w:val="000000"/>
          <w:sz w:val="32"/>
          <w:szCs w:val="32"/>
          <w:lang w:val="es-ES_tradnl"/>
        </w:rPr>
        <w:t xml:space="preserve"> </w:t>
      </w:r>
    </w:p>
    <w:p w14:paraId="0C178556" w14:textId="77777777" w:rsidR="000F22FF" w:rsidRDefault="000F22FF" w:rsidP="000F22FF">
      <w:pPr>
        <w:jc w:val="center"/>
        <w:rPr>
          <w:rFonts w:ascii="Times New Roman" w:hAnsi="Times New Roman" w:cs="Times New Roman"/>
          <w:b/>
          <w:bCs/>
          <w:color w:val="000000"/>
          <w:sz w:val="32"/>
          <w:szCs w:val="32"/>
          <w:lang w:val="es-ES_tradnl"/>
        </w:rPr>
      </w:pPr>
      <w:r>
        <w:rPr>
          <w:rFonts w:ascii="Times New Roman" w:hAnsi="Times New Roman" w:cs="Times New Roman"/>
          <w:bCs/>
          <w:color w:val="000000"/>
          <w:sz w:val="32"/>
          <w:szCs w:val="32"/>
          <w:lang w:val="es-ES_tradnl"/>
        </w:rPr>
        <w:t xml:space="preserve">SONIA YVONNE GARZA FLORES </w:t>
      </w:r>
    </w:p>
    <w:p w14:paraId="7D62E8B0" w14:textId="77777777" w:rsidR="000F22FF" w:rsidRDefault="000F22FF" w:rsidP="000F22FF">
      <w:pPr>
        <w:jc w:val="center"/>
        <w:rPr>
          <w:rFonts w:ascii="Times New Roman" w:hAnsi="Times New Roman" w:cs="Times New Roman"/>
          <w:b/>
          <w:bCs/>
          <w:color w:val="000000"/>
          <w:sz w:val="32"/>
          <w:szCs w:val="32"/>
          <w:lang w:val="es-ES_tradnl"/>
        </w:rPr>
      </w:pPr>
    </w:p>
    <w:p w14:paraId="5685ADD5" w14:textId="77777777" w:rsidR="000F22FF" w:rsidRDefault="000F22FF" w:rsidP="000F22FF">
      <w:pPr>
        <w:jc w:val="center"/>
        <w:rPr>
          <w:rFonts w:ascii="Times New Roman" w:hAnsi="Times New Roman" w:cs="Times New Roman"/>
          <w:b/>
          <w:bCs/>
          <w:color w:val="000000"/>
          <w:sz w:val="32"/>
          <w:szCs w:val="32"/>
          <w:lang w:val="es-ES_tradnl"/>
        </w:rPr>
      </w:pPr>
    </w:p>
    <w:p w14:paraId="616AB4FF" w14:textId="77777777" w:rsidR="000F22FF" w:rsidRDefault="000F22FF" w:rsidP="000F22FF">
      <w:pPr>
        <w:rPr>
          <w:rFonts w:ascii="Times New Roman" w:hAnsi="Times New Roman" w:cs="Times New Roman"/>
          <w:b/>
          <w:bCs/>
          <w:color w:val="000000"/>
          <w:sz w:val="32"/>
          <w:szCs w:val="32"/>
          <w:lang w:val="es-ES_tradnl"/>
        </w:rPr>
      </w:pPr>
    </w:p>
    <w:p w14:paraId="55AE74B3" w14:textId="77777777" w:rsidR="000F22FF" w:rsidRDefault="000F22FF" w:rsidP="000F22FF">
      <w:pPr>
        <w:jc w:val="center"/>
        <w:rPr>
          <w:rFonts w:ascii="Times New Roman" w:hAnsi="Times New Roman" w:cs="Times New Roman"/>
          <w:b/>
          <w:bCs/>
          <w:color w:val="000000"/>
          <w:sz w:val="32"/>
          <w:szCs w:val="32"/>
          <w:lang w:val="es-ES_tradnl"/>
        </w:rPr>
      </w:pPr>
    </w:p>
    <w:p w14:paraId="20BFDD9B" w14:textId="77777777" w:rsidR="000F22FF" w:rsidRDefault="000F22FF" w:rsidP="000F22FF">
      <w:pPr>
        <w:jc w:val="center"/>
        <w:rPr>
          <w:rFonts w:ascii="Times New Roman" w:hAnsi="Times New Roman" w:cs="Times New Roman"/>
          <w:b/>
          <w:bCs/>
          <w:color w:val="000000"/>
          <w:sz w:val="32"/>
          <w:szCs w:val="32"/>
          <w:lang w:val="es-ES_tradnl"/>
        </w:rPr>
      </w:pPr>
    </w:p>
    <w:p w14:paraId="7BA55055" w14:textId="77777777" w:rsidR="000F22FF" w:rsidRDefault="000F22FF" w:rsidP="000F22FF">
      <w:pPr>
        <w:jc w:val="center"/>
        <w:rPr>
          <w:rFonts w:ascii="Times New Roman" w:hAnsi="Times New Roman" w:cs="Times New Roman"/>
          <w:b/>
          <w:bCs/>
          <w:color w:val="000000"/>
          <w:sz w:val="32"/>
          <w:szCs w:val="32"/>
          <w:lang w:val="es-ES_tradnl"/>
        </w:rPr>
      </w:pPr>
    </w:p>
    <w:p w14:paraId="78AC0DD9" w14:textId="1634962E" w:rsidR="000F22FF" w:rsidRPr="000F22FF" w:rsidRDefault="000F22FF" w:rsidP="000F22FF">
      <w:pPr>
        <w:ind w:left="-454"/>
        <w:jc w:val="center"/>
        <w:rPr>
          <w:rFonts w:ascii="Times New Roman" w:hAnsi="Times New Roman" w:cs="Times New Roman"/>
          <w:b/>
          <w:bCs/>
          <w:color w:val="000000"/>
          <w:sz w:val="24"/>
          <w:szCs w:val="24"/>
          <w:shd w:val="clear" w:color="auto" w:fill="CDD4E9"/>
          <w:lang w:val="es-ES_tradnl"/>
        </w:rPr>
      </w:pPr>
      <w:r w:rsidRPr="003319C4">
        <w:rPr>
          <w:rFonts w:ascii="Times New Roman" w:hAnsi="Times New Roman" w:cs="Times New Roman"/>
          <w:b/>
          <w:bCs/>
          <w:color w:val="000000"/>
          <w:sz w:val="24"/>
          <w:szCs w:val="24"/>
          <w:lang w:val="es-ES_tradnl"/>
        </w:rPr>
        <w:t xml:space="preserve">SALTILLO, COAHUILA DE ZARAGOSA </w:t>
      </w:r>
      <w:r>
        <w:rPr>
          <w:rFonts w:ascii="Times New Roman" w:hAnsi="Times New Roman" w:cs="Times New Roman"/>
          <w:b/>
          <w:bCs/>
          <w:color w:val="000000"/>
          <w:sz w:val="24"/>
          <w:szCs w:val="24"/>
          <w:lang w:val="es-ES_tradnl"/>
        </w:rPr>
        <w:t xml:space="preserve">                                                </w:t>
      </w:r>
      <w:r w:rsidR="002A2DAC">
        <w:rPr>
          <w:rFonts w:ascii="Times New Roman" w:hAnsi="Times New Roman" w:cs="Times New Roman"/>
          <w:b/>
          <w:bCs/>
          <w:color w:val="000000"/>
          <w:sz w:val="24"/>
          <w:szCs w:val="24"/>
          <w:lang w:val="es-ES_tradnl"/>
        </w:rPr>
        <w:t>2</w:t>
      </w:r>
      <w:r w:rsidR="00F664EA">
        <w:rPr>
          <w:rFonts w:ascii="Times New Roman" w:hAnsi="Times New Roman" w:cs="Times New Roman"/>
          <w:b/>
          <w:bCs/>
          <w:color w:val="000000"/>
          <w:sz w:val="24"/>
          <w:szCs w:val="24"/>
          <w:lang w:val="es-ES_tradnl"/>
        </w:rPr>
        <w:t>3</w:t>
      </w:r>
      <w:r w:rsidR="00B618BA">
        <w:rPr>
          <w:rFonts w:ascii="Times New Roman" w:hAnsi="Times New Roman" w:cs="Times New Roman"/>
          <w:b/>
          <w:bCs/>
          <w:color w:val="000000"/>
          <w:sz w:val="24"/>
          <w:szCs w:val="24"/>
          <w:lang w:val="es-ES_tradnl"/>
        </w:rPr>
        <w:t xml:space="preserve"> </w:t>
      </w:r>
      <w:r w:rsidR="002A2DAC">
        <w:rPr>
          <w:rFonts w:ascii="Times New Roman" w:hAnsi="Times New Roman" w:cs="Times New Roman"/>
          <w:b/>
          <w:bCs/>
          <w:color w:val="000000"/>
          <w:sz w:val="24"/>
          <w:szCs w:val="24"/>
          <w:lang w:val="es-ES_tradnl"/>
        </w:rPr>
        <w:t>ENERO</w:t>
      </w:r>
      <w:r w:rsidRPr="003319C4">
        <w:rPr>
          <w:rFonts w:ascii="Times New Roman" w:hAnsi="Times New Roman" w:cs="Times New Roman"/>
          <w:b/>
          <w:bCs/>
          <w:color w:val="000000"/>
          <w:sz w:val="24"/>
          <w:szCs w:val="24"/>
          <w:lang w:val="es-ES_tradnl"/>
        </w:rPr>
        <w:t xml:space="preserve"> 202</w:t>
      </w:r>
      <w:r w:rsidR="002A2DAC">
        <w:rPr>
          <w:rFonts w:ascii="Times New Roman" w:hAnsi="Times New Roman" w:cs="Times New Roman"/>
          <w:b/>
          <w:bCs/>
          <w:color w:val="000000"/>
          <w:sz w:val="24"/>
          <w:szCs w:val="24"/>
          <w:lang w:val="es-ES_tradnl"/>
        </w:rPr>
        <w:t>3</w:t>
      </w:r>
    </w:p>
    <w:p w14:paraId="118D4A63" w14:textId="7DF7B946" w:rsidR="007E77AD" w:rsidRPr="005F6533" w:rsidRDefault="00A669CA" w:rsidP="00CF156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Las competencias que están a disposición para poderlas trabajar, surgen del perfil de egreso que se encuentra en el plan de estudios vigente, cuenta con 7 competencias a elegir con </w:t>
      </w:r>
      <w:r w:rsidR="0057298A">
        <w:rPr>
          <w:rFonts w:ascii="Times New Roman" w:hAnsi="Times New Roman" w:cs="Times New Roman"/>
          <w:sz w:val="24"/>
          <w:szCs w:val="24"/>
        </w:rPr>
        <w:t>2 a 3</w:t>
      </w:r>
      <w:r>
        <w:rPr>
          <w:rFonts w:ascii="Times New Roman" w:hAnsi="Times New Roman" w:cs="Times New Roman"/>
          <w:sz w:val="24"/>
          <w:szCs w:val="24"/>
        </w:rPr>
        <w:t xml:space="preserve"> unidades </w:t>
      </w:r>
      <w:r w:rsidR="0057298A">
        <w:rPr>
          <w:rFonts w:ascii="Times New Roman" w:hAnsi="Times New Roman" w:cs="Times New Roman"/>
          <w:sz w:val="24"/>
          <w:szCs w:val="24"/>
        </w:rPr>
        <w:t xml:space="preserve">todas con </w:t>
      </w:r>
      <w:r w:rsidR="005D515D">
        <w:rPr>
          <w:rFonts w:ascii="Times New Roman" w:hAnsi="Times New Roman" w:cs="Times New Roman"/>
          <w:sz w:val="24"/>
          <w:szCs w:val="24"/>
        </w:rPr>
        <w:t>una gran relevancia para apoyar a las problemáticas, en este caso se seleccionó la competencia</w:t>
      </w:r>
      <w:r w:rsidR="007E77AD" w:rsidRPr="005F6533">
        <w:rPr>
          <w:rFonts w:ascii="Times New Roman" w:hAnsi="Times New Roman" w:cs="Times New Roman"/>
          <w:sz w:val="24"/>
          <w:szCs w:val="24"/>
        </w:rPr>
        <w:t xml:space="preserve"> </w:t>
      </w:r>
      <w:r w:rsidR="005D515D">
        <w:rPr>
          <w:rFonts w:ascii="Times New Roman" w:hAnsi="Times New Roman" w:cs="Times New Roman"/>
          <w:sz w:val="24"/>
          <w:szCs w:val="24"/>
        </w:rPr>
        <w:t>d</w:t>
      </w:r>
      <w:r w:rsidR="00C10D1E" w:rsidRPr="005F6533">
        <w:rPr>
          <w:rFonts w:ascii="Times New Roman" w:hAnsi="Times New Roman" w:cs="Times New Roman"/>
          <w:sz w:val="24"/>
          <w:szCs w:val="24"/>
        </w:rPr>
        <w:t xml:space="preserve">iseña planeaciones aplicando sus conocimientos curriculares, psicopedagógicos, disciplinares, didácticos y tecnológicos para propiciar espacios de aprendizaje incluyentes que respondan a las necesidades de todos los alumnos en el marco del plan y programas de estudio. </w:t>
      </w:r>
      <w:r w:rsidR="007E77AD" w:rsidRPr="005F6533">
        <w:rPr>
          <w:rFonts w:ascii="Times New Roman" w:hAnsi="Times New Roman" w:cs="Times New Roman"/>
          <w:sz w:val="24"/>
          <w:szCs w:val="24"/>
        </w:rPr>
        <w:t xml:space="preserve"> Con </w:t>
      </w:r>
      <w:r w:rsidR="005F6533" w:rsidRPr="005F6533">
        <w:rPr>
          <w:rFonts w:ascii="Times New Roman" w:hAnsi="Times New Roman" w:cs="Times New Roman"/>
          <w:sz w:val="24"/>
          <w:szCs w:val="24"/>
        </w:rPr>
        <w:t>esta</w:t>
      </w:r>
      <w:r w:rsidR="007E77AD" w:rsidRPr="005F6533">
        <w:rPr>
          <w:rFonts w:ascii="Times New Roman" w:hAnsi="Times New Roman" w:cs="Times New Roman"/>
          <w:sz w:val="24"/>
          <w:szCs w:val="24"/>
        </w:rPr>
        <w:t xml:space="preserve"> competencia quiero poder analizar y desarrollar estrategias </w:t>
      </w:r>
      <w:r w:rsidR="00CF156F" w:rsidRPr="005F6533">
        <w:rPr>
          <w:rFonts w:ascii="Times New Roman" w:hAnsi="Times New Roman" w:cs="Times New Roman"/>
          <w:sz w:val="24"/>
          <w:szCs w:val="24"/>
        </w:rPr>
        <w:t>para poder disminuir la problemática detectada en el grupo, los alumnos no tienen autonomía por ser de primer grado, eso hace que se detengan a participar libremente, a que puedan opinar e involucrase en las actividades de manera independiente</w:t>
      </w:r>
      <w:r w:rsidR="005D515D">
        <w:rPr>
          <w:rFonts w:ascii="Times New Roman" w:hAnsi="Times New Roman" w:cs="Times New Roman"/>
          <w:sz w:val="24"/>
          <w:szCs w:val="24"/>
        </w:rPr>
        <w:t>.</w:t>
      </w:r>
      <w:r w:rsidR="002F35A8">
        <w:rPr>
          <w:rFonts w:ascii="Times New Roman" w:hAnsi="Times New Roman" w:cs="Times New Roman"/>
          <w:sz w:val="24"/>
          <w:szCs w:val="24"/>
        </w:rPr>
        <w:t xml:space="preserve"> </w:t>
      </w:r>
    </w:p>
    <w:p w14:paraId="29FB79E2" w14:textId="4300FB7A" w:rsidR="00F77944" w:rsidRPr="005F6533" w:rsidRDefault="00F77944" w:rsidP="00F77944">
      <w:pPr>
        <w:spacing w:line="360" w:lineRule="auto"/>
        <w:jc w:val="both"/>
        <w:rPr>
          <w:rFonts w:ascii="Times New Roman" w:hAnsi="Times New Roman" w:cs="Times New Roman"/>
          <w:sz w:val="24"/>
          <w:szCs w:val="24"/>
        </w:rPr>
      </w:pPr>
      <w:r w:rsidRPr="005F6533">
        <w:rPr>
          <w:rFonts w:ascii="Times New Roman" w:hAnsi="Times New Roman" w:cs="Times New Roman"/>
          <w:sz w:val="24"/>
          <w:szCs w:val="24"/>
        </w:rPr>
        <w:t xml:space="preserve">La problemática que identifique en base al </w:t>
      </w:r>
      <w:r w:rsidR="005F6533" w:rsidRPr="005F6533">
        <w:rPr>
          <w:rFonts w:ascii="Times New Roman" w:hAnsi="Times New Roman" w:cs="Times New Roman"/>
          <w:sz w:val="24"/>
          <w:szCs w:val="24"/>
        </w:rPr>
        <w:t>diagnóstico</w:t>
      </w:r>
      <w:r w:rsidRPr="005F6533">
        <w:rPr>
          <w:rFonts w:ascii="Times New Roman" w:hAnsi="Times New Roman" w:cs="Times New Roman"/>
          <w:sz w:val="24"/>
          <w:szCs w:val="24"/>
        </w:rPr>
        <w:t xml:space="preserve"> del grupo es </w:t>
      </w:r>
      <w:r w:rsidR="008E1147">
        <w:rPr>
          <w:rFonts w:ascii="Times New Roman" w:hAnsi="Times New Roman" w:cs="Times New Roman"/>
          <w:b/>
          <w:bCs/>
          <w:sz w:val="24"/>
          <w:szCs w:val="24"/>
        </w:rPr>
        <w:t>¿cómo favorecer la autonomía y la socialización de los alumnos de primer grado</w:t>
      </w:r>
      <w:r w:rsidR="002567B9">
        <w:rPr>
          <w:rFonts w:ascii="Times New Roman" w:hAnsi="Times New Roman" w:cs="Times New Roman"/>
          <w:b/>
          <w:bCs/>
          <w:sz w:val="24"/>
          <w:szCs w:val="24"/>
        </w:rPr>
        <w:t xml:space="preserve"> de preescolar</w:t>
      </w:r>
      <w:r w:rsidR="008E1147">
        <w:rPr>
          <w:rFonts w:ascii="Times New Roman" w:hAnsi="Times New Roman" w:cs="Times New Roman"/>
          <w:b/>
          <w:bCs/>
          <w:sz w:val="24"/>
          <w:szCs w:val="24"/>
        </w:rPr>
        <w:t>?</w:t>
      </w:r>
      <w:r w:rsidR="00526740" w:rsidRPr="005F6533">
        <w:rPr>
          <w:rFonts w:ascii="Times New Roman" w:hAnsi="Times New Roman" w:cs="Times New Roman"/>
          <w:sz w:val="24"/>
          <w:szCs w:val="24"/>
        </w:rPr>
        <w:t xml:space="preserve"> </w:t>
      </w:r>
      <w:r w:rsidR="008E1147">
        <w:rPr>
          <w:rFonts w:ascii="Times New Roman" w:hAnsi="Times New Roman" w:cs="Times New Roman"/>
          <w:sz w:val="24"/>
          <w:szCs w:val="24"/>
        </w:rPr>
        <w:t>ya que a</w:t>
      </w:r>
      <w:r w:rsidR="00526740" w:rsidRPr="005F6533">
        <w:rPr>
          <w:rFonts w:ascii="Times New Roman" w:hAnsi="Times New Roman" w:cs="Times New Roman"/>
          <w:sz w:val="24"/>
          <w:szCs w:val="24"/>
        </w:rPr>
        <w:t>ún son tímidos y algunos hasta se cierran en participar y convivir en las actividades aplicadas, hace que no contesten cuando se les pregunta</w:t>
      </w:r>
      <w:r w:rsidR="002F35A8">
        <w:rPr>
          <w:rFonts w:ascii="Times New Roman" w:hAnsi="Times New Roman" w:cs="Times New Roman"/>
          <w:sz w:val="24"/>
          <w:szCs w:val="24"/>
        </w:rPr>
        <w:t xml:space="preserve">, se quedan viendo y pensando que es lo que van a responder, voltean a ver a sus compañeros </w:t>
      </w:r>
      <w:r w:rsidR="00526740" w:rsidRPr="005F6533">
        <w:rPr>
          <w:rFonts w:ascii="Times New Roman" w:hAnsi="Times New Roman" w:cs="Times New Roman"/>
          <w:sz w:val="24"/>
          <w:szCs w:val="24"/>
        </w:rPr>
        <w:t>o siempre buscan ayuda para poder realizar lo que se les pide cuando son aptas para hacerlas por ellos mismos</w:t>
      </w:r>
      <w:r w:rsidR="002F35A8">
        <w:rPr>
          <w:rFonts w:ascii="Times New Roman" w:hAnsi="Times New Roman" w:cs="Times New Roman"/>
          <w:sz w:val="24"/>
          <w:szCs w:val="24"/>
        </w:rPr>
        <w:t xml:space="preserve">, al realizar lo que se les piden buscan la aceptación o aprobación de lo que están haciendo y es algo constante que se vuelve costumbre y por eso se quiere trabajar. </w:t>
      </w:r>
    </w:p>
    <w:p w14:paraId="175AB85C" w14:textId="7A7F4158" w:rsidR="0003144C" w:rsidRPr="005F6533" w:rsidRDefault="00F77944" w:rsidP="00F77944">
      <w:pPr>
        <w:spacing w:line="360" w:lineRule="auto"/>
        <w:jc w:val="both"/>
        <w:rPr>
          <w:rFonts w:ascii="Times New Roman" w:hAnsi="Times New Roman" w:cs="Times New Roman"/>
          <w:sz w:val="24"/>
          <w:szCs w:val="24"/>
        </w:rPr>
      </w:pPr>
      <w:r w:rsidRPr="005F6533">
        <w:rPr>
          <w:rFonts w:ascii="Times New Roman" w:hAnsi="Times New Roman" w:cs="Times New Roman"/>
          <w:sz w:val="24"/>
          <w:szCs w:val="24"/>
        </w:rPr>
        <w:t xml:space="preserve">Considero que la cusa de esta problemática se debe a la edad ya que es un grupo de primero, pero, al entrar al preescolar por lo menos </w:t>
      </w:r>
      <w:r w:rsidR="00526740" w:rsidRPr="005F6533">
        <w:rPr>
          <w:rFonts w:ascii="Times New Roman" w:hAnsi="Times New Roman" w:cs="Times New Roman"/>
          <w:sz w:val="24"/>
          <w:szCs w:val="24"/>
        </w:rPr>
        <w:t xml:space="preserve">la mayoría </w:t>
      </w:r>
      <w:r w:rsidR="005F6533" w:rsidRPr="005F6533">
        <w:rPr>
          <w:rFonts w:ascii="Times New Roman" w:hAnsi="Times New Roman" w:cs="Times New Roman"/>
          <w:sz w:val="24"/>
          <w:szCs w:val="24"/>
        </w:rPr>
        <w:t>está</w:t>
      </w:r>
      <w:r w:rsidR="00526740" w:rsidRPr="005F6533">
        <w:rPr>
          <w:rFonts w:ascii="Times New Roman" w:hAnsi="Times New Roman" w:cs="Times New Roman"/>
          <w:sz w:val="24"/>
          <w:szCs w:val="24"/>
        </w:rPr>
        <w:t xml:space="preserve"> dispuesto a interactuar y no se encuentra timidez en ellos, en este caso se cuenta con más de un 50% de alumnos que no tienen autonomía. </w:t>
      </w:r>
      <w:r w:rsidRPr="005F6533">
        <w:rPr>
          <w:rFonts w:ascii="Times New Roman" w:hAnsi="Times New Roman" w:cs="Times New Roman"/>
          <w:sz w:val="24"/>
          <w:szCs w:val="24"/>
        </w:rPr>
        <w:t xml:space="preserve"> </w:t>
      </w:r>
    </w:p>
    <w:p w14:paraId="4CDDF568" w14:textId="534081BB" w:rsidR="00F77944" w:rsidRPr="005F6533" w:rsidRDefault="00F77944" w:rsidP="00F77944">
      <w:pPr>
        <w:spacing w:line="360" w:lineRule="auto"/>
        <w:jc w:val="both"/>
        <w:rPr>
          <w:rFonts w:ascii="Times New Roman" w:hAnsi="Times New Roman" w:cs="Times New Roman"/>
          <w:sz w:val="24"/>
          <w:szCs w:val="24"/>
        </w:rPr>
      </w:pPr>
      <w:r w:rsidRPr="005F6533">
        <w:rPr>
          <w:rFonts w:ascii="Times New Roman" w:hAnsi="Times New Roman" w:cs="Times New Roman"/>
          <w:sz w:val="24"/>
          <w:szCs w:val="24"/>
        </w:rPr>
        <w:t xml:space="preserve">Esto afecta principalmente en </w:t>
      </w:r>
      <w:r w:rsidR="00526740" w:rsidRPr="005F6533">
        <w:rPr>
          <w:rFonts w:ascii="Times New Roman" w:hAnsi="Times New Roman" w:cs="Times New Roman"/>
          <w:sz w:val="24"/>
          <w:szCs w:val="24"/>
        </w:rPr>
        <w:t xml:space="preserve">que se detiene el aprendizaje en las actividades porque principalmente no contestan cuando se les hace una pregunta, se quedan callados, quieren </w:t>
      </w:r>
      <w:r w:rsidR="003132E9" w:rsidRPr="005F6533">
        <w:rPr>
          <w:rFonts w:ascii="Times New Roman" w:hAnsi="Times New Roman" w:cs="Times New Roman"/>
          <w:sz w:val="24"/>
          <w:szCs w:val="24"/>
        </w:rPr>
        <w:t>hablar,</w:t>
      </w:r>
      <w:r w:rsidR="00526740" w:rsidRPr="005F6533">
        <w:rPr>
          <w:rFonts w:ascii="Times New Roman" w:hAnsi="Times New Roman" w:cs="Times New Roman"/>
          <w:sz w:val="24"/>
          <w:szCs w:val="24"/>
        </w:rPr>
        <w:t xml:space="preserve"> pero hay algo que los detiene, no se involucran al 100% en las actividades por no socializar con otros compañeros, prefieren hacerlos </w:t>
      </w:r>
      <w:r w:rsidR="003132E9" w:rsidRPr="005F6533">
        <w:rPr>
          <w:rFonts w:ascii="Times New Roman" w:hAnsi="Times New Roman" w:cs="Times New Roman"/>
          <w:sz w:val="24"/>
          <w:szCs w:val="24"/>
        </w:rPr>
        <w:t>solos,</w:t>
      </w:r>
      <w:r w:rsidR="00526740" w:rsidRPr="005F6533">
        <w:rPr>
          <w:rFonts w:ascii="Times New Roman" w:hAnsi="Times New Roman" w:cs="Times New Roman"/>
          <w:sz w:val="24"/>
          <w:szCs w:val="24"/>
        </w:rPr>
        <w:t xml:space="preserve"> pero siempre preguntando y necesitando el apoyo de la docente.</w:t>
      </w:r>
    </w:p>
    <w:p w14:paraId="5127E623" w14:textId="085B32B6" w:rsidR="00F77944" w:rsidRPr="005F6533" w:rsidRDefault="00F77944" w:rsidP="00F77944">
      <w:pPr>
        <w:spacing w:line="360" w:lineRule="auto"/>
        <w:jc w:val="both"/>
        <w:rPr>
          <w:rFonts w:ascii="Times New Roman" w:hAnsi="Times New Roman" w:cs="Times New Roman"/>
          <w:sz w:val="24"/>
          <w:szCs w:val="24"/>
        </w:rPr>
      </w:pPr>
      <w:r w:rsidRPr="005F6533">
        <w:rPr>
          <w:rFonts w:ascii="Times New Roman" w:hAnsi="Times New Roman" w:cs="Times New Roman"/>
          <w:sz w:val="24"/>
          <w:szCs w:val="24"/>
        </w:rPr>
        <w:t xml:space="preserve">La problemática se pude solucionar en el diseño de planeaciones ya que se pueden implementar situaciones didácticas en donde </w:t>
      </w:r>
      <w:r w:rsidR="004022D8" w:rsidRPr="005F6533">
        <w:rPr>
          <w:rFonts w:ascii="Times New Roman" w:hAnsi="Times New Roman" w:cs="Times New Roman"/>
          <w:sz w:val="24"/>
          <w:szCs w:val="24"/>
        </w:rPr>
        <w:t>se contribuya a</w:t>
      </w:r>
      <w:r w:rsidR="00526740" w:rsidRPr="005F6533">
        <w:rPr>
          <w:rFonts w:ascii="Times New Roman" w:hAnsi="Times New Roman" w:cs="Times New Roman"/>
          <w:sz w:val="24"/>
          <w:szCs w:val="24"/>
        </w:rPr>
        <w:t xml:space="preserve"> la autonomía y a la socialización </w:t>
      </w:r>
      <w:r w:rsidR="004022D8" w:rsidRPr="005F6533">
        <w:rPr>
          <w:rFonts w:ascii="Times New Roman" w:hAnsi="Times New Roman" w:cs="Times New Roman"/>
          <w:sz w:val="24"/>
          <w:szCs w:val="24"/>
        </w:rPr>
        <w:t>en diversas maneras que sean divertidas, en donde manipule, conozca para que no sea monótono</w:t>
      </w:r>
      <w:r w:rsidR="002F35A8">
        <w:rPr>
          <w:rFonts w:ascii="Times New Roman" w:hAnsi="Times New Roman" w:cs="Times New Roman"/>
          <w:sz w:val="24"/>
          <w:szCs w:val="24"/>
        </w:rPr>
        <w:t xml:space="preserve">, al contario que sean novedosas y retadoras para que esa problemática ya no se encuentre en el grupo y así se </w:t>
      </w:r>
      <w:r w:rsidR="002F35A8">
        <w:rPr>
          <w:rFonts w:ascii="Times New Roman" w:hAnsi="Times New Roman" w:cs="Times New Roman"/>
          <w:sz w:val="24"/>
          <w:szCs w:val="24"/>
        </w:rPr>
        <w:lastRenderedPageBreak/>
        <w:t xml:space="preserve">desenvuelvan a su manera y a su proceso pero que si existan los cambios para la mejora de su aprendizaje. </w:t>
      </w:r>
    </w:p>
    <w:p w14:paraId="4256CDB2" w14:textId="74C677F0" w:rsidR="004022D8" w:rsidRPr="005F6533" w:rsidRDefault="004022D8" w:rsidP="00F77944">
      <w:pPr>
        <w:spacing w:line="360" w:lineRule="auto"/>
        <w:jc w:val="both"/>
        <w:rPr>
          <w:rFonts w:ascii="Times New Roman" w:hAnsi="Times New Roman" w:cs="Times New Roman"/>
          <w:sz w:val="24"/>
          <w:szCs w:val="24"/>
        </w:rPr>
      </w:pPr>
      <w:r w:rsidRPr="005F6533">
        <w:rPr>
          <w:rFonts w:ascii="Times New Roman" w:hAnsi="Times New Roman" w:cs="Times New Roman"/>
          <w:sz w:val="24"/>
          <w:szCs w:val="24"/>
        </w:rPr>
        <w:t xml:space="preserve">Las </w:t>
      </w:r>
      <w:r w:rsidR="005F6533" w:rsidRPr="005F6533">
        <w:rPr>
          <w:rFonts w:ascii="Times New Roman" w:hAnsi="Times New Roman" w:cs="Times New Roman"/>
          <w:sz w:val="24"/>
          <w:szCs w:val="24"/>
        </w:rPr>
        <w:t>prácticas</w:t>
      </w:r>
      <w:r w:rsidRPr="005F6533">
        <w:rPr>
          <w:rFonts w:ascii="Times New Roman" w:hAnsi="Times New Roman" w:cs="Times New Roman"/>
          <w:sz w:val="24"/>
          <w:szCs w:val="24"/>
        </w:rPr>
        <w:t xml:space="preserve"> profesionales </w:t>
      </w:r>
      <w:r w:rsidR="00A66894" w:rsidRPr="005F6533">
        <w:rPr>
          <w:rFonts w:ascii="Times New Roman" w:hAnsi="Times New Roman" w:cs="Times New Roman"/>
          <w:sz w:val="24"/>
          <w:szCs w:val="24"/>
        </w:rPr>
        <w:t xml:space="preserve">son llevadas a cabo en el jardín de niños “Sertoma” se encuentra ubicado en un contexto normal, en donde si hay presupuesto y </w:t>
      </w:r>
      <w:r w:rsidR="00526740" w:rsidRPr="005F6533">
        <w:rPr>
          <w:rFonts w:ascii="Times New Roman" w:hAnsi="Times New Roman" w:cs="Times New Roman"/>
          <w:sz w:val="24"/>
          <w:szCs w:val="24"/>
        </w:rPr>
        <w:t xml:space="preserve">con </w:t>
      </w:r>
      <w:r w:rsidR="00A66894" w:rsidRPr="005F6533">
        <w:rPr>
          <w:rFonts w:ascii="Times New Roman" w:hAnsi="Times New Roman" w:cs="Times New Roman"/>
          <w:sz w:val="24"/>
          <w:szCs w:val="24"/>
        </w:rPr>
        <w:t xml:space="preserve">servicios básicos, dentro del jardín de niños cuenta con todo lo necesario, hasta de más ya que cuentan con televisión, internet, bocina, recursos que no muchos cuentan, además que las instalaciones son buenas y muy seguras. </w:t>
      </w:r>
      <w:r w:rsidR="00130B57" w:rsidRPr="005F6533">
        <w:rPr>
          <w:rFonts w:ascii="Times New Roman" w:hAnsi="Times New Roman" w:cs="Times New Roman"/>
          <w:sz w:val="24"/>
          <w:szCs w:val="24"/>
        </w:rPr>
        <w:t xml:space="preserve">Dentro del aula con los alumnos también es un </w:t>
      </w:r>
      <w:r w:rsidR="00526740" w:rsidRPr="005F6533">
        <w:rPr>
          <w:rFonts w:ascii="Times New Roman" w:hAnsi="Times New Roman" w:cs="Times New Roman"/>
          <w:sz w:val="24"/>
          <w:szCs w:val="24"/>
        </w:rPr>
        <w:t>buen contexto</w:t>
      </w:r>
      <w:r w:rsidR="00130B57" w:rsidRPr="005F6533">
        <w:rPr>
          <w:rFonts w:ascii="Times New Roman" w:hAnsi="Times New Roman" w:cs="Times New Roman"/>
          <w:sz w:val="24"/>
          <w:szCs w:val="24"/>
        </w:rPr>
        <w:t xml:space="preserve"> ya que de primera </w:t>
      </w:r>
      <w:r w:rsidR="00526740" w:rsidRPr="005F6533">
        <w:rPr>
          <w:rFonts w:ascii="Times New Roman" w:hAnsi="Times New Roman" w:cs="Times New Roman"/>
          <w:sz w:val="24"/>
          <w:szCs w:val="24"/>
        </w:rPr>
        <w:t xml:space="preserve">instancia </w:t>
      </w:r>
      <w:r w:rsidR="00130B57" w:rsidRPr="005F6533">
        <w:rPr>
          <w:rFonts w:ascii="Times New Roman" w:hAnsi="Times New Roman" w:cs="Times New Roman"/>
          <w:sz w:val="24"/>
          <w:szCs w:val="24"/>
        </w:rPr>
        <w:t xml:space="preserve">los padres de familia </w:t>
      </w:r>
      <w:r w:rsidR="00526740" w:rsidRPr="005F6533">
        <w:rPr>
          <w:rFonts w:ascii="Times New Roman" w:hAnsi="Times New Roman" w:cs="Times New Roman"/>
          <w:sz w:val="24"/>
          <w:szCs w:val="24"/>
        </w:rPr>
        <w:t xml:space="preserve">cumplieron con el </w:t>
      </w:r>
      <w:r w:rsidR="00130B57" w:rsidRPr="005F6533">
        <w:rPr>
          <w:rFonts w:ascii="Times New Roman" w:hAnsi="Times New Roman" w:cs="Times New Roman"/>
          <w:sz w:val="24"/>
          <w:szCs w:val="24"/>
        </w:rPr>
        <w:t xml:space="preserve">pago del material en tiempo y forma, siempre están en disposición </w:t>
      </w:r>
      <w:r w:rsidR="00526740" w:rsidRPr="005F6533">
        <w:rPr>
          <w:rFonts w:ascii="Times New Roman" w:hAnsi="Times New Roman" w:cs="Times New Roman"/>
          <w:sz w:val="24"/>
          <w:szCs w:val="24"/>
        </w:rPr>
        <w:t xml:space="preserve">y apoyan con el material que se les solicita. </w:t>
      </w:r>
      <w:r w:rsidR="00130B57" w:rsidRPr="005F6533">
        <w:rPr>
          <w:rFonts w:ascii="Times New Roman" w:hAnsi="Times New Roman" w:cs="Times New Roman"/>
          <w:sz w:val="24"/>
          <w:szCs w:val="24"/>
        </w:rPr>
        <w:t xml:space="preserve">  </w:t>
      </w:r>
    </w:p>
    <w:p w14:paraId="0568EE73" w14:textId="6C784AC2" w:rsidR="00FD42C7" w:rsidRPr="005F6533" w:rsidRDefault="00130B57" w:rsidP="004A4BB6">
      <w:pPr>
        <w:spacing w:line="360" w:lineRule="auto"/>
        <w:jc w:val="both"/>
        <w:rPr>
          <w:rFonts w:ascii="Times New Roman" w:hAnsi="Times New Roman" w:cs="Times New Roman"/>
          <w:sz w:val="24"/>
          <w:szCs w:val="24"/>
        </w:rPr>
      </w:pPr>
      <w:r w:rsidRPr="005F6533">
        <w:rPr>
          <w:rFonts w:ascii="Times New Roman" w:hAnsi="Times New Roman" w:cs="Times New Roman"/>
          <w:sz w:val="24"/>
          <w:szCs w:val="24"/>
        </w:rPr>
        <w:t xml:space="preserve">Es importante darle solución a esta problemática ya que </w:t>
      </w:r>
      <w:r w:rsidR="00526740" w:rsidRPr="005F6533">
        <w:rPr>
          <w:rFonts w:ascii="Times New Roman" w:hAnsi="Times New Roman" w:cs="Times New Roman"/>
          <w:sz w:val="24"/>
          <w:szCs w:val="24"/>
        </w:rPr>
        <w:t xml:space="preserve">la autonomía </w:t>
      </w:r>
      <w:r w:rsidRPr="005F6533">
        <w:rPr>
          <w:rFonts w:ascii="Times New Roman" w:hAnsi="Times New Roman" w:cs="Times New Roman"/>
          <w:sz w:val="24"/>
          <w:szCs w:val="24"/>
        </w:rPr>
        <w:t xml:space="preserve">facilita muchas cosas, lo principal es que es parte fundamental de </w:t>
      </w:r>
      <w:r w:rsidR="00526740" w:rsidRPr="005F6533">
        <w:rPr>
          <w:rFonts w:ascii="Times New Roman" w:hAnsi="Times New Roman" w:cs="Times New Roman"/>
          <w:sz w:val="24"/>
          <w:szCs w:val="24"/>
        </w:rPr>
        <w:t>nuestro desarrollo, haría</w:t>
      </w:r>
      <w:r w:rsidRPr="005F6533">
        <w:rPr>
          <w:rFonts w:ascii="Times New Roman" w:hAnsi="Times New Roman" w:cs="Times New Roman"/>
          <w:sz w:val="24"/>
          <w:szCs w:val="24"/>
        </w:rPr>
        <w:t xml:space="preserve"> que los alumnos </w:t>
      </w:r>
      <w:r w:rsidR="00526740" w:rsidRPr="005F6533">
        <w:rPr>
          <w:rFonts w:ascii="Times New Roman" w:hAnsi="Times New Roman" w:cs="Times New Roman"/>
          <w:sz w:val="24"/>
          <w:szCs w:val="24"/>
        </w:rPr>
        <w:t xml:space="preserve">socialicen en </w:t>
      </w:r>
      <w:r w:rsidRPr="005F6533">
        <w:rPr>
          <w:rFonts w:ascii="Times New Roman" w:hAnsi="Times New Roman" w:cs="Times New Roman"/>
          <w:sz w:val="24"/>
          <w:szCs w:val="24"/>
        </w:rPr>
        <w:t>diversas situaciones y problemáticas que se le pudiera presentar, facilitaría a</w:t>
      </w:r>
      <w:r w:rsidR="00526740" w:rsidRPr="005F6533">
        <w:rPr>
          <w:rFonts w:ascii="Times New Roman" w:hAnsi="Times New Roman" w:cs="Times New Roman"/>
          <w:sz w:val="24"/>
          <w:szCs w:val="24"/>
        </w:rPr>
        <w:t xml:space="preserve"> la participación en actividades</w:t>
      </w:r>
      <w:r w:rsidR="00034484">
        <w:rPr>
          <w:rFonts w:ascii="Times New Roman" w:hAnsi="Times New Roman" w:cs="Times New Roman"/>
          <w:sz w:val="24"/>
          <w:szCs w:val="24"/>
        </w:rPr>
        <w:t xml:space="preserve">, el desenvolvimiento en cada uno de los escenarios de aprendizaje se convierte más dinámico con la participación de los alumnos, generando experiencias de felicidad y de desarrollo siendo interactivos, además que ayuda al querer asistir a la escuela con más entusiasmo por tener compañeros con los cuales sienten confianza y ganas de convivir. </w:t>
      </w:r>
    </w:p>
    <w:p w14:paraId="1E043FF4" w14:textId="5783FFC3" w:rsidR="00CF156F" w:rsidRPr="005F6533" w:rsidRDefault="00CF156F" w:rsidP="00CF156F">
      <w:pPr>
        <w:spacing w:line="360" w:lineRule="auto"/>
        <w:jc w:val="both"/>
        <w:rPr>
          <w:rFonts w:ascii="Times New Roman" w:hAnsi="Times New Roman" w:cs="Times New Roman"/>
          <w:sz w:val="24"/>
          <w:szCs w:val="24"/>
        </w:rPr>
      </w:pPr>
      <w:r w:rsidRPr="005F6533">
        <w:rPr>
          <w:rFonts w:ascii="Times New Roman" w:hAnsi="Times New Roman" w:cs="Times New Roman"/>
          <w:sz w:val="24"/>
          <w:szCs w:val="24"/>
        </w:rPr>
        <w:t>Así que con esto espero contribuir y mejorar a un mejor aprendizaje y desarrollo del alumno por medio de actividades en los diferentes campos formativos y áreas de desarrollo</w:t>
      </w:r>
      <w:r w:rsidR="00034484">
        <w:rPr>
          <w:rFonts w:ascii="Times New Roman" w:hAnsi="Times New Roman" w:cs="Times New Roman"/>
          <w:sz w:val="24"/>
          <w:szCs w:val="24"/>
        </w:rPr>
        <w:t xml:space="preserve"> ya que estos aspectos son importantes en este crecimiento por ser elementos del plan y programas de estudio vigente</w:t>
      </w:r>
      <w:r w:rsidR="002F35A8">
        <w:rPr>
          <w:rFonts w:ascii="Times New Roman" w:hAnsi="Times New Roman" w:cs="Times New Roman"/>
          <w:sz w:val="24"/>
          <w:szCs w:val="24"/>
        </w:rPr>
        <w:t xml:space="preserve">, haciendo que el planear dichas actividades y momentos se vuelven más prácticos al conocer que es lo que se va enseñar y como no lo indica el programa. </w:t>
      </w:r>
    </w:p>
    <w:p w14:paraId="6CD92F97" w14:textId="77777777" w:rsidR="004F1453" w:rsidRDefault="00CF156F" w:rsidP="004A4BB6">
      <w:pPr>
        <w:spacing w:line="360" w:lineRule="auto"/>
        <w:jc w:val="both"/>
        <w:rPr>
          <w:rFonts w:ascii="Times New Roman" w:hAnsi="Times New Roman" w:cs="Times New Roman"/>
          <w:sz w:val="24"/>
          <w:szCs w:val="24"/>
        </w:rPr>
      </w:pPr>
      <w:r w:rsidRPr="005F6533">
        <w:rPr>
          <w:rFonts w:ascii="Times New Roman" w:hAnsi="Times New Roman" w:cs="Times New Roman"/>
          <w:sz w:val="24"/>
          <w:szCs w:val="24"/>
        </w:rPr>
        <w:t>Como responsable de mi pr</w:t>
      </w:r>
      <w:r w:rsidR="00034484">
        <w:rPr>
          <w:rFonts w:ascii="Times New Roman" w:hAnsi="Times New Roman" w:cs="Times New Roman"/>
          <w:sz w:val="24"/>
          <w:szCs w:val="24"/>
        </w:rPr>
        <w:t>á</w:t>
      </w:r>
      <w:r w:rsidRPr="005F6533">
        <w:rPr>
          <w:rFonts w:ascii="Times New Roman" w:hAnsi="Times New Roman" w:cs="Times New Roman"/>
          <w:sz w:val="24"/>
          <w:szCs w:val="24"/>
        </w:rPr>
        <w:t xml:space="preserve">ctica y del trabajo estoy puesta a compromisos, siempre con la disposición de cambios para la mejora del desarrollo, siendo siempre observadora, innovando en </w:t>
      </w:r>
      <w:r w:rsidR="00066FDA" w:rsidRPr="005F6533">
        <w:rPr>
          <w:rFonts w:ascii="Times New Roman" w:hAnsi="Times New Roman" w:cs="Times New Roman"/>
          <w:sz w:val="24"/>
          <w:szCs w:val="24"/>
        </w:rPr>
        <w:t>las planeaciones</w:t>
      </w:r>
      <w:r w:rsidRPr="005F6533">
        <w:rPr>
          <w:rFonts w:ascii="Times New Roman" w:hAnsi="Times New Roman" w:cs="Times New Roman"/>
          <w:sz w:val="24"/>
          <w:szCs w:val="24"/>
        </w:rPr>
        <w:t>, siempre y cuando sea beneficiario para los alumnos.</w:t>
      </w:r>
    </w:p>
    <w:p w14:paraId="77966BA4" w14:textId="20480BEC" w:rsidR="00A9492D" w:rsidRDefault="004F1453" w:rsidP="004A4B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la jornada de practica se llevo </w:t>
      </w:r>
    </w:p>
    <w:p w14:paraId="421F06ED" w14:textId="3B5980C6" w:rsidR="00034484" w:rsidRDefault="00034484" w:rsidP="004A4BB6">
      <w:pPr>
        <w:spacing w:line="360" w:lineRule="auto"/>
        <w:jc w:val="both"/>
        <w:rPr>
          <w:rFonts w:ascii="Times New Roman" w:hAnsi="Times New Roman" w:cs="Times New Roman"/>
          <w:sz w:val="24"/>
          <w:szCs w:val="24"/>
        </w:rPr>
      </w:pPr>
    </w:p>
    <w:p w14:paraId="73ADFB20" w14:textId="77777777" w:rsidR="00034484" w:rsidRPr="005F6533" w:rsidRDefault="00034484" w:rsidP="004A4BB6">
      <w:pPr>
        <w:spacing w:line="360" w:lineRule="auto"/>
        <w:jc w:val="both"/>
        <w:rPr>
          <w:rFonts w:ascii="Times New Roman" w:hAnsi="Times New Roman" w:cs="Times New Roman"/>
          <w:sz w:val="24"/>
          <w:szCs w:val="24"/>
        </w:rPr>
      </w:pPr>
    </w:p>
    <w:p w14:paraId="512406C4" w14:textId="4BA5D821" w:rsidR="00A9492D" w:rsidRDefault="00A9492D" w:rsidP="004A4BB6">
      <w:pPr>
        <w:spacing w:line="360" w:lineRule="auto"/>
        <w:jc w:val="both"/>
        <w:rPr>
          <w:rFonts w:ascii="Century Gothic" w:hAnsi="Century Gothic"/>
          <w:sz w:val="24"/>
          <w:szCs w:val="24"/>
        </w:rPr>
      </w:pPr>
    </w:p>
    <w:p w14:paraId="1FA5C914" w14:textId="77777777" w:rsidR="00034484" w:rsidRDefault="00034484" w:rsidP="00702586">
      <w:pPr>
        <w:spacing w:line="360" w:lineRule="auto"/>
        <w:jc w:val="center"/>
        <w:rPr>
          <w:rFonts w:ascii="Times New Roman" w:hAnsi="Times New Roman" w:cs="Times New Roman"/>
          <w:sz w:val="24"/>
          <w:szCs w:val="24"/>
        </w:rPr>
        <w:sectPr w:rsidR="00034484">
          <w:pgSz w:w="12240" w:h="15840"/>
          <w:pgMar w:top="1440" w:right="1440" w:bottom="1440" w:left="1440" w:header="708" w:footer="708" w:gutter="0"/>
          <w:cols w:space="708"/>
          <w:docGrid w:linePitch="360"/>
        </w:sectPr>
      </w:pPr>
    </w:p>
    <w:tbl>
      <w:tblPr>
        <w:tblStyle w:val="Tablaconcuadrcula"/>
        <w:tblW w:w="13892" w:type="dxa"/>
        <w:tblInd w:w="-714" w:type="dxa"/>
        <w:tblLayout w:type="fixed"/>
        <w:tblLook w:val="04A0" w:firstRow="1" w:lastRow="0" w:firstColumn="1" w:lastColumn="0" w:noHBand="0" w:noVBand="1"/>
      </w:tblPr>
      <w:tblGrid>
        <w:gridCol w:w="1276"/>
        <w:gridCol w:w="1418"/>
        <w:gridCol w:w="1701"/>
        <w:gridCol w:w="1559"/>
        <w:gridCol w:w="1276"/>
        <w:gridCol w:w="1417"/>
        <w:gridCol w:w="1276"/>
        <w:gridCol w:w="1559"/>
        <w:gridCol w:w="2410"/>
      </w:tblGrid>
      <w:tr w:rsidR="00F97E6A" w14:paraId="0E524AC5" w14:textId="122FD134" w:rsidTr="00034484">
        <w:trPr>
          <w:trHeight w:val="420"/>
        </w:trPr>
        <w:tc>
          <w:tcPr>
            <w:tcW w:w="13892" w:type="dxa"/>
            <w:gridSpan w:val="9"/>
            <w:shd w:val="clear" w:color="auto" w:fill="D5DCE4" w:themeFill="text2" w:themeFillTint="33"/>
          </w:tcPr>
          <w:p w14:paraId="4F797329" w14:textId="7487FA9A" w:rsidR="00F97E6A" w:rsidRPr="00702586" w:rsidRDefault="00F97E6A" w:rsidP="00702586">
            <w:pPr>
              <w:spacing w:line="360" w:lineRule="auto"/>
              <w:jc w:val="center"/>
              <w:rPr>
                <w:rFonts w:ascii="Times New Roman" w:hAnsi="Times New Roman" w:cs="Times New Roman"/>
                <w:sz w:val="24"/>
                <w:szCs w:val="24"/>
              </w:rPr>
            </w:pPr>
            <w:r w:rsidRPr="00702586">
              <w:rPr>
                <w:rFonts w:ascii="Times New Roman" w:hAnsi="Times New Roman" w:cs="Times New Roman"/>
                <w:sz w:val="24"/>
                <w:szCs w:val="24"/>
              </w:rPr>
              <w:lastRenderedPageBreak/>
              <w:t>Plan de acción</w:t>
            </w:r>
          </w:p>
        </w:tc>
      </w:tr>
      <w:tr w:rsidR="00F97E6A" w14:paraId="5E6BDFB8" w14:textId="0143B960" w:rsidTr="00034484">
        <w:trPr>
          <w:trHeight w:val="830"/>
        </w:trPr>
        <w:tc>
          <w:tcPr>
            <w:tcW w:w="1276" w:type="dxa"/>
          </w:tcPr>
          <w:p w14:paraId="060B2829" w14:textId="37516D4B" w:rsidR="00F97E6A" w:rsidRPr="00702586" w:rsidRDefault="00F97E6A" w:rsidP="00702586">
            <w:pPr>
              <w:spacing w:line="360" w:lineRule="auto"/>
              <w:jc w:val="center"/>
              <w:rPr>
                <w:rFonts w:ascii="Times New Roman" w:hAnsi="Times New Roman" w:cs="Times New Roman"/>
                <w:sz w:val="24"/>
                <w:szCs w:val="24"/>
              </w:rPr>
            </w:pPr>
            <w:r w:rsidRPr="00702586">
              <w:rPr>
                <w:rFonts w:ascii="Times New Roman" w:hAnsi="Times New Roman" w:cs="Times New Roman"/>
                <w:sz w:val="24"/>
                <w:szCs w:val="24"/>
              </w:rPr>
              <w:t>Estrategias</w:t>
            </w:r>
          </w:p>
        </w:tc>
        <w:tc>
          <w:tcPr>
            <w:tcW w:w="1418" w:type="dxa"/>
          </w:tcPr>
          <w:p w14:paraId="75105008" w14:textId="49DAAB11" w:rsidR="00F97E6A" w:rsidRPr="00702586" w:rsidRDefault="00F97E6A" w:rsidP="00702586">
            <w:pPr>
              <w:spacing w:line="360" w:lineRule="auto"/>
              <w:jc w:val="center"/>
              <w:rPr>
                <w:rFonts w:ascii="Times New Roman" w:hAnsi="Times New Roman" w:cs="Times New Roman"/>
                <w:sz w:val="24"/>
                <w:szCs w:val="24"/>
              </w:rPr>
            </w:pPr>
            <w:r w:rsidRPr="00702586">
              <w:rPr>
                <w:rFonts w:ascii="Times New Roman" w:hAnsi="Times New Roman" w:cs="Times New Roman"/>
                <w:sz w:val="24"/>
                <w:szCs w:val="24"/>
              </w:rPr>
              <w:t>Fechas</w:t>
            </w:r>
          </w:p>
        </w:tc>
        <w:tc>
          <w:tcPr>
            <w:tcW w:w="1701" w:type="dxa"/>
          </w:tcPr>
          <w:p w14:paraId="0DDB4A61" w14:textId="64E17654" w:rsidR="00F97E6A" w:rsidRPr="00702586" w:rsidRDefault="00F97E6A" w:rsidP="00702586">
            <w:pPr>
              <w:spacing w:line="360" w:lineRule="auto"/>
              <w:jc w:val="center"/>
              <w:rPr>
                <w:rFonts w:ascii="Times New Roman" w:hAnsi="Times New Roman" w:cs="Times New Roman"/>
                <w:sz w:val="24"/>
                <w:szCs w:val="24"/>
              </w:rPr>
            </w:pPr>
            <w:r w:rsidRPr="00702586">
              <w:rPr>
                <w:rFonts w:ascii="Times New Roman" w:hAnsi="Times New Roman" w:cs="Times New Roman"/>
                <w:sz w:val="24"/>
                <w:szCs w:val="24"/>
              </w:rPr>
              <w:t>Acciones</w:t>
            </w:r>
          </w:p>
        </w:tc>
        <w:tc>
          <w:tcPr>
            <w:tcW w:w="1559" w:type="dxa"/>
          </w:tcPr>
          <w:p w14:paraId="30C12E4D" w14:textId="38855579" w:rsidR="00F97E6A" w:rsidRPr="00702586" w:rsidRDefault="00F97E6A" w:rsidP="00702586">
            <w:pPr>
              <w:spacing w:line="360" w:lineRule="auto"/>
              <w:jc w:val="center"/>
              <w:rPr>
                <w:rFonts w:ascii="Times New Roman" w:hAnsi="Times New Roman" w:cs="Times New Roman"/>
                <w:sz w:val="24"/>
                <w:szCs w:val="24"/>
              </w:rPr>
            </w:pPr>
            <w:r w:rsidRPr="00702586">
              <w:rPr>
                <w:rFonts w:ascii="Times New Roman" w:hAnsi="Times New Roman" w:cs="Times New Roman"/>
                <w:sz w:val="24"/>
                <w:szCs w:val="24"/>
              </w:rPr>
              <w:t>Unidad favorecida</w:t>
            </w:r>
          </w:p>
        </w:tc>
        <w:tc>
          <w:tcPr>
            <w:tcW w:w="1276" w:type="dxa"/>
          </w:tcPr>
          <w:p w14:paraId="7E1A0940" w14:textId="6E2CDE71" w:rsidR="00F97E6A" w:rsidRPr="00702586" w:rsidRDefault="00F97E6A" w:rsidP="00702586">
            <w:pPr>
              <w:spacing w:line="360" w:lineRule="auto"/>
              <w:jc w:val="center"/>
              <w:rPr>
                <w:rFonts w:ascii="Times New Roman" w:hAnsi="Times New Roman" w:cs="Times New Roman"/>
                <w:sz w:val="24"/>
                <w:szCs w:val="24"/>
              </w:rPr>
            </w:pPr>
            <w:r w:rsidRPr="00702586">
              <w:rPr>
                <w:rFonts w:ascii="Times New Roman" w:hAnsi="Times New Roman" w:cs="Times New Roman"/>
                <w:sz w:val="24"/>
                <w:szCs w:val="24"/>
              </w:rPr>
              <w:t>Espacios</w:t>
            </w:r>
          </w:p>
        </w:tc>
        <w:tc>
          <w:tcPr>
            <w:tcW w:w="1417" w:type="dxa"/>
          </w:tcPr>
          <w:p w14:paraId="47E1CED1" w14:textId="5B43F1EA" w:rsidR="00F97E6A" w:rsidRPr="00702586" w:rsidRDefault="00F97E6A" w:rsidP="00702586">
            <w:pPr>
              <w:spacing w:line="360" w:lineRule="auto"/>
              <w:jc w:val="center"/>
              <w:rPr>
                <w:rFonts w:ascii="Times New Roman" w:hAnsi="Times New Roman" w:cs="Times New Roman"/>
                <w:sz w:val="24"/>
                <w:szCs w:val="24"/>
              </w:rPr>
            </w:pPr>
            <w:r w:rsidRPr="00702586">
              <w:rPr>
                <w:rFonts w:ascii="Times New Roman" w:hAnsi="Times New Roman" w:cs="Times New Roman"/>
                <w:sz w:val="24"/>
                <w:szCs w:val="24"/>
              </w:rPr>
              <w:t>Recursos y herramientas</w:t>
            </w:r>
          </w:p>
        </w:tc>
        <w:tc>
          <w:tcPr>
            <w:tcW w:w="1276" w:type="dxa"/>
          </w:tcPr>
          <w:p w14:paraId="3CC7F76D" w14:textId="4A5E8CF0" w:rsidR="00F97E6A" w:rsidRPr="00702586" w:rsidRDefault="00F97E6A" w:rsidP="00702586">
            <w:pPr>
              <w:spacing w:line="360" w:lineRule="auto"/>
              <w:jc w:val="center"/>
              <w:rPr>
                <w:rFonts w:ascii="Times New Roman" w:hAnsi="Times New Roman" w:cs="Times New Roman"/>
                <w:sz w:val="24"/>
                <w:szCs w:val="24"/>
              </w:rPr>
            </w:pPr>
            <w:r w:rsidRPr="00702586">
              <w:rPr>
                <w:rFonts w:ascii="Times New Roman" w:hAnsi="Times New Roman" w:cs="Times New Roman"/>
                <w:sz w:val="24"/>
                <w:szCs w:val="24"/>
              </w:rPr>
              <w:t>Evidencia</w:t>
            </w:r>
          </w:p>
        </w:tc>
        <w:tc>
          <w:tcPr>
            <w:tcW w:w="1559" w:type="dxa"/>
          </w:tcPr>
          <w:p w14:paraId="2CF162F6" w14:textId="401B3677" w:rsidR="00F97E6A" w:rsidRPr="00702586" w:rsidRDefault="00F97E6A"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C</w:t>
            </w:r>
            <w:r w:rsidR="005D515D">
              <w:rPr>
                <w:rFonts w:ascii="Times New Roman" w:hAnsi="Times New Roman" w:cs="Times New Roman"/>
                <w:sz w:val="24"/>
                <w:szCs w:val="24"/>
              </w:rPr>
              <w:t>ó</w:t>
            </w:r>
            <w:r>
              <w:rPr>
                <w:rFonts w:ascii="Times New Roman" w:hAnsi="Times New Roman" w:cs="Times New Roman"/>
                <w:sz w:val="24"/>
                <w:szCs w:val="24"/>
              </w:rPr>
              <w:t xml:space="preserve">mo evaluar </w:t>
            </w:r>
          </w:p>
        </w:tc>
        <w:tc>
          <w:tcPr>
            <w:tcW w:w="2410" w:type="dxa"/>
          </w:tcPr>
          <w:p w14:paraId="1E2B444F" w14:textId="0079CD6D" w:rsidR="00F97E6A" w:rsidRPr="00702586" w:rsidRDefault="00F97E6A"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Sustento teórico </w:t>
            </w:r>
          </w:p>
        </w:tc>
      </w:tr>
      <w:tr w:rsidR="00F97E6A" w14:paraId="51D6477A" w14:textId="7CE85986" w:rsidTr="00034484">
        <w:trPr>
          <w:trHeight w:val="361"/>
        </w:trPr>
        <w:tc>
          <w:tcPr>
            <w:tcW w:w="1276" w:type="dxa"/>
          </w:tcPr>
          <w:p w14:paraId="6B728EDA" w14:textId="28519EA4" w:rsidR="00F97E6A" w:rsidRPr="00702586" w:rsidRDefault="00F97E6A" w:rsidP="00702586">
            <w:pPr>
              <w:spacing w:line="360" w:lineRule="auto"/>
              <w:jc w:val="center"/>
              <w:rPr>
                <w:rFonts w:ascii="Times New Roman" w:hAnsi="Times New Roman" w:cs="Times New Roman"/>
                <w:sz w:val="24"/>
                <w:szCs w:val="24"/>
              </w:rPr>
            </w:pPr>
            <w:r w:rsidRPr="00702586">
              <w:rPr>
                <w:rFonts w:ascii="Times New Roman" w:hAnsi="Times New Roman" w:cs="Times New Roman"/>
                <w:sz w:val="24"/>
                <w:szCs w:val="24"/>
              </w:rPr>
              <w:t>Identificar problemática</w:t>
            </w:r>
          </w:p>
        </w:tc>
        <w:tc>
          <w:tcPr>
            <w:tcW w:w="1418" w:type="dxa"/>
          </w:tcPr>
          <w:p w14:paraId="24DF2873" w14:textId="76116AE0" w:rsidR="00F97E6A" w:rsidRPr="00702586" w:rsidRDefault="00F97E6A" w:rsidP="00702586">
            <w:pPr>
              <w:spacing w:line="360" w:lineRule="auto"/>
              <w:jc w:val="center"/>
              <w:rPr>
                <w:rFonts w:ascii="Times New Roman" w:hAnsi="Times New Roman" w:cs="Times New Roman"/>
                <w:sz w:val="24"/>
                <w:szCs w:val="24"/>
              </w:rPr>
            </w:pPr>
            <w:r w:rsidRPr="00702586">
              <w:rPr>
                <w:rFonts w:ascii="Times New Roman" w:hAnsi="Times New Roman" w:cs="Times New Roman"/>
                <w:sz w:val="24"/>
                <w:szCs w:val="24"/>
              </w:rPr>
              <w:t>Septiembre 2022</w:t>
            </w:r>
          </w:p>
        </w:tc>
        <w:tc>
          <w:tcPr>
            <w:tcW w:w="1701" w:type="dxa"/>
          </w:tcPr>
          <w:p w14:paraId="67769E7B" w14:textId="33C6D6BF" w:rsidR="00F97E6A" w:rsidRPr="00702586" w:rsidRDefault="00F97E6A" w:rsidP="00702586">
            <w:pPr>
              <w:spacing w:line="360" w:lineRule="auto"/>
              <w:jc w:val="center"/>
              <w:rPr>
                <w:rFonts w:ascii="Times New Roman" w:hAnsi="Times New Roman" w:cs="Times New Roman"/>
                <w:sz w:val="24"/>
                <w:szCs w:val="24"/>
              </w:rPr>
            </w:pPr>
            <w:r w:rsidRPr="00702586">
              <w:rPr>
                <w:rFonts w:ascii="Times New Roman" w:hAnsi="Times New Roman" w:cs="Times New Roman"/>
                <w:sz w:val="24"/>
                <w:szCs w:val="24"/>
              </w:rPr>
              <w:t>-Diagnóstico inicial</w:t>
            </w:r>
          </w:p>
          <w:p w14:paraId="201F82F2" w14:textId="511D275D" w:rsidR="00F97E6A" w:rsidRPr="00702586" w:rsidRDefault="00F97E6A" w:rsidP="00702586">
            <w:pPr>
              <w:spacing w:line="360" w:lineRule="auto"/>
              <w:jc w:val="center"/>
              <w:rPr>
                <w:rFonts w:ascii="Times New Roman" w:hAnsi="Times New Roman" w:cs="Times New Roman"/>
                <w:sz w:val="24"/>
                <w:szCs w:val="24"/>
              </w:rPr>
            </w:pPr>
            <w:r w:rsidRPr="00702586">
              <w:rPr>
                <w:rFonts w:ascii="Times New Roman" w:hAnsi="Times New Roman" w:cs="Times New Roman"/>
                <w:sz w:val="24"/>
                <w:szCs w:val="24"/>
              </w:rPr>
              <w:t>-Entrevista de padres de familia</w:t>
            </w:r>
          </w:p>
        </w:tc>
        <w:tc>
          <w:tcPr>
            <w:tcW w:w="1559" w:type="dxa"/>
          </w:tcPr>
          <w:p w14:paraId="73EF361C" w14:textId="3EBEBBF9" w:rsidR="00F97E6A" w:rsidRPr="00702586" w:rsidRDefault="00F97E6A"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Unidad 1 </w:t>
            </w:r>
          </w:p>
        </w:tc>
        <w:tc>
          <w:tcPr>
            <w:tcW w:w="1276" w:type="dxa"/>
          </w:tcPr>
          <w:p w14:paraId="3AFBB2DA" w14:textId="667BEDCE" w:rsidR="00F97E6A" w:rsidRPr="00702586" w:rsidRDefault="00F97E6A" w:rsidP="00702586">
            <w:pPr>
              <w:spacing w:line="360" w:lineRule="auto"/>
              <w:jc w:val="center"/>
              <w:rPr>
                <w:rFonts w:ascii="Times New Roman" w:hAnsi="Times New Roman" w:cs="Times New Roman"/>
                <w:sz w:val="24"/>
                <w:szCs w:val="24"/>
              </w:rPr>
            </w:pPr>
            <w:r w:rsidRPr="00702586">
              <w:rPr>
                <w:rFonts w:ascii="Times New Roman" w:hAnsi="Times New Roman" w:cs="Times New Roman"/>
                <w:sz w:val="24"/>
                <w:szCs w:val="24"/>
              </w:rPr>
              <w:t>Salón de clases</w:t>
            </w:r>
          </w:p>
        </w:tc>
        <w:tc>
          <w:tcPr>
            <w:tcW w:w="1417" w:type="dxa"/>
          </w:tcPr>
          <w:p w14:paraId="20A13AC9" w14:textId="3B5EDB91" w:rsidR="00F97E6A" w:rsidRPr="00702586" w:rsidRDefault="00F97E6A" w:rsidP="00702586">
            <w:pPr>
              <w:spacing w:line="360" w:lineRule="auto"/>
              <w:jc w:val="center"/>
              <w:rPr>
                <w:rFonts w:ascii="Times New Roman" w:hAnsi="Times New Roman" w:cs="Times New Roman"/>
                <w:sz w:val="24"/>
                <w:szCs w:val="24"/>
              </w:rPr>
            </w:pPr>
            <w:r w:rsidRPr="00702586">
              <w:rPr>
                <w:rFonts w:ascii="Times New Roman" w:hAnsi="Times New Roman" w:cs="Times New Roman"/>
                <w:sz w:val="24"/>
                <w:szCs w:val="24"/>
              </w:rPr>
              <w:t>-Diagnósticos</w:t>
            </w:r>
          </w:p>
          <w:p w14:paraId="65093793" w14:textId="411A1A73" w:rsidR="00F97E6A" w:rsidRPr="00702586" w:rsidRDefault="00F97E6A" w:rsidP="00702586">
            <w:pPr>
              <w:spacing w:line="360" w:lineRule="auto"/>
              <w:jc w:val="center"/>
              <w:rPr>
                <w:rFonts w:ascii="Times New Roman" w:hAnsi="Times New Roman" w:cs="Times New Roman"/>
                <w:sz w:val="24"/>
                <w:szCs w:val="24"/>
              </w:rPr>
            </w:pPr>
            <w:r w:rsidRPr="00702586">
              <w:rPr>
                <w:rFonts w:ascii="Times New Roman" w:hAnsi="Times New Roman" w:cs="Times New Roman"/>
                <w:sz w:val="24"/>
                <w:szCs w:val="24"/>
              </w:rPr>
              <w:t>-Rúbrica</w:t>
            </w:r>
          </w:p>
        </w:tc>
        <w:tc>
          <w:tcPr>
            <w:tcW w:w="1276" w:type="dxa"/>
          </w:tcPr>
          <w:p w14:paraId="2DA5EF33" w14:textId="2CBB9C0E" w:rsidR="00F97E6A" w:rsidRPr="00702586" w:rsidRDefault="00DD6AD3"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Diagnósticos físicos con la lista de cotejo </w:t>
            </w:r>
          </w:p>
        </w:tc>
        <w:tc>
          <w:tcPr>
            <w:tcW w:w="1559" w:type="dxa"/>
          </w:tcPr>
          <w:p w14:paraId="773A31EF" w14:textId="0104661E" w:rsidR="00F97E6A" w:rsidRPr="00702586" w:rsidRDefault="00B90933"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DD6AD3">
              <w:rPr>
                <w:rFonts w:ascii="Times New Roman" w:hAnsi="Times New Roman" w:cs="Times New Roman"/>
                <w:sz w:val="24"/>
                <w:szCs w:val="24"/>
              </w:rPr>
              <w:t xml:space="preserve">Lista de cotejo </w:t>
            </w:r>
          </w:p>
        </w:tc>
        <w:tc>
          <w:tcPr>
            <w:tcW w:w="2410" w:type="dxa"/>
          </w:tcPr>
          <w:p w14:paraId="78BF5250" w14:textId="126963D7" w:rsidR="00F97E6A" w:rsidRPr="00702586" w:rsidRDefault="004A5AD6"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Jean Pierre menciona que el diagnóstico es acto de conocer causas de problemas o dificultades.</w:t>
            </w:r>
          </w:p>
        </w:tc>
      </w:tr>
      <w:tr w:rsidR="00F97E6A" w14:paraId="11A93C52" w14:textId="5EC5CD8F" w:rsidTr="00034484">
        <w:trPr>
          <w:trHeight w:val="420"/>
        </w:trPr>
        <w:tc>
          <w:tcPr>
            <w:tcW w:w="1276" w:type="dxa"/>
          </w:tcPr>
          <w:p w14:paraId="2480E5E5" w14:textId="592FE44F" w:rsidR="00F97E6A" w:rsidRPr="00702586" w:rsidRDefault="00F97E6A" w:rsidP="00702586">
            <w:pPr>
              <w:spacing w:line="360" w:lineRule="auto"/>
              <w:jc w:val="center"/>
              <w:rPr>
                <w:rFonts w:ascii="Times New Roman" w:hAnsi="Times New Roman" w:cs="Times New Roman"/>
                <w:sz w:val="24"/>
                <w:szCs w:val="24"/>
              </w:rPr>
            </w:pPr>
            <w:r w:rsidRPr="00702586">
              <w:rPr>
                <w:rFonts w:ascii="Times New Roman" w:hAnsi="Times New Roman" w:cs="Times New Roman"/>
                <w:sz w:val="24"/>
                <w:szCs w:val="24"/>
              </w:rPr>
              <w:t>Primera actividad campo Exploración y comprensión del mundo natural y social</w:t>
            </w:r>
          </w:p>
        </w:tc>
        <w:tc>
          <w:tcPr>
            <w:tcW w:w="1418" w:type="dxa"/>
          </w:tcPr>
          <w:p w14:paraId="00003C1D" w14:textId="1D569939" w:rsidR="00F97E6A" w:rsidRPr="00702586" w:rsidRDefault="00F97E6A" w:rsidP="00702586">
            <w:pPr>
              <w:spacing w:line="360" w:lineRule="auto"/>
              <w:jc w:val="center"/>
              <w:rPr>
                <w:rFonts w:ascii="Times New Roman" w:hAnsi="Times New Roman" w:cs="Times New Roman"/>
                <w:sz w:val="24"/>
                <w:szCs w:val="24"/>
              </w:rPr>
            </w:pPr>
            <w:r w:rsidRPr="00702586">
              <w:rPr>
                <w:rFonts w:ascii="Times New Roman" w:hAnsi="Times New Roman" w:cs="Times New Roman"/>
                <w:sz w:val="24"/>
                <w:szCs w:val="24"/>
              </w:rPr>
              <w:t>Noviembre 2022</w:t>
            </w:r>
          </w:p>
        </w:tc>
        <w:tc>
          <w:tcPr>
            <w:tcW w:w="1701" w:type="dxa"/>
          </w:tcPr>
          <w:p w14:paraId="240EE7AC" w14:textId="4FAAD6BB" w:rsidR="00F97E6A" w:rsidRPr="00702586" w:rsidRDefault="00DD6AD3"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Estrategia para la socialización y desarrollo de la autonomía. </w:t>
            </w:r>
            <w:r w:rsidR="00F97E6A">
              <w:rPr>
                <w:rFonts w:ascii="Times New Roman" w:hAnsi="Times New Roman" w:cs="Times New Roman"/>
                <w:sz w:val="24"/>
                <w:szCs w:val="24"/>
              </w:rPr>
              <w:t xml:space="preserve"> </w:t>
            </w:r>
          </w:p>
        </w:tc>
        <w:tc>
          <w:tcPr>
            <w:tcW w:w="1559" w:type="dxa"/>
          </w:tcPr>
          <w:p w14:paraId="6ADA81BB" w14:textId="2B6414E4" w:rsidR="00F97E6A" w:rsidRPr="00702586" w:rsidRDefault="00F97E6A"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Unidad 2 </w:t>
            </w:r>
          </w:p>
        </w:tc>
        <w:tc>
          <w:tcPr>
            <w:tcW w:w="1276" w:type="dxa"/>
          </w:tcPr>
          <w:p w14:paraId="5BAFDF2A" w14:textId="1E40D01D" w:rsidR="00F97E6A" w:rsidRPr="00702586" w:rsidRDefault="00F97E6A" w:rsidP="00702586">
            <w:pPr>
              <w:spacing w:line="360" w:lineRule="auto"/>
              <w:jc w:val="center"/>
              <w:rPr>
                <w:rFonts w:ascii="Times New Roman" w:hAnsi="Times New Roman" w:cs="Times New Roman"/>
                <w:sz w:val="24"/>
                <w:szCs w:val="24"/>
              </w:rPr>
            </w:pPr>
            <w:r w:rsidRPr="00702586">
              <w:rPr>
                <w:rFonts w:ascii="Times New Roman" w:hAnsi="Times New Roman" w:cs="Times New Roman"/>
                <w:sz w:val="24"/>
                <w:szCs w:val="24"/>
              </w:rPr>
              <w:t>Salón de clases</w:t>
            </w:r>
          </w:p>
        </w:tc>
        <w:tc>
          <w:tcPr>
            <w:tcW w:w="1417" w:type="dxa"/>
          </w:tcPr>
          <w:p w14:paraId="05112E65" w14:textId="05AC0AE2" w:rsidR="00F97E6A" w:rsidRPr="00702586" w:rsidRDefault="00F97E6A"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-Planeación</w:t>
            </w:r>
          </w:p>
        </w:tc>
        <w:tc>
          <w:tcPr>
            <w:tcW w:w="1276" w:type="dxa"/>
          </w:tcPr>
          <w:p w14:paraId="7F2D8DE3" w14:textId="7DC9E9C1" w:rsidR="00F97E6A" w:rsidRPr="00702586" w:rsidRDefault="00DD6AD3"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Fotografías y lista de cotejo </w:t>
            </w:r>
          </w:p>
        </w:tc>
        <w:tc>
          <w:tcPr>
            <w:tcW w:w="1559" w:type="dxa"/>
          </w:tcPr>
          <w:p w14:paraId="5E0ED475" w14:textId="6EEF425C" w:rsidR="00F97E6A" w:rsidRPr="00702586" w:rsidRDefault="00DB4C3E"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Analizando los resultados de la actividad y de la actividad en si para identificar cambios para la mejora</w:t>
            </w:r>
            <w:r w:rsidR="00DD6AD3">
              <w:rPr>
                <w:rFonts w:ascii="Times New Roman" w:hAnsi="Times New Roman" w:cs="Times New Roman"/>
                <w:sz w:val="24"/>
                <w:szCs w:val="24"/>
              </w:rPr>
              <w:t xml:space="preserve"> </w:t>
            </w:r>
          </w:p>
        </w:tc>
        <w:tc>
          <w:tcPr>
            <w:tcW w:w="2410" w:type="dxa"/>
          </w:tcPr>
          <w:p w14:paraId="656BC296" w14:textId="1C7CF65F" w:rsidR="00F97E6A" w:rsidRPr="00702586" w:rsidRDefault="00DD6AD3"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Lev Vygotsky menciona que los niños aprenden haciendo suyas las </w:t>
            </w:r>
            <w:r w:rsidR="00B90933">
              <w:rPr>
                <w:rFonts w:ascii="Times New Roman" w:hAnsi="Times New Roman" w:cs="Times New Roman"/>
                <w:sz w:val="24"/>
                <w:szCs w:val="24"/>
              </w:rPr>
              <w:t>actividades,</w:t>
            </w:r>
            <w:r>
              <w:rPr>
                <w:rFonts w:ascii="Times New Roman" w:hAnsi="Times New Roman" w:cs="Times New Roman"/>
                <w:sz w:val="24"/>
                <w:szCs w:val="24"/>
              </w:rPr>
              <w:t xml:space="preserve"> pero para ello se deben plantear como estrategias.</w:t>
            </w:r>
          </w:p>
        </w:tc>
      </w:tr>
      <w:tr w:rsidR="00F97E6A" w14:paraId="1615F9F0" w14:textId="7214D3F3" w:rsidTr="00034484">
        <w:trPr>
          <w:trHeight w:val="420"/>
        </w:trPr>
        <w:tc>
          <w:tcPr>
            <w:tcW w:w="1276" w:type="dxa"/>
          </w:tcPr>
          <w:p w14:paraId="247BDD33" w14:textId="377CA90D" w:rsidR="00F97E6A" w:rsidRPr="00702586" w:rsidRDefault="00F97E6A" w:rsidP="00702586">
            <w:pPr>
              <w:spacing w:line="360" w:lineRule="auto"/>
              <w:jc w:val="center"/>
              <w:rPr>
                <w:rFonts w:ascii="Times New Roman" w:hAnsi="Times New Roman" w:cs="Times New Roman"/>
                <w:sz w:val="24"/>
                <w:szCs w:val="24"/>
              </w:rPr>
            </w:pPr>
            <w:r w:rsidRPr="00702586">
              <w:rPr>
                <w:rFonts w:ascii="Times New Roman" w:hAnsi="Times New Roman" w:cs="Times New Roman"/>
                <w:sz w:val="24"/>
                <w:szCs w:val="24"/>
              </w:rPr>
              <w:t xml:space="preserve">Segunda actividad campo </w:t>
            </w:r>
            <w:r w:rsidRPr="00702586">
              <w:rPr>
                <w:rFonts w:ascii="Times New Roman" w:hAnsi="Times New Roman" w:cs="Times New Roman"/>
                <w:sz w:val="24"/>
                <w:szCs w:val="24"/>
              </w:rPr>
              <w:lastRenderedPageBreak/>
              <w:t>Lenguaje y comunicación</w:t>
            </w:r>
          </w:p>
        </w:tc>
        <w:tc>
          <w:tcPr>
            <w:tcW w:w="1418" w:type="dxa"/>
          </w:tcPr>
          <w:p w14:paraId="3EE1A4FA" w14:textId="446E1A42" w:rsidR="00F97E6A" w:rsidRPr="00702586" w:rsidRDefault="00F97E6A" w:rsidP="00702586">
            <w:pPr>
              <w:spacing w:line="360" w:lineRule="auto"/>
              <w:jc w:val="center"/>
              <w:rPr>
                <w:rFonts w:ascii="Times New Roman" w:hAnsi="Times New Roman" w:cs="Times New Roman"/>
                <w:sz w:val="24"/>
                <w:szCs w:val="24"/>
              </w:rPr>
            </w:pPr>
            <w:r w:rsidRPr="00702586">
              <w:rPr>
                <w:rFonts w:ascii="Times New Roman" w:hAnsi="Times New Roman" w:cs="Times New Roman"/>
                <w:sz w:val="24"/>
                <w:szCs w:val="24"/>
              </w:rPr>
              <w:lastRenderedPageBreak/>
              <w:t>Noviembre 2022</w:t>
            </w:r>
          </w:p>
        </w:tc>
        <w:tc>
          <w:tcPr>
            <w:tcW w:w="1701" w:type="dxa"/>
          </w:tcPr>
          <w:p w14:paraId="7182CE2E" w14:textId="0EB3C0BE" w:rsidR="00F97E6A" w:rsidRPr="00702586" w:rsidRDefault="00DD6AD3"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Escenario para la socialización </w:t>
            </w:r>
            <w:r>
              <w:rPr>
                <w:rFonts w:ascii="Times New Roman" w:hAnsi="Times New Roman" w:cs="Times New Roman"/>
                <w:sz w:val="24"/>
                <w:szCs w:val="24"/>
              </w:rPr>
              <w:lastRenderedPageBreak/>
              <w:t xml:space="preserve">con otros compañeros y hablar abiertamente. </w:t>
            </w:r>
          </w:p>
        </w:tc>
        <w:tc>
          <w:tcPr>
            <w:tcW w:w="1559" w:type="dxa"/>
          </w:tcPr>
          <w:p w14:paraId="422C9FDD" w14:textId="2791BF06" w:rsidR="00F97E6A" w:rsidRPr="00702586" w:rsidRDefault="00F97E6A"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Unidad 3 </w:t>
            </w:r>
          </w:p>
        </w:tc>
        <w:tc>
          <w:tcPr>
            <w:tcW w:w="1276" w:type="dxa"/>
          </w:tcPr>
          <w:p w14:paraId="44FDC384" w14:textId="4EF23B34" w:rsidR="00F97E6A" w:rsidRPr="00702586" w:rsidRDefault="00F97E6A" w:rsidP="00702586">
            <w:pPr>
              <w:spacing w:line="360" w:lineRule="auto"/>
              <w:jc w:val="center"/>
              <w:rPr>
                <w:rFonts w:ascii="Times New Roman" w:hAnsi="Times New Roman" w:cs="Times New Roman"/>
                <w:sz w:val="24"/>
                <w:szCs w:val="24"/>
              </w:rPr>
            </w:pPr>
            <w:r w:rsidRPr="00702586">
              <w:rPr>
                <w:rFonts w:ascii="Times New Roman" w:hAnsi="Times New Roman" w:cs="Times New Roman"/>
                <w:sz w:val="24"/>
                <w:szCs w:val="24"/>
              </w:rPr>
              <w:t>Salón de clases</w:t>
            </w:r>
          </w:p>
        </w:tc>
        <w:tc>
          <w:tcPr>
            <w:tcW w:w="1417" w:type="dxa"/>
          </w:tcPr>
          <w:p w14:paraId="56427DD0" w14:textId="7C79541F" w:rsidR="00F97E6A" w:rsidRPr="00702586" w:rsidRDefault="00F97E6A"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-Planeación </w:t>
            </w:r>
          </w:p>
        </w:tc>
        <w:tc>
          <w:tcPr>
            <w:tcW w:w="1276" w:type="dxa"/>
          </w:tcPr>
          <w:p w14:paraId="4FE16CC1" w14:textId="772619A9" w:rsidR="00F97E6A" w:rsidRPr="00702586" w:rsidRDefault="00DD6AD3"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Fotografías y lista de cotejo </w:t>
            </w:r>
          </w:p>
        </w:tc>
        <w:tc>
          <w:tcPr>
            <w:tcW w:w="1559" w:type="dxa"/>
          </w:tcPr>
          <w:p w14:paraId="70A42675" w14:textId="3F1BCFF5" w:rsidR="00F97E6A" w:rsidRPr="00702586" w:rsidRDefault="00DD6AD3"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-Lista de cotejo </w:t>
            </w:r>
          </w:p>
        </w:tc>
        <w:tc>
          <w:tcPr>
            <w:tcW w:w="2410" w:type="dxa"/>
          </w:tcPr>
          <w:p w14:paraId="2413FADA" w14:textId="7A538B71" w:rsidR="00F97E6A" w:rsidRPr="00702586" w:rsidRDefault="00DD6AD3"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Piaget menciona que a través del tiempo y la interacción con otros </w:t>
            </w:r>
            <w:r>
              <w:rPr>
                <w:rFonts w:ascii="Times New Roman" w:hAnsi="Times New Roman" w:cs="Times New Roman"/>
                <w:sz w:val="24"/>
                <w:szCs w:val="24"/>
              </w:rPr>
              <w:lastRenderedPageBreak/>
              <w:t xml:space="preserve">individuos aprende el niño. </w:t>
            </w:r>
          </w:p>
        </w:tc>
      </w:tr>
      <w:tr w:rsidR="00B90933" w14:paraId="71D6310C" w14:textId="77777777" w:rsidTr="00034484">
        <w:trPr>
          <w:trHeight w:val="420"/>
        </w:trPr>
        <w:tc>
          <w:tcPr>
            <w:tcW w:w="1276" w:type="dxa"/>
          </w:tcPr>
          <w:p w14:paraId="678FA45A" w14:textId="77777777" w:rsidR="00B90933" w:rsidRDefault="00B90933"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Tercera actividad </w:t>
            </w:r>
          </w:p>
          <w:p w14:paraId="7293B6A2" w14:textId="11192A88" w:rsidR="00DB4C3E" w:rsidRPr="00702586" w:rsidRDefault="00DB4C3E"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Educación socioemocional </w:t>
            </w:r>
          </w:p>
        </w:tc>
        <w:tc>
          <w:tcPr>
            <w:tcW w:w="1418" w:type="dxa"/>
          </w:tcPr>
          <w:p w14:paraId="27D25818" w14:textId="53B9D6EB" w:rsidR="00B90933" w:rsidRPr="00702586" w:rsidRDefault="00B90933"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Enero 2023 </w:t>
            </w:r>
          </w:p>
        </w:tc>
        <w:tc>
          <w:tcPr>
            <w:tcW w:w="1701" w:type="dxa"/>
          </w:tcPr>
          <w:p w14:paraId="4B8A5248" w14:textId="3ACADD64" w:rsidR="00B90933" w:rsidRDefault="00DB4C3E"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Estrategia para la socialización y desarrollo de la autonomía.  </w:t>
            </w:r>
          </w:p>
        </w:tc>
        <w:tc>
          <w:tcPr>
            <w:tcW w:w="1559" w:type="dxa"/>
          </w:tcPr>
          <w:p w14:paraId="14836B87" w14:textId="6A3EE73C" w:rsidR="00B90933" w:rsidRDefault="00DB4C3E"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Unidad 3</w:t>
            </w:r>
          </w:p>
        </w:tc>
        <w:tc>
          <w:tcPr>
            <w:tcW w:w="1276" w:type="dxa"/>
          </w:tcPr>
          <w:p w14:paraId="10C0C594" w14:textId="451715B0" w:rsidR="00B90933" w:rsidRPr="00702586" w:rsidRDefault="00DB4C3E"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Salón de clases </w:t>
            </w:r>
          </w:p>
        </w:tc>
        <w:tc>
          <w:tcPr>
            <w:tcW w:w="1417" w:type="dxa"/>
          </w:tcPr>
          <w:p w14:paraId="4E6886B2" w14:textId="2F3DC29F" w:rsidR="00B90933" w:rsidRDefault="00DB4C3E"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-Planeación </w:t>
            </w:r>
          </w:p>
        </w:tc>
        <w:tc>
          <w:tcPr>
            <w:tcW w:w="1276" w:type="dxa"/>
          </w:tcPr>
          <w:p w14:paraId="1B0442E4" w14:textId="1A61172F" w:rsidR="00B90933" w:rsidRDefault="00EA7C38"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Fotografías y lista de cotejo</w:t>
            </w:r>
          </w:p>
        </w:tc>
        <w:tc>
          <w:tcPr>
            <w:tcW w:w="1559" w:type="dxa"/>
          </w:tcPr>
          <w:p w14:paraId="0D86F1B5" w14:textId="0EF9CCCC" w:rsidR="00B90933" w:rsidRDefault="00EA7C38"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Analizando los resultados de la actividad y de la actividad en si para identificar cambios para la mejora</w:t>
            </w:r>
          </w:p>
        </w:tc>
        <w:tc>
          <w:tcPr>
            <w:tcW w:w="2410" w:type="dxa"/>
          </w:tcPr>
          <w:p w14:paraId="0CF36E2B" w14:textId="384D994F" w:rsidR="00B90933" w:rsidRDefault="00EA7C38"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Según Sepúlveda la autonomía es la capacidad de desarrollar de manera independiente la toma de decisiones.  </w:t>
            </w:r>
          </w:p>
        </w:tc>
      </w:tr>
      <w:tr w:rsidR="00B90933" w14:paraId="7F3857A0" w14:textId="77777777" w:rsidTr="00034484">
        <w:trPr>
          <w:trHeight w:val="420"/>
        </w:trPr>
        <w:tc>
          <w:tcPr>
            <w:tcW w:w="1276" w:type="dxa"/>
          </w:tcPr>
          <w:p w14:paraId="3695A646" w14:textId="77777777" w:rsidR="00DB4C3E" w:rsidRDefault="00B90933"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Cuarta actividad</w:t>
            </w:r>
          </w:p>
          <w:p w14:paraId="697A4FE9" w14:textId="6D426D0B" w:rsidR="00B90933" w:rsidRDefault="00DB4C3E"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Artes visuales </w:t>
            </w:r>
            <w:r w:rsidR="00B90933">
              <w:rPr>
                <w:rFonts w:ascii="Times New Roman" w:hAnsi="Times New Roman" w:cs="Times New Roman"/>
                <w:sz w:val="24"/>
                <w:szCs w:val="24"/>
              </w:rPr>
              <w:t xml:space="preserve"> </w:t>
            </w:r>
          </w:p>
        </w:tc>
        <w:tc>
          <w:tcPr>
            <w:tcW w:w="1418" w:type="dxa"/>
          </w:tcPr>
          <w:p w14:paraId="14589F46" w14:textId="1CC15419" w:rsidR="00B90933" w:rsidRDefault="00DB4C3E"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Enero 2023 </w:t>
            </w:r>
            <w:r w:rsidR="00B90933">
              <w:rPr>
                <w:rFonts w:ascii="Times New Roman" w:hAnsi="Times New Roman" w:cs="Times New Roman"/>
                <w:sz w:val="24"/>
                <w:szCs w:val="24"/>
              </w:rPr>
              <w:t xml:space="preserve"> </w:t>
            </w:r>
          </w:p>
        </w:tc>
        <w:tc>
          <w:tcPr>
            <w:tcW w:w="1701" w:type="dxa"/>
          </w:tcPr>
          <w:p w14:paraId="26E2FD0C" w14:textId="66BF2FD6" w:rsidR="00B90933" w:rsidRDefault="00EA7C38"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Escenario para la socialización con otros compañeros y hablar abiertamente</w:t>
            </w:r>
          </w:p>
        </w:tc>
        <w:tc>
          <w:tcPr>
            <w:tcW w:w="1559" w:type="dxa"/>
          </w:tcPr>
          <w:p w14:paraId="6D128D2C" w14:textId="10CCC472" w:rsidR="00B90933" w:rsidRDefault="00DB4C3E"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Unidad 2 </w:t>
            </w:r>
          </w:p>
        </w:tc>
        <w:tc>
          <w:tcPr>
            <w:tcW w:w="1276" w:type="dxa"/>
          </w:tcPr>
          <w:p w14:paraId="7BBECCB0" w14:textId="0193EDD9" w:rsidR="00B90933" w:rsidRPr="00702586" w:rsidRDefault="00DB4C3E"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Salón de clases </w:t>
            </w:r>
          </w:p>
        </w:tc>
        <w:tc>
          <w:tcPr>
            <w:tcW w:w="1417" w:type="dxa"/>
          </w:tcPr>
          <w:p w14:paraId="61BF77F1" w14:textId="2EF13D16" w:rsidR="00B90933" w:rsidRDefault="00DB4C3E"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-Planeación </w:t>
            </w:r>
          </w:p>
        </w:tc>
        <w:tc>
          <w:tcPr>
            <w:tcW w:w="1276" w:type="dxa"/>
          </w:tcPr>
          <w:p w14:paraId="09694A12" w14:textId="19C328D7" w:rsidR="00B90933" w:rsidRDefault="00EA7C38"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Fotografías y lista de cotejo</w:t>
            </w:r>
          </w:p>
        </w:tc>
        <w:tc>
          <w:tcPr>
            <w:tcW w:w="1559" w:type="dxa"/>
          </w:tcPr>
          <w:p w14:paraId="274B4F23" w14:textId="203264F6" w:rsidR="00B90933" w:rsidRDefault="00EA7C38"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Analizando los resultados de la actividad y de la actividad en si para identificar </w:t>
            </w:r>
            <w:r>
              <w:rPr>
                <w:rFonts w:ascii="Times New Roman" w:hAnsi="Times New Roman" w:cs="Times New Roman"/>
                <w:sz w:val="24"/>
                <w:szCs w:val="24"/>
              </w:rPr>
              <w:lastRenderedPageBreak/>
              <w:t>cambios para la mejora</w:t>
            </w:r>
          </w:p>
        </w:tc>
        <w:tc>
          <w:tcPr>
            <w:tcW w:w="2410" w:type="dxa"/>
          </w:tcPr>
          <w:p w14:paraId="0F27A6D8" w14:textId="58CA3C75" w:rsidR="00B90933" w:rsidRDefault="00EA7C38"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Según Paoli </w:t>
            </w:r>
            <w:r w:rsidR="00135853">
              <w:rPr>
                <w:rFonts w:ascii="Times New Roman" w:hAnsi="Times New Roman" w:cs="Times New Roman"/>
                <w:sz w:val="24"/>
                <w:szCs w:val="24"/>
              </w:rPr>
              <w:t xml:space="preserve">la expresión se desarrolla en base a la interacción con otros. </w:t>
            </w:r>
          </w:p>
        </w:tc>
      </w:tr>
      <w:tr w:rsidR="00DB4C3E" w14:paraId="52CFF503" w14:textId="77777777" w:rsidTr="00034484">
        <w:trPr>
          <w:trHeight w:val="420"/>
        </w:trPr>
        <w:tc>
          <w:tcPr>
            <w:tcW w:w="1276" w:type="dxa"/>
          </w:tcPr>
          <w:p w14:paraId="725C626D" w14:textId="1F2E41F3" w:rsidR="00DB4C3E" w:rsidRDefault="00DB4C3E"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Posible cambio o ajuste de actividad </w:t>
            </w:r>
          </w:p>
        </w:tc>
        <w:tc>
          <w:tcPr>
            <w:tcW w:w="1418" w:type="dxa"/>
          </w:tcPr>
          <w:p w14:paraId="5D38EA67" w14:textId="19702F5D" w:rsidR="00DB4C3E" w:rsidRDefault="00DB4C3E"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Febrero 2023</w:t>
            </w:r>
          </w:p>
        </w:tc>
        <w:tc>
          <w:tcPr>
            <w:tcW w:w="1701" w:type="dxa"/>
          </w:tcPr>
          <w:p w14:paraId="6B856687" w14:textId="4432E65F" w:rsidR="00DB4C3E" w:rsidRDefault="00DB4C3E"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Ajustes en la actividad </w:t>
            </w:r>
          </w:p>
        </w:tc>
        <w:tc>
          <w:tcPr>
            <w:tcW w:w="1559" w:type="dxa"/>
          </w:tcPr>
          <w:p w14:paraId="77BB4592" w14:textId="2CD37ED5" w:rsidR="00DB4C3E" w:rsidRDefault="00DB4C3E"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Todas las unidades </w:t>
            </w:r>
          </w:p>
        </w:tc>
        <w:tc>
          <w:tcPr>
            <w:tcW w:w="1276" w:type="dxa"/>
          </w:tcPr>
          <w:p w14:paraId="6668EE0B" w14:textId="2F758CD2" w:rsidR="00DB4C3E" w:rsidRPr="00702586" w:rsidRDefault="00DB4C3E"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Salón de clases </w:t>
            </w:r>
          </w:p>
        </w:tc>
        <w:tc>
          <w:tcPr>
            <w:tcW w:w="1417" w:type="dxa"/>
          </w:tcPr>
          <w:p w14:paraId="62810D83" w14:textId="79E0F800" w:rsidR="00DB4C3E" w:rsidRDefault="00DB4C3E"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-Planeación ajustes razonables </w:t>
            </w:r>
          </w:p>
        </w:tc>
        <w:tc>
          <w:tcPr>
            <w:tcW w:w="1276" w:type="dxa"/>
          </w:tcPr>
          <w:p w14:paraId="0BF03B8D" w14:textId="77D44D7C" w:rsidR="00DB4C3E" w:rsidRDefault="00EA7C38"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-Planeación ajustes razonables</w:t>
            </w:r>
          </w:p>
        </w:tc>
        <w:tc>
          <w:tcPr>
            <w:tcW w:w="1559" w:type="dxa"/>
          </w:tcPr>
          <w:p w14:paraId="1A294559" w14:textId="48E575F8" w:rsidR="00DB4C3E" w:rsidRDefault="00EA7C38"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-Analizando los resultados a partir del cambio </w:t>
            </w:r>
          </w:p>
        </w:tc>
        <w:tc>
          <w:tcPr>
            <w:tcW w:w="2410" w:type="dxa"/>
          </w:tcPr>
          <w:p w14:paraId="3C5638DB" w14:textId="1F38B205" w:rsidR="00DB4C3E" w:rsidRDefault="00135853"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Según Enrique Merino los ajustes son para un mejor desempeño y para una mejora del trabajo. </w:t>
            </w:r>
          </w:p>
        </w:tc>
      </w:tr>
      <w:tr w:rsidR="00A669CA" w14:paraId="6A17B61B" w14:textId="77777777" w:rsidTr="00034484">
        <w:trPr>
          <w:trHeight w:val="420"/>
        </w:trPr>
        <w:tc>
          <w:tcPr>
            <w:tcW w:w="1276" w:type="dxa"/>
          </w:tcPr>
          <w:p w14:paraId="231BCFA5" w14:textId="6EDBDB4F" w:rsidR="00A669CA" w:rsidRDefault="005D515D"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Análisis</w:t>
            </w:r>
            <w:r w:rsidR="00A669CA">
              <w:rPr>
                <w:rFonts w:ascii="Times New Roman" w:hAnsi="Times New Roman" w:cs="Times New Roman"/>
                <w:sz w:val="24"/>
                <w:szCs w:val="24"/>
              </w:rPr>
              <w:t xml:space="preserve"> de </w:t>
            </w:r>
            <w:r>
              <w:rPr>
                <w:rFonts w:ascii="Times New Roman" w:hAnsi="Times New Roman" w:cs="Times New Roman"/>
                <w:sz w:val="24"/>
                <w:szCs w:val="24"/>
              </w:rPr>
              <w:t>los resultados</w:t>
            </w:r>
            <w:r w:rsidR="00DB4C3E">
              <w:rPr>
                <w:rFonts w:ascii="Times New Roman" w:hAnsi="Times New Roman" w:cs="Times New Roman"/>
                <w:sz w:val="24"/>
                <w:szCs w:val="24"/>
              </w:rPr>
              <w:t xml:space="preserve"> de las actividades </w:t>
            </w:r>
            <w:r>
              <w:rPr>
                <w:rFonts w:ascii="Times New Roman" w:hAnsi="Times New Roman" w:cs="Times New Roman"/>
                <w:sz w:val="24"/>
                <w:szCs w:val="24"/>
              </w:rPr>
              <w:t xml:space="preserve">  </w:t>
            </w:r>
          </w:p>
        </w:tc>
        <w:tc>
          <w:tcPr>
            <w:tcW w:w="1418" w:type="dxa"/>
          </w:tcPr>
          <w:p w14:paraId="7CF9A6A2" w14:textId="345398F6" w:rsidR="00A669CA" w:rsidRDefault="005D515D"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Marzo 2023</w:t>
            </w:r>
          </w:p>
        </w:tc>
        <w:tc>
          <w:tcPr>
            <w:tcW w:w="1701" w:type="dxa"/>
          </w:tcPr>
          <w:p w14:paraId="107A9E33" w14:textId="56F51FDB" w:rsidR="00A669CA" w:rsidRDefault="005D515D"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-Anotaciones diarias en el diario de campo</w:t>
            </w:r>
          </w:p>
        </w:tc>
        <w:tc>
          <w:tcPr>
            <w:tcW w:w="1559" w:type="dxa"/>
          </w:tcPr>
          <w:p w14:paraId="4B13BC0E" w14:textId="2E6DAC00" w:rsidR="00A669CA" w:rsidRDefault="005D515D"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Unidad 1</w:t>
            </w:r>
          </w:p>
        </w:tc>
        <w:tc>
          <w:tcPr>
            <w:tcW w:w="1276" w:type="dxa"/>
          </w:tcPr>
          <w:p w14:paraId="4F224166" w14:textId="666B179D" w:rsidR="00A669CA" w:rsidRPr="00702586" w:rsidRDefault="005D515D"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Salón de clases </w:t>
            </w:r>
          </w:p>
        </w:tc>
        <w:tc>
          <w:tcPr>
            <w:tcW w:w="1417" w:type="dxa"/>
          </w:tcPr>
          <w:p w14:paraId="7033B780" w14:textId="7B7ED876" w:rsidR="00A669CA" w:rsidRDefault="005D515D"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-Diario de campo </w:t>
            </w:r>
          </w:p>
        </w:tc>
        <w:tc>
          <w:tcPr>
            <w:tcW w:w="1276" w:type="dxa"/>
          </w:tcPr>
          <w:p w14:paraId="0B13945A" w14:textId="34D12F93" w:rsidR="00A669CA" w:rsidRDefault="005D515D"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-Escritos en el diario de campo </w:t>
            </w:r>
          </w:p>
        </w:tc>
        <w:tc>
          <w:tcPr>
            <w:tcW w:w="1559" w:type="dxa"/>
          </w:tcPr>
          <w:p w14:paraId="49F83F91" w14:textId="77777777" w:rsidR="005D515D" w:rsidRDefault="005D515D" w:rsidP="005D515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-Reflexionando acerca de lo escrito. </w:t>
            </w:r>
          </w:p>
          <w:p w14:paraId="092EF513" w14:textId="1D41C7A7" w:rsidR="005D515D" w:rsidRDefault="005D515D" w:rsidP="005D515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-Evidencias </w:t>
            </w:r>
          </w:p>
        </w:tc>
        <w:tc>
          <w:tcPr>
            <w:tcW w:w="2410" w:type="dxa"/>
          </w:tcPr>
          <w:p w14:paraId="697C8C1A" w14:textId="6DCED311" w:rsidR="00A669CA" w:rsidRDefault="005D515D" w:rsidP="0070258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Según Bonilla y Rodriguez el diario de campo permite sistematizar nuestras prácticas para mejorarlas, enriquecerlas y transformarlas. </w:t>
            </w:r>
          </w:p>
        </w:tc>
      </w:tr>
    </w:tbl>
    <w:p w14:paraId="7C915426" w14:textId="0F19A286" w:rsidR="00F97E6A" w:rsidRPr="000F22FF" w:rsidRDefault="00F97E6A" w:rsidP="00702586">
      <w:pPr>
        <w:rPr>
          <w:rFonts w:ascii="Times New Roman" w:hAnsi="Times New Roman" w:cs="Times New Roman"/>
          <w:b/>
          <w:bCs/>
          <w:color w:val="000000"/>
          <w:sz w:val="24"/>
          <w:szCs w:val="24"/>
          <w:shd w:val="clear" w:color="auto" w:fill="CDD4E9"/>
        </w:rPr>
      </w:pPr>
      <w:r>
        <w:rPr>
          <w:rFonts w:ascii="Times New Roman" w:hAnsi="Times New Roman" w:cs="Times New Roman"/>
          <w:b/>
          <w:bCs/>
          <w:color w:val="000000"/>
          <w:sz w:val="24"/>
          <w:szCs w:val="24"/>
          <w:shd w:val="clear" w:color="auto" w:fill="CDD4E9"/>
        </w:rPr>
        <w:t xml:space="preserve"> </w:t>
      </w:r>
    </w:p>
    <w:sectPr w:rsidR="00F97E6A" w:rsidRPr="000F22FF" w:rsidSect="00034484">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D7DC1"/>
    <w:multiLevelType w:val="hybridMultilevel"/>
    <w:tmpl w:val="6F4E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6E1A93"/>
    <w:multiLevelType w:val="hybridMultilevel"/>
    <w:tmpl w:val="EC38C77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B1"/>
    <w:rsid w:val="0003144C"/>
    <w:rsid w:val="00034484"/>
    <w:rsid w:val="00066FDA"/>
    <w:rsid w:val="000F22FF"/>
    <w:rsid w:val="00130B57"/>
    <w:rsid w:val="00135853"/>
    <w:rsid w:val="002567B9"/>
    <w:rsid w:val="002A2DAC"/>
    <w:rsid w:val="002F35A8"/>
    <w:rsid w:val="003132E9"/>
    <w:rsid w:val="003D79B1"/>
    <w:rsid w:val="004022D8"/>
    <w:rsid w:val="0041393A"/>
    <w:rsid w:val="00417BA1"/>
    <w:rsid w:val="004412D4"/>
    <w:rsid w:val="004A4BB6"/>
    <w:rsid w:val="004A5AD6"/>
    <w:rsid w:val="004F1453"/>
    <w:rsid w:val="00526740"/>
    <w:rsid w:val="0057298A"/>
    <w:rsid w:val="005D515D"/>
    <w:rsid w:val="005F6533"/>
    <w:rsid w:val="006D3659"/>
    <w:rsid w:val="00702586"/>
    <w:rsid w:val="007E48C8"/>
    <w:rsid w:val="007E77AD"/>
    <w:rsid w:val="008C0400"/>
    <w:rsid w:val="008E1147"/>
    <w:rsid w:val="00906484"/>
    <w:rsid w:val="00991680"/>
    <w:rsid w:val="009F3647"/>
    <w:rsid w:val="00A66894"/>
    <w:rsid w:val="00A669CA"/>
    <w:rsid w:val="00A9492D"/>
    <w:rsid w:val="00AD50D3"/>
    <w:rsid w:val="00B618BA"/>
    <w:rsid w:val="00B90933"/>
    <w:rsid w:val="00BD7AF0"/>
    <w:rsid w:val="00C10D1E"/>
    <w:rsid w:val="00C23CA3"/>
    <w:rsid w:val="00CF156F"/>
    <w:rsid w:val="00D05145"/>
    <w:rsid w:val="00DB4C3E"/>
    <w:rsid w:val="00DD6AD3"/>
    <w:rsid w:val="00DE5A22"/>
    <w:rsid w:val="00EA7C38"/>
    <w:rsid w:val="00EB2EFE"/>
    <w:rsid w:val="00ED3536"/>
    <w:rsid w:val="00F2691F"/>
    <w:rsid w:val="00F664EA"/>
    <w:rsid w:val="00F77944"/>
    <w:rsid w:val="00F97E6A"/>
    <w:rsid w:val="00FD42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F959A"/>
  <w15:chartTrackingRefBased/>
  <w15:docId w15:val="{8E5BBE4A-7C24-48B1-91F2-E0D49183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9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79B1"/>
    <w:pPr>
      <w:ind w:left="720"/>
      <w:contextualSpacing/>
    </w:pPr>
  </w:style>
  <w:style w:type="character" w:customStyle="1" w:styleId="normaltextrun">
    <w:name w:val="normaltextrun"/>
    <w:basedOn w:val="Fuentedeprrafopredeter"/>
    <w:rsid w:val="003D79B1"/>
  </w:style>
  <w:style w:type="table" w:styleId="Tablaconcuadrcula">
    <w:name w:val="Table Grid"/>
    <w:basedOn w:val="Tablanormal"/>
    <w:uiPriority w:val="39"/>
    <w:rsid w:val="00FD4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8D64F-8A63-442F-9306-962DC5C8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7</Pages>
  <Words>1270</Words>
  <Characters>6988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Martinez</dc:creator>
  <cp:keywords/>
  <dc:description/>
  <cp:lastModifiedBy>Ale Martinez</cp:lastModifiedBy>
  <cp:revision>31</cp:revision>
  <dcterms:created xsi:type="dcterms:W3CDTF">2022-10-21T01:33:00Z</dcterms:created>
  <dcterms:modified xsi:type="dcterms:W3CDTF">2023-01-18T03:29:00Z</dcterms:modified>
</cp:coreProperties>
</file>